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42F" w:rsidRPr="0058442F" w:rsidRDefault="0058442F" w:rsidP="0058442F">
      <w:pPr>
        <w:spacing w:after="0" w:line="240" w:lineRule="auto"/>
        <w:jc w:val="center"/>
        <w:rPr>
          <w:rFonts w:ascii="Times New Roman" w:hAnsi="Times New Roman" w:cs="Times New Roman"/>
          <w:sz w:val="24"/>
          <w:szCs w:val="24"/>
        </w:rPr>
      </w:pPr>
      <w:r w:rsidRPr="0058442F">
        <w:rPr>
          <w:rFonts w:ascii="Times New Roman" w:hAnsi="Times New Roman" w:cs="Times New Roman"/>
          <w:sz w:val="24"/>
          <w:szCs w:val="24"/>
        </w:rPr>
        <w:t>Департамент внутренней и кадровой политики Белгородской области</w:t>
      </w:r>
    </w:p>
    <w:p w:rsidR="0058442F" w:rsidRPr="0058442F" w:rsidRDefault="0058442F" w:rsidP="0058442F">
      <w:pPr>
        <w:pStyle w:val="a3"/>
        <w:ind w:left="0"/>
        <w:jc w:val="center"/>
      </w:pPr>
      <w:r w:rsidRPr="0058442F">
        <w:t>областное государственное автономное профессиональное образовательное учреждение</w:t>
      </w:r>
    </w:p>
    <w:p w:rsidR="0058442F" w:rsidRPr="0058442F" w:rsidRDefault="0058442F" w:rsidP="0058442F">
      <w:pPr>
        <w:pStyle w:val="a3"/>
        <w:ind w:left="0"/>
        <w:jc w:val="center"/>
        <w:rPr>
          <w:b/>
        </w:rPr>
      </w:pPr>
      <w:r w:rsidRPr="0058442F">
        <w:rPr>
          <w:b/>
        </w:rPr>
        <w:t xml:space="preserve"> «Белгородский политехнический колледж»</w:t>
      </w:r>
    </w:p>
    <w:p w:rsidR="0058442F" w:rsidRDefault="0058442F"/>
    <w:p w:rsidR="0058442F" w:rsidRDefault="0058442F" w:rsidP="0058442F"/>
    <w:p w:rsidR="009D2E36" w:rsidRPr="00BB61B3" w:rsidRDefault="009D2E36" w:rsidP="0058442F">
      <w:pPr>
        <w:tabs>
          <w:tab w:val="left" w:pos="6449"/>
        </w:tabs>
        <w:jc w:val="center"/>
      </w:pPr>
    </w:p>
    <w:p w:rsidR="0058442F" w:rsidRPr="00BB61B3" w:rsidRDefault="0058442F" w:rsidP="0058442F">
      <w:pPr>
        <w:tabs>
          <w:tab w:val="left" w:pos="6449"/>
        </w:tabs>
        <w:jc w:val="center"/>
      </w:pPr>
    </w:p>
    <w:p w:rsidR="0058442F" w:rsidRPr="00BB61B3" w:rsidRDefault="0058442F" w:rsidP="0058442F">
      <w:pPr>
        <w:tabs>
          <w:tab w:val="left" w:pos="6449"/>
        </w:tabs>
        <w:jc w:val="center"/>
      </w:pPr>
    </w:p>
    <w:p w:rsidR="0058442F" w:rsidRPr="00BB61B3" w:rsidRDefault="0058442F" w:rsidP="0058442F">
      <w:pPr>
        <w:tabs>
          <w:tab w:val="left" w:pos="6449"/>
        </w:tabs>
        <w:jc w:val="center"/>
      </w:pPr>
    </w:p>
    <w:p w:rsidR="00531787" w:rsidRDefault="0058442F" w:rsidP="00531787">
      <w:pPr>
        <w:spacing w:after="0" w:line="360" w:lineRule="auto"/>
        <w:jc w:val="center"/>
        <w:rPr>
          <w:rFonts w:ascii="Times New Roman" w:eastAsia="Times New Roman" w:hAnsi="Times New Roman" w:cs="Times New Roman"/>
          <w:sz w:val="32"/>
          <w:szCs w:val="32"/>
        </w:rPr>
      </w:pPr>
      <w:r w:rsidRPr="0058442F">
        <w:rPr>
          <w:rFonts w:ascii="Times New Roman" w:eastAsia="Times New Roman" w:hAnsi="Times New Roman" w:cs="Times New Roman"/>
          <w:sz w:val="32"/>
          <w:szCs w:val="32"/>
        </w:rPr>
        <w:t>Обобщение педагогического опыта работы</w:t>
      </w:r>
      <w:r w:rsidR="00531787" w:rsidRPr="00531787">
        <w:rPr>
          <w:rFonts w:ascii="Times New Roman" w:eastAsia="Times New Roman" w:hAnsi="Times New Roman" w:cs="Times New Roman"/>
          <w:sz w:val="32"/>
          <w:szCs w:val="32"/>
        </w:rPr>
        <w:t xml:space="preserve"> </w:t>
      </w:r>
    </w:p>
    <w:p w:rsidR="0058442F" w:rsidRPr="00531787" w:rsidRDefault="00531787" w:rsidP="00531787">
      <w:pPr>
        <w:spacing w:after="0"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преподавателя</w:t>
      </w:r>
      <w:r w:rsidR="0058442F" w:rsidRPr="0058442F">
        <w:rPr>
          <w:rFonts w:ascii="Times New Roman" w:eastAsia="Times New Roman" w:hAnsi="Times New Roman" w:cs="Times New Roman"/>
          <w:sz w:val="32"/>
          <w:szCs w:val="32"/>
        </w:rPr>
        <w:t xml:space="preserve"> русского языка и литературы</w:t>
      </w:r>
    </w:p>
    <w:p w:rsidR="0058442F" w:rsidRPr="0058442F" w:rsidRDefault="0046144C" w:rsidP="0058442F">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Лыковой Ольги Евгеньевны</w:t>
      </w:r>
    </w:p>
    <w:p w:rsidR="0058442F" w:rsidRPr="0058442F" w:rsidRDefault="0058442F" w:rsidP="0058442F">
      <w:pPr>
        <w:spacing w:after="0" w:line="360" w:lineRule="auto"/>
        <w:jc w:val="center"/>
        <w:rPr>
          <w:rFonts w:ascii="Times New Roman" w:eastAsia="Times New Roman" w:hAnsi="Times New Roman" w:cs="Times New Roman"/>
          <w:sz w:val="32"/>
          <w:szCs w:val="32"/>
        </w:rPr>
      </w:pPr>
      <w:r w:rsidRPr="0058442F">
        <w:rPr>
          <w:rFonts w:ascii="Times New Roman" w:eastAsia="Times New Roman" w:hAnsi="Times New Roman" w:cs="Times New Roman"/>
          <w:sz w:val="32"/>
          <w:szCs w:val="32"/>
        </w:rPr>
        <w:t>Тема опыта:</w:t>
      </w:r>
    </w:p>
    <w:p w:rsidR="0058442F" w:rsidRPr="008E0E34" w:rsidRDefault="0058442F" w:rsidP="0058442F">
      <w:pPr>
        <w:spacing w:after="0" w:line="360" w:lineRule="auto"/>
        <w:jc w:val="center"/>
        <w:rPr>
          <w:rFonts w:ascii="Times New Roman" w:eastAsia="Times New Roman" w:hAnsi="Times New Roman" w:cs="Times New Roman"/>
          <w:b/>
          <w:sz w:val="32"/>
          <w:szCs w:val="32"/>
        </w:rPr>
      </w:pPr>
      <w:r w:rsidRPr="0058442F">
        <w:rPr>
          <w:rFonts w:ascii="Times New Roman" w:eastAsia="Times New Roman" w:hAnsi="Times New Roman" w:cs="Times New Roman"/>
          <w:sz w:val="32"/>
          <w:szCs w:val="32"/>
        </w:rPr>
        <w:t>«</w:t>
      </w:r>
      <w:r w:rsidR="008E0E34">
        <w:rPr>
          <w:rFonts w:ascii="Times New Roman" w:eastAsia="Times New Roman" w:hAnsi="Times New Roman" w:cs="Times New Roman"/>
          <w:b/>
          <w:sz w:val="32"/>
          <w:szCs w:val="32"/>
        </w:rPr>
        <w:t>Использование информационно-ком</w:t>
      </w:r>
      <w:r w:rsidR="00D5751A">
        <w:rPr>
          <w:rFonts w:ascii="Times New Roman" w:eastAsia="Times New Roman" w:hAnsi="Times New Roman" w:cs="Times New Roman"/>
          <w:b/>
          <w:sz w:val="32"/>
          <w:szCs w:val="32"/>
        </w:rPr>
        <w:t>муникационных</w:t>
      </w:r>
      <w:r w:rsidR="008E0E34">
        <w:rPr>
          <w:rFonts w:ascii="Times New Roman" w:eastAsia="Times New Roman" w:hAnsi="Times New Roman" w:cs="Times New Roman"/>
          <w:b/>
          <w:sz w:val="32"/>
          <w:szCs w:val="32"/>
        </w:rPr>
        <w:t xml:space="preserve"> технологий</w:t>
      </w:r>
    </w:p>
    <w:p w:rsidR="0058442F" w:rsidRPr="0058442F" w:rsidRDefault="0058442F" w:rsidP="008E0E34">
      <w:pPr>
        <w:spacing w:after="0" w:line="360" w:lineRule="auto"/>
        <w:jc w:val="center"/>
        <w:rPr>
          <w:rFonts w:ascii="Times New Roman" w:eastAsia="Times New Roman" w:hAnsi="Times New Roman" w:cs="Times New Roman"/>
          <w:b/>
          <w:sz w:val="32"/>
          <w:szCs w:val="32"/>
        </w:rPr>
      </w:pPr>
      <w:r w:rsidRPr="0058442F">
        <w:rPr>
          <w:rFonts w:ascii="Times New Roman" w:eastAsia="Times New Roman" w:hAnsi="Times New Roman" w:cs="Times New Roman"/>
          <w:b/>
          <w:sz w:val="32"/>
          <w:szCs w:val="32"/>
        </w:rPr>
        <w:t>на уроках русского языка и литературы»</w:t>
      </w:r>
    </w:p>
    <w:p w:rsidR="0058442F" w:rsidRDefault="0058442F" w:rsidP="0058442F">
      <w:pPr>
        <w:spacing w:before="100" w:beforeAutospacing="1" w:after="100" w:afterAutospacing="1"/>
        <w:jc w:val="center"/>
        <w:rPr>
          <w:sz w:val="32"/>
          <w:szCs w:val="32"/>
        </w:rPr>
      </w:pPr>
    </w:p>
    <w:p w:rsidR="0058442F" w:rsidRDefault="0058442F" w:rsidP="0058442F">
      <w:pPr>
        <w:spacing w:before="100" w:beforeAutospacing="1" w:after="100" w:afterAutospacing="1"/>
        <w:jc w:val="center"/>
        <w:rPr>
          <w:sz w:val="32"/>
          <w:szCs w:val="32"/>
        </w:rPr>
      </w:pPr>
    </w:p>
    <w:p w:rsidR="0058442F" w:rsidRDefault="0058442F" w:rsidP="0058442F">
      <w:pPr>
        <w:spacing w:before="100" w:beforeAutospacing="1" w:after="100" w:afterAutospacing="1"/>
        <w:jc w:val="center"/>
        <w:rPr>
          <w:sz w:val="32"/>
          <w:szCs w:val="32"/>
        </w:rPr>
      </w:pPr>
    </w:p>
    <w:p w:rsidR="0058442F" w:rsidRDefault="0058442F" w:rsidP="0058442F">
      <w:pPr>
        <w:spacing w:before="100" w:beforeAutospacing="1" w:after="100" w:afterAutospacing="1"/>
        <w:jc w:val="center"/>
        <w:rPr>
          <w:sz w:val="32"/>
          <w:szCs w:val="32"/>
        </w:rPr>
      </w:pPr>
    </w:p>
    <w:p w:rsidR="0058442F" w:rsidRDefault="0058442F" w:rsidP="0058442F">
      <w:pPr>
        <w:spacing w:before="100" w:beforeAutospacing="1" w:after="100" w:afterAutospacing="1"/>
        <w:jc w:val="center"/>
        <w:rPr>
          <w:sz w:val="32"/>
          <w:szCs w:val="32"/>
        </w:rPr>
      </w:pPr>
    </w:p>
    <w:p w:rsidR="0058442F" w:rsidRDefault="0058442F" w:rsidP="0058442F">
      <w:pPr>
        <w:spacing w:before="100" w:beforeAutospacing="1" w:after="100" w:afterAutospacing="1"/>
        <w:jc w:val="center"/>
        <w:rPr>
          <w:sz w:val="32"/>
          <w:szCs w:val="32"/>
        </w:rPr>
      </w:pPr>
    </w:p>
    <w:p w:rsidR="0058442F" w:rsidRDefault="0058442F" w:rsidP="0058442F">
      <w:pPr>
        <w:spacing w:before="100" w:beforeAutospacing="1" w:after="100" w:afterAutospacing="1"/>
        <w:jc w:val="center"/>
        <w:rPr>
          <w:sz w:val="32"/>
          <w:szCs w:val="32"/>
        </w:rPr>
      </w:pPr>
    </w:p>
    <w:p w:rsidR="0058442F" w:rsidRDefault="0058442F" w:rsidP="0058442F">
      <w:pPr>
        <w:spacing w:before="100" w:beforeAutospacing="1" w:after="100" w:afterAutospacing="1"/>
        <w:jc w:val="center"/>
        <w:rPr>
          <w:rFonts w:ascii="Times New Roman" w:hAnsi="Times New Roman" w:cs="Times New Roman"/>
          <w:sz w:val="28"/>
          <w:szCs w:val="28"/>
        </w:rPr>
      </w:pPr>
      <w:r w:rsidRPr="0058442F">
        <w:rPr>
          <w:rFonts w:ascii="Times New Roman" w:hAnsi="Times New Roman" w:cs="Times New Roman"/>
          <w:sz w:val="28"/>
          <w:szCs w:val="28"/>
        </w:rPr>
        <w:t>г. Белгород 2016</w:t>
      </w:r>
    </w:p>
    <w:p w:rsidR="0058442F" w:rsidRDefault="0058442F">
      <w:pPr>
        <w:rPr>
          <w:rFonts w:ascii="Times New Roman" w:hAnsi="Times New Roman" w:cs="Times New Roman"/>
          <w:sz w:val="28"/>
          <w:szCs w:val="28"/>
        </w:rPr>
      </w:pPr>
      <w:r>
        <w:rPr>
          <w:rFonts w:ascii="Times New Roman" w:hAnsi="Times New Roman" w:cs="Times New Roman"/>
          <w:sz w:val="28"/>
          <w:szCs w:val="28"/>
        </w:rPr>
        <w:br w:type="page"/>
      </w:r>
    </w:p>
    <w:p w:rsidR="00306A41" w:rsidRPr="00306A41" w:rsidRDefault="00306A41" w:rsidP="00306A41">
      <w:pPr>
        <w:pStyle w:val="p4"/>
        <w:shd w:val="clear" w:color="auto" w:fill="FFFFFF"/>
        <w:spacing w:before="0" w:beforeAutospacing="0" w:after="0" w:afterAutospacing="0" w:line="360" w:lineRule="auto"/>
        <w:jc w:val="center"/>
        <w:rPr>
          <w:color w:val="000000"/>
          <w:sz w:val="28"/>
          <w:szCs w:val="28"/>
        </w:rPr>
      </w:pPr>
      <w:r w:rsidRPr="00306A41">
        <w:rPr>
          <w:rStyle w:val="s1"/>
          <w:b/>
          <w:bCs/>
          <w:color w:val="000000"/>
          <w:sz w:val="28"/>
          <w:szCs w:val="28"/>
        </w:rPr>
        <w:lastRenderedPageBreak/>
        <w:t>Раздел I</w:t>
      </w:r>
    </w:p>
    <w:p w:rsidR="00306A41" w:rsidRPr="00306A41" w:rsidRDefault="00306A41" w:rsidP="00306A41">
      <w:pPr>
        <w:pStyle w:val="p4"/>
        <w:shd w:val="clear" w:color="auto" w:fill="FFFFFF"/>
        <w:spacing w:before="0" w:beforeAutospacing="0" w:after="0" w:afterAutospacing="0" w:line="360" w:lineRule="auto"/>
        <w:jc w:val="center"/>
        <w:rPr>
          <w:color w:val="000000"/>
          <w:sz w:val="28"/>
          <w:szCs w:val="28"/>
        </w:rPr>
      </w:pPr>
      <w:r w:rsidRPr="00306A41">
        <w:rPr>
          <w:rStyle w:val="s1"/>
          <w:b/>
          <w:bCs/>
          <w:color w:val="000000"/>
          <w:sz w:val="28"/>
          <w:szCs w:val="28"/>
        </w:rPr>
        <w:t>Информация об опыте</w:t>
      </w:r>
    </w:p>
    <w:p w:rsidR="00306A41" w:rsidRDefault="00306A41" w:rsidP="00306A41">
      <w:pPr>
        <w:pStyle w:val="p4"/>
        <w:shd w:val="clear" w:color="auto" w:fill="FFFFFF"/>
        <w:spacing w:before="0" w:beforeAutospacing="0" w:after="0" w:afterAutospacing="0" w:line="360" w:lineRule="auto"/>
        <w:jc w:val="center"/>
        <w:rPr>
          <w:rStyle w:val="s1"/>
          <w:b/>
          <w:bCs/>
          <w:color w:val="000000"/>
          <w:sz w:val="28"/>
          <w:szCs w:val="28"/>
        </w:rPr>
      </w:pPr>
      <w:r w:rsidRPr="00306A41">
        <w:rPr>
          <w:rStyle w:val="s1"/>
          <w:b/>
          <w:bCs/>
          <w:color w:val="000000"/>
          <w:sz w:val="28"/>
          <w:szCs w:val="28"/>
        </w:rPr>
        <w:t>Условия возникновения и становления опыта.</w:t>
      </w:r>
    </w:p>
    <w:p w:rsidR="008E0E34" w:rsidRPr="008E0E34" w:rsidRDefault="008E0E34" w:rsidP="008E0E34">
      <w:pPr>
        <w:tabs>
          <w:tab w:val="left" w:pos="720"/>
        </w:tabs>
        <w:spacing w:after="0" w:line="360" w:lineRule="auto"/>
        <w:ind w:firstLine="709"/>
        <w:jc w:val="both"/>
        <w:rPr>
          <w:rFonts w:ascii="Times New Roman" w:hAnsi="Times New Roman" w:cs="Times New Roman"/>
          <w:sz w:val="28"/>
          <w:szCs w:val="28"/>
        </w:rPr>
      </w:pPr>
      <w:r w:rsidRPr="008E0E34">
        <w:rPr>
          <w:rFonts w:ascii="Times New Roman" w:hAnsi="Times New Roman" w:cs="Times New Roman"/>
          <w:sz w:val="28"/>
          <w:szCs w:val="28"/>
        </w:rPr>
        <w:t>«Мы живем в эпоху, когда расстояние от самых безумных фантазий до совершенно реально</w:t>
      </w:r>
      <w:r>
        <w:rPr>
          <w:rFonts w:ascii="Times New Roman" w:hAnsi="Times New Roman" w:cs="Times New Roman"/>
          <w:sz w:val="28"/>
          <w:szCs w:val="28"/>
        </w:rPr>
        <w:t xml:space="preserve">й действительности сокращается </w:t>
      </w:r>
      <w:r w:rsidRPr="008E0E34">
        <w:rPr>
          <w:rFonts w:ascii="Times New Roman" w:hAnsi="Times New Roman" w:cs="Times New Roman"/>
          <w:sz w:val="28"/>
          <w:szCs w:val="28"/>
        </w:rPr>
        <w:t>с невероятной быстротой», - писал в свое время М. Горький. И сейчас, в век сплошной компьютеризации, в век, когда техника шагнула далеко вперед, особенно актуально звучат слова М. Горь</w:t>
      </w:r>
      <w:r>
        <w:rPr>
          <w:rFonts w:ascii="Times New Roman" w:hAnsi="Times New Roman" w:cs="Times New Roman"/>
          <w:sz w:val="28"/>
          <w:szCs w:val="28"/>
        </w:rPr>
        <w:t>кого: «В карете прошлого никуда</w:t>
      </w:r>
      <w:r w:rsidRPr="008E0E34">
        <w:rPr>
          <w:rFonts w:ascii="Times New Roman" w:hAnsi="Times New Roman" w:cs="Times New Roman"/>
          <w:sz w:val="28"/>
          <w:szCs w:val="28"/>
        </w:rPr>
        <w:t xml:space="preserve"> не уедешь…» </w:t>
      </w:r>
    </w:p>
    <w:p w:rsidR="008E0E34" w:rsidRPr="008E0E34" w:rsidRDefault="008E0E34" w:rsidP="008E0E34">
      <w:pPr>
        <w:spacing w:after="0" w:line="360" w:lineRule="auto"/>
        <w:ind w:firstLine="709"/>
        <w:jc w:val="both"/>
        <w:rPr>
          <w:rFonts w:ascii="Times New Roman" w:hAnsi="Times New Roman" w:cs="Times New Roman"/>
          <w:sz w:val="28"/>
          <w:szCs w:val="28"/>
        </w:rPr>
      </w:pPr>
      <w:r w:rsidRPr="008E0E34">
        <w:rPr>
          <w:rFonts w:ascii="Times New Roman" w:hAnsi="Times New Roman" w:cs="Times New Roman"/>
          <w:sz w:val="28"/>
          <w:szCs w:val="28"/>
        </w:rPr>
        <w:t xml:space="preserve">Развитие технологий во всех сферах человеческой деятельности влечет за собой изменения в требованиях, предъявляемых к выпускникам </w:t>
      </w:r>
      <w:r>
        <w:rPr>
          <w:rFonts w:ascii="Times New Roman" w:hAnsi="Times New Roman" w:cs="Times New Roman"/>
          <w:sz w:val="28"/>
          <w:szCs w:val="28"/>
        </w:rPr>
        <w:t>колледжа</w:t>
      </w:r>
      <w:r w:rsidRPr="008E0E34">
        <w:rPr>
          <w:rFonts w:ascii="Times New Roman" w:hAnsi="Times New Roman" w:cs="Times New Roman"/>
          <w:sz w:val="28"/>
          <w:szCs w:val="28"/>
        </w:rPr>
        <w:t xml:space="preserve">. В настоящее время от выпускников требуются не только знания самых разнообразных наук, но и качества свободной, творческой и ответственной личности, способной оптимально строить свою жизнь в быстроменяющемся информационном социуме. В этих условиях становится все более очевидным, что традиционное образование, ориентированное на прямую передачу эталонных знаний, уже не в полной мере способно решать поставленные перед ним задачи. </w:t>
      </w:r>
    </w:p>
    <w:p w:rsidR="008E0E34" w:rsidRPr="008E0E34" w:rsidRDefault="008E0E34" w:rsidP="002175A3">
      <w:pPr>
        <w:spacing w:after="0" w:line="360" w:lineRule="auto"/>
        <w:ind w:firstLine="709"/>
        <w:jc w:val="both"/>
        <w:rPr>
          <w:rFonts w:ascii="Times New Roman" w:hAnsi="Times New Roman" w:cs="Times New Roman"/>
          <w:sz w:val="28"/>
          <w:szCs w:val="28"/>
        </w:rPr>
      </w:pPr>
      <w:r w:rsidRPr="008E0E34">
        <w:rPr>
          <w:rFonts w:ascii="Times New Roman" w:hAnsi="Times New Roman" w:cs="Times New Roman"/>
          <w:sz w:val="28"/>
          <w:szCs w:val="28"/>
        </w:rPr>
        <w:t>В «Проекте современной модели образовании, ориентированной на решение задач инновационного развития экономики и описывающей стратегию развития системы образования до 2020 года» написано: «Анализ программ развития общеобразовательных учреждений, получающих поддержку в рамках НПО, показывает, что владение ИКТ, умение заботиться о своём здоровье, вступать в к</w:t>
      </w:r>
      <w:r w:rsidR="002175A3">
        <w:rPr>
          <w:rFonts w:ascii="Times New Roman" w:hAnsi="Times New Roman" w:cs="Times New Roman"/>
          <w:sz w:val="28"/>
          <w:szCs w:val="28"/>
        </w:rPr>
        <w:t>о</w:t>
      </w:r>
      <w:r w:rsidRPr="008E0E34">
        <w:rPr>
          <w:rFonts w:ascii="Times New Roman" w:hAnsi="Times New Roman" w:cs="Times New Roman"/>
          <w:sz w:val="28"/>
          <w:szCs w:val="28"/>
        </w:rPr>
        <w:t>мм</w:t>
      </w:r>
      <w:r w:rsidR="002175A3">
        <w:rPr>
          <w:rFonts w:ascii="Times New Roman" w:hAnsi="Times New Roman" w:cs="Times New Roman"/>
          <w:sz w:val="28"/>
          <w:szCs w:val="28"/>
        </w:rPr>
        <w:t>у</w:t>
      </w:r>
      <w:r w:rsidRPr="008E0E34">
        <w:rPr>
          <w:rFonts w:ascii="Times New Roman" w:hAnsi="Times New Roman" w:cs="Times New Roman"/>
          <w:sz w:val="28"/>
          <w:szCs w:val="28"/>
        </w:rPr>
        <w:t>никацию, решать проблемы – новые составляющие современного востребованного обществом качества образования. Наиболее характерен переход от устано</w:t>
      </w:r>
      <w:r w:rsidR="002175A3">
        <w:rPr>
          <w:rFonts w:ascii="Times New Roman" w:hAnsi="Times New Roman" w:cs="Times New Roman"/>
          <w:sz w:val="28"/>
          <w:szCs w:val="28"/>
        </w:rPr>
        <w:t>вки</w:t>
      </w:r>
      <w:r w:rsidRPr="008E0E34">
        <w:rPr>
          <w:rFonts w:ascii="Times New Roman" w:hAnsi="Times New Roman" w:cs="Times New Roman"/>
          <w:sz w:val="28"/>
          <w:szCs w:val="28"/>
        </w:rPr>
        <w:t xml:space="preserve"> на запоминание большого количества информации к освоению новых видов деятельности – проектных, творческих, исследовательских. Основой современных образовательных стандартов становится формирование базовых компетенций современного человека:</w:t>
      </w:r>
    </w:p>
    <w:p w:rsidR="008E0E34" w:rsidRPr="008E0E34" w:rsidRDefault="008E0E34" w:rsidP="008E0E34">
      <w:pPr>
        <w:spacing w:after="0" w:line="360" w:lineRule="auto"/>
        <w:jc w:val="both"/>
        <w:rPr>
          <w:rFonts w:ascii="Times New Roman" w:hAnsi="Times New Roman" w:cs="Times New Roman"/>
          <w:sz w:val="28"/>
          <w:szCs w:val="28"/>
        </w:rPr>
      </w:pPr>
      <w:r w:rsidRPr="008E0E34">
        <w:rPr>
          <w:rFonts w:ascii="Times New Roman" w:hAnsi="Times New Roman" w:cs="Times New Roman"/>
          <w:sz w:val="28"/>
          <w:szCs w:val="28"/>
        </w:rPr>
        <w:t xml:space="preserve">1. </w:t>
      </w:r>
      <w:proofErr w:type="gramStart"/>
      <w:r w:rsidRPr="008E0E34">
        <w:rPr>
          <w:rFonts w:ascii="Times New Roman" w:hAnsi="Times New Roman" w:cs="Times New Roman"/>
          <w:sz w:val="28"/>
          <w:szCs w:val="28"/>
        </w:rPr>
        <w:t>Информационной</w:t>
      </w:r>
      <w:proofErr w:type="gramEnd"/>
      <w:r w:rsidRPr="008E0E34">
        <w:rPr>
          <w:rFonts w:ascii="Times New Roman" w:hAnsi="Times New Roman" w:cs="Times New Roman"/>
          <w:sz w:val="28"/>
          <w:szCs w:val="28"/>
        </w:rPr>
        <w:t xml:space="preserve"> (умение искать, анализировать, преобразовывать, применять информацию для решения проблем);</w:t>
      </w:r>
    </w:p>
    <w:p w:rsidR="008E0E34" w:rsidRPr="008E0E34" w:rsidRDefault="008E0E34" w:rsidP="008E0E34">
      <w:pPr>
        <w:spacing w:after="0" w:line="360" w:lineRule="auto"/>
        <w:jc w:val="both"/>
        <w:rPr>
          <w:rFonts w:ascii="Times New Roman" w:hAnsi="Times New Roman" w:cs="Times New Roman"/>
          <w:sz w:val="28"/>
          <w:szCs w:val="28"/>
        </w:rPr>
      </w:pPr>
      <w:r w:rsidRPr="008E0E34">
        <w:rPr>
          <w:rFonts w:ascii="Times New Roman" w:hAnsi="Times New Roman" w:cs="Times New Roman"/>
          <w:sz w:val="28"/>
          <w:szCs w:val="28"/>
        </w:rPr>
        <w:lastRenderedPageBreak/>
        <w:t xml:space="preserve">2. </w:t>
      </w:r>
      <w:proofErr w:type="gramStart"/>
      <w:r w:rsidRPr="008E0E34">
        <w:rPr>
          <w:rFonts w:ascii="Times New Roman" w:hAnsi="Times New Roman" w:cs="Times New Roman"/>
          <w:sz w:val="28"/>
          <w:szCs w:val="28"/>
        </w:rPr>
        <w:t>Коммуникативной</w:t>
      </w:r>
      <w:proofErr w:type="gramEnd"/>
      <w:r w:rsidRPr="008E0E34">
        <w:rPr>
          <w:rFonts w:ascii="Times New Roman" w:hAnsi="Times New Roman" w:cs="Times New Roman"/>
          <w:sz w:val="28"/>
          <w:szCs w:val="28"/>
        </w:rPr>
        <w:t xml:space="preserve"> (умение эффективно сотрудничать с другими людьми);</w:t>
      </w:r>
    </w:p>
    <w:p w:rsidR="008E0E34" w:rsidRPr="008E0E34" w:rsidRDefault="008E0E34" w:rsidP="008E0E34">
      <w:pPr>
        <w:spacing w:after="0" w:line="360" w:lineRule="auto"/>
        <w:jc w:val="both"/>
        <w:rPr>
          <w:rFonts w:ascii="Times New Roman" w:hAnsi="Times New Roman" w:cs="Times New Roman"/>
          <w:sz w:val="28"/>
          <w:szCs w:val="28"/>
        </w:rPr>
      </w:pPr>
      <w:r w:rsidRPr="008E0E34">
        <w:rPr>
          <w:rFonts w:ascii="Times New Roman" w:hAnsi="Times New Roman" w:cs="Times New Roman"/>
          <w:sz w:val="28"/>
          <w:szCs w:val="28"/>
        </w:rPr>
        <w:t>3. Самоорганизации (умение ставить цели, планировать, ответственно относиться к здоровью, полноценно использовать личностные ресурсы);</w:t>
      </w:r>
    </w:p>
    <w:p w:rsidR="008E0E34" w:rsidRPr="008E0E34" w:rsidRDefault="008E0E34" w:rsidP="008E0E34">
      <w:pPr>
        <w:spacing w:after="0" w:line="360" w:lineRule="auto"/>
        <w:jc w:val="both"/>
        <w:rPr>
          <w:rFonts w:ascii="Times New Roman" w:hAnsi="Times New Roman" w:cs="Times New Roman"/>
          <w:sz w:val="28"/>
          <w:szCs w:val="28"/>
        </w:rPr>
      </w:pPr>
      <w:r w:rsidRPr="008E0E34">
        <w:rPr>
          <w:rFonts w:ascii="Times New Roman" w:hAnsi="Times New Roman" w:cs="Times New Roman"/>
          <w:sz w:val="28"/>
          <w:szCs w:val="28"/>
        </w:rPr>
        <w:t xml:space="preserve">4. Самообразования (готовность конструировать и осуществлять собственную образовательную траекторию на протяжении всей </w:t>
      </w:r>
      <w:r w:rsidR="002175A3">
        <w:rPr>
          <w:rFonts w:ascii="Times New Roman" w:hAnsi="Times New Roman" w:cs="Times New Roman"/>
          <w:sz w:val="28"/>
          <w:szCs w:val="28"/>
        </w:rPr>
        <w:t>жизни, обеспечивая успешность и</w:t>
      </w:r>
      <w:r w:rsidRPr="008E0E34">
        <w:rPr>
          <w:rFonts w:ascii="Times New Roman" w:hAnsi="Times New Roman" w:cs="Times New Roman"/>
          <w:sz w:val="28"/>
          <w:szCs w:val="28"/>
        </w:rPr>
        <w:t xml:space="preserve"> конкурентоспособность)».</w:t>
      </w:r>
    </w:p>
    <w:p w:rsidR="008E0E34" w:rsidRPr="008E0E34" w:rsidRDefault="008E0E34" w:rsidP="002175A3">
      <w:pPr>
        <w:spacing w:after="0" w:line="360" w:lineRule="auto"/>
        <w:ind w:firstLine="709"/>
        <w:jc w:val="both"/>
        <w:rPr>
          <w:rFonts w:ascii="Times New Roman" w:hAnsi="Times New Roman" w:cs="Times New Roman"/>
          <w:sz w:val="28"/>
          <w:szCs w:val="28"/>
        </w:rPr>
      </w:pPr>
      <w:r w:rsidRPr="008E0E34">
        <w:rPr>
          <w:rFonts w:ascii="Times New Roman" w:hAnsi="Times New Roman" w:cs="Times New Roman"/>
          <w:sz w:val="28"/>
          <w:szCs w:val="28"/>
        </w:rPr>
        <w:t>Таким образом</w:t>
      </w:r>
      <w:r w:rsidR="002175A3">
        <w:rPr>
          <w:rFonts w:ascii="Times New Roman" w:hAnsi="Times New Roman" w:cs="Times New Roman"/>
          <w:sz w:val="28"/>
          <w:szCs w:val="28"/>
        </w:rPr>
        <w:t>,</w:t>
      </w:r>
      <w:r w:rsidRPr="008E0E34">
        <w:rPr>
          <w:rFonts w:ascii="Times New Roman" w:hAnsi="Times New Roman" w:cs="Times New Roman"/>
          <w:sz w:val="28"/>
          <w:szCs w:val="28"/>
        </w:rPr>
        <w:t xml:space="preserve"> главной целью филологического образования является достижение нового качества общеобразовательной подготовки </w:t>
      </w:r>
      <w:proofErr w:type="gramStart"/>
      <w:r w:rsidR="002175A3">
        <w:rPr>
          <w:rFonts w:ascii="Times New Roman" w:hAnsi="Times New Roman" w:cs="Times New Roman"/>
          <w:sz w:val="28"/>
          <w:szCs w:val="28"/>
        </w:rPr>
        <w:t>обучающихся</w:t>
      </w:r>
      <w:proofErr w:type="gramEnd"/>
      <w:r w:rsidRPr="008E0E34">
        <w:rPr>
          <w:rFonts w:ascii="Times New Roman" w:hAnsi="Times New Roman" w:cs="Times New Roman"/>
          <w:sz w:val="28"/>
          <w:szCs w:val="28"/>
        </w:rPr>
        <w:t xml:space="preserve">. </w:t>
      </w:r>
    </w:p>
    <w:p w:rsidR="0058442F" w:rsidRPr="00C15FE6" w:rsidRDefault="00C15FE6" w:rsidP="0058442F">
      <w:pPr>
        <w:spacing w:before="100" w:beforeAutospacing="1" w:after="100" w:afterAutospacing="1"/>
        <w:jc w:val="center"/>
        <w:rPr>
          <w:rFonts w:ascii="Times New Roman" w:eastAsia="Times New Roman" w:hAnsi="Times New Roman" w:cs="Times New Roman"/>
          <w:sz w:val="28"/>
          <w:szCs w:val="28"/>
        </w:rPr>
      </w:pPr>
      <w:r w:rsidRPr="00C15FE6">
        <w:rPr>
          <w:rFonts w:ascii="Times New Roman" w:hAnsi="Times New Roman" w:cs="Times New Roman"/>
          <w:b/>
          <w:bCs/>
          <w:color w:val="000000"/>
          <w:sz w:val="28"/>
          <w:szCs w:val="28"/>
          <w:shd w:val="clear" w:color="auto" w:fill="FFFFFF"/>
        </w:rPr>
        <w:t>Актуальность</w:t>
      </w:r>
    </w:p>
    <w:p w:rsidR="002175A3" w:rsidRPr="002175A3" w:rsidRDefault="002175A3" w:rsidP="002175A3">
      <w:pPr>
        <w:spacing w:after="0" w:line="360" w:lineRule="auto"/>
        <w:ind w:firstLine="709"/>
        <w:jc w:val="both"/>
        <w:rPr>
          <w:rFonts w:ascii="Times New Roman" w:hAnsi="Times New Roman" w:cs="Times New Roman"/>
          <w:sz w:val="28"/>
          <w:szCs w:val="28"/>
        </w:rPr>
      </w:pPr>
      <w:r w:rsidRPr="002175A3">
        <w:rPr>
          <w:rFonts w:ascii="Times New Roman" w:hAnsi="Times New Roman" w:cs="Times New Roman"/>
          <w:sz w:val="28"/>
          <w:szCs w:val="28"/>
        </w:rPr>
        <w:t>Не секрет, что интерес уч</w:t>
      </w:r>
      <w:r>
        <w:rPr>
          <w:rFonts w:ascii="Times New Roman" w:hAnsi="Times New Roman" w:cs="Times New Roman"/>
          <w:sz w:val="28"/>
          <w:szCs w:val="28"/>
        </w:rPr>
        <w:t>ащихся</w:t>
      </w:r>
      <w:r w:rsidRPr="002175A3">
        <w:rPr>
          <w:rFonts w:ascii="Times New Roman" w:hAnsi="Times New Roman" w:cs="Times New Roman"/>
          <w:sz w:val="28"/>
          <w:szCs w:val="28"/>
        </w:rPr>
        <w:t xml:space="preserve"> к изучению родного языка и литературы снижается. Одной из причин подобной ситуации является несоответствие объёма информации, которую </w:t>
      </w:r>
      <w:r>
        <w:rPr>
          <w:rFonts w:ascii="Times New Roman" w:hAnsi="Times New Roman" w:cs="Times New Roman"/>
          <w:sz w:val="28"/>
          <w:szCs w:val="28"/>
        </w:rPr>
        <w:t>обучающиеся</w:t>
      </w:r>
      <w:r w:rsidRPr="002175A3">
        <w:rPr>
          <w:rFonts w:ascii="Times New Roman" w:hAnsi="Times New Roman" w:cs="Times New Roman"/>
          <w:sz w:val="28"/>
          <w:szCs w:val="28"/>
        </w:rPr>
        <w:t xml:space="preserve"> долж</w:t>
      </w:r>
      <w:r>
        <w:rPr>
          <w:rFonts w:ascii="Times New Roman" w:hAnsi="Times New Roman" w:cs="Times New Roman"/>
          <w:sz w:val="28"/>
          <w:szCs w:val="28"/>
        </w:rPr>
        <w:t>ны</w:t>
      </w:r>
      <w:r w:rsidRPr="002175A3">
        <w:rPr>
          <w:rFonts w:ascii="Times New Roman" w:hAnsi="Times New Roman" w:cs="Times New Roman"/>
          <w:sz w:val="28"/>
          <w:szCs w:val="28"/>
        </w:rPr>
        <w:t xml:space="preserve"> освоить, и отводимым для э</w:t>
      </w:r>
      <w:r w:rsidR="0055739E">
        <w:rPr>
          <w:rFonts w:ascii="Times New Roman" w:hAnsi="Times New Roman" w:cs="Times New Roman"/>
          <w:sz w:val="28"/>
          <w:szCs w:val="28"/>
        </w:rPr>
        <w:t>того временем в рамках обычного</w:t>
      </w:r>
      <w:r w:rsidRPr="002175A3">
        <w:rPr>
          <w:rFonts w:ascii="Times New Roman" w:hAnsi="Times New Roman" w:cs="Times New Roman"/>
          <w:sz w:val="28"/>
          <w:szCs w:val="28"/>
        </w:rPr>
        <w:t xml:space="preserve"> урока.</w:t>
      </w:r>
    </w:p>
    <w:p w:rsidR="002175A3" w:rsidRPr="002175A3" w:rsidRDefault="002175A3" w:rsidP="002175A3">
      <w:pPr>
        <w:spacing w:after="0" w:line="360" w:lineRule="auto"/>
        <w:ind w:firstLine="709"/>
        <w:jc w:val="both"/>
        <w:rPr>
          <w:rFonts w:ascii="Times New Roman" w:hAnsi="Times New Roman" w:cs="Times New Roman"/>
          <w:sz w:val="28"/>
          <w:szCs w:val="28"/>
        </w:rPr>
      </w:pPr>
      <w:r w:rsidRPr="002175A3">
        <w:rPr>
          <w:rFonts w:ascii="Times New Roman" w:hAnsi="Times New Roman" w:cs="Times New Roman"/>
          <w:sz w:val="28"/>
          <w:szCs w:val="28"/>
        </w:rPr>
        <w:t>Ещё одну серьёзную причину снижения интереса учащихся к изучению русского языка и литературы автор опыта видит в преобладании репродуктивных заданий в большинстве учебников. Может ли подобная ситуация способствовать развитию творческой личности?</w:t>
      </w:r>
    </w:p>
    <w:p w:rsidR="002175A3" w:rsidRPr="002175A3" w:rsidRDefault="002175A3" w:rsidP="002175A3">
      <w:pPr>
        <w:spacing w:after="0" w:line="360" w:lineRule="auto"/>
        <w:ind w:firstLine="709"/>
        <w:jc w:val="both"/>
        <w:rPr>
          <w:rFonts w:ascii="Times New Roman" w:hAnsi="Times New Roman" w:cs="Times New Roman"/>
          <w:sz w:val="28"/>
          <w:szCs w:val="28"/>
        </w:rPr>
      </w:pPr>
      <w:r w:rsidRPr="002175A3">
        <w:rPr>
          <w:rFonts w:ascii="Times New Roman" w:hAnsi="Times New Roman" w:cs="Times New Roman"/>
          <w:sz w:val="28"/>
          <w:szCs w:val="28"/>
        </w:rPr>
        <w:t xml:space="preserve">Таким образом, возникает </w:t>
      </w:r>
      <w:r w:rsidRPr="0055739E">
        <w:rPr>
          <w:rFonts w:ascii="Times New Roman" w:hAnsi="Times New Roman" w:cs="Times New Roman"/>
          <w:sz w:val="28"/>
          <w:szCs w:val="28"/>
        </w:rPr>
        <w:t>противоречие</w:t>
      </w:r>
      <w:r w:rsidRPr="002175A3">
        <w:rPr>
          <w:rFonts w:ascii="Times New Roman" w:hAnsi="Times New Roman" w:cs="Times New Roman"/>
          <w:sz w:val="28"/>
          <w:szCs w:val="28"/>
        </w:rPr>
        <w:t xml:space="preserve"> между традиционными методами и формами обучения, ориентированными на передачу готовых знаний и необходимостью применять новые средства и методы для повышения уровня развития творческого начала личности </w:t>
      </w:r>
      <w:r w:rsidR="0055739E">
        <w:rPr>
          <w:rFonts w:ascii="Times New Roman" w:hAnsi="Times New Roman" w:cs="Times New Roman"/>
          <w:sz w:val="28"/>
          <w:szCs w:val="28"/>
        </w:rPr>
        <w:t>учащихся</w:t>
      </w:r>
      <w:r w:rsidRPr="002175A3">
        <w:rPr>
          <w:rFonts w:ascii="Times New Roman" w:hAnsi="Times New Roman" w:cs="Times New Roman"/>
          <w:sz w:val="28"/>
          <w:szCs w:val="28"/>
        </w:rPr>
        <w:t xml:space="preserve">. </w:t>
      </w:r>
    </w:p>
    <w:p w:rsidR="002175A3" w:rsidRPr="002175A3" w:rsidRDefault="002175A3" w:rsidP="002175A3">
      <w:pPr>
        <w:spacing w:after="0" w:line="360" w:lineRule="auto"/>
        <w:ind w:firstLine="709"/>
        <w:jc w:val="both"/>
        <w:rPr>
          <w:rFonts w:ascii="Times New Roman" w:hAnsi="Times New Roman" w:cs="Times New Roman"/>
          <w:sz w:val="28"/>
          <w:szCs w:val="28"/>
        </w:rPr>
      </w:pPr>
      <w:r w:rsidRPr="002175A3">
        <w:rPr>
          <w:rFonts w:ascii="Times New Roman" w:hAnsi="Times New Roman" w:cs="Times New Roman"/>
          <w:sz w:val="28"/>
          <w:szCs w:val="28"/>
        </w:rPr>
        <w:t xml:space="preserve">Помочь в разрешении данного противоречия </w:t>
      </w:r>
      <w:r w:rsidR="0055739E">
        <w:rPr>
          <w:rFonts w:ascii="Times New Roman" w:hAnsi="Times New Roman" w:cs="Times New Roman"/>
          <w:sz w:val="28"/>
          <w:szCs w:val="28"/>
        </w:rPr>
        <w:t xml:space="preserve">может внедрение информационных </w:t>
      </w:r>
      <w:r w:rsidRPr="002175A3">
        <w:rPr>
          <w:rFonts w:ascii="Times New Roman" w:hAnsi="Times New Roman" w:cs="Times New Roman"/>
          <w:sz w:val="28"/>
          <w:szCs w:val="28"/>
        </w:rPr>
        <w:t>технологий на уроках русского языка и литературы.</w:t>
      </w:r>
    </w:p>
    <w:p w:rsidR="002175A3" w:rsidRPr="002175A3" w:rsidRDefault="00D5751A" w:rsidP="002175A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Применение информационно-</w:t>
      </w:r>
      <w:proofErr w:type="spellStart"/>
      <w:r>
        <w:rPr>
          <w:rFonts w:ascii="Times New Roman" w:hAnsi="Times New Roman" w:cs="Times New Roman"/>
          <w:sz w:val="28"/>
          <w:szCs w:val="28"/>
        </w:rPr>
        <w:t>коммуникацинных</w:t>
      </w:r>
      <w:proofErr w:type="spellEnd"/>
      <w:r w:rsidR="002175A3" w:rsidRPr="002175A3">
        <w:rPr>
          <w:rFonts w:ascii="Times New Roman" w:hAnsi="Times New Roman" w:cs="Times New Roman"/>
          <w:sz w:val="28"/>
          <w:szCs w:val="28"/>
        </w:rPr>
        <w:t xml:space="preserve"> технологий в преподавании русского языка и литературы – это не дань моде, а необходимость, так как они способствуют совершенствованию практических умений и навыков, позволяют эффективнее организовать самостоятельную работу и индивидуализировать процесс обучения, повышают интерес к урокам </w:t>
      </w:r>
      <w:r w:rsidR="002175A3" w:rsidRPr="002175A3">
        <w:rPr>
          <w:rFonts w:ascii="Times New Roman" w:hAnsi="Times New Roman" w:cs="Times New Roman"/>
          <w:sz w:val="28"/>
          <w:szCs w:val="28"/>
        </w:rPr>
        <w:lastRenderedPageBreak/>
        <w:t>русского языка и литературы, активизируют познавательную деятельность учащихся.</w:t>
      </w:r>
    </w:p>
    <w:p w:rsidR="002175A3" w:rsidRPr="002175A3" w:rsidRDefault="002175A3" w:rsidP="0055739E">
      <w:pPr>
        <w:spacing w:after="0" w:line="360" w:lineRule="auto"/>
        <w:ind w:firstLine="709"/>
        <w:jc w:val="both"/>
        <w:rPr>
          <w:rFonts w:ascii="Times New Roman" w:hAnsi="Times New Roman" w:cs="Times New Roman"/>
          <w:sz w:val="28"/>
          <w:szCs w:val="28"/>
        </w:rPr>
      </w:pPr>
      <w:r w:rsidRPr="002175A3">
        <w:rPr>
          <w:rFonts w:ascii="Times New Roman" w:hAnsi="Times New Roman" w:cs="Times New Roman"/>
          <w:sz w:val="28"/>
          <w:szCs w:val="28"/>
        </w:rPr>
        <w:t xml:space="preserve">Сам факт проведения урока русского языка в кабинете, оснащённом компьютерной техникой, интригует </w:t>
      </w:r>
      <w:r w:rsidR="0055739E">
        <w:rPr>
          <w:rFonts w:ascii="Times New Roman" w:hAnsi="Times New Roman" w:cs="Times New Roman"/>
          <w:sz w:val="28"/>
          <w:szCs w:val="28"/>
        </w:rPr>
        <w:t>учащихся</w:t>
      </w:r>
      <w:r w:rsidRPr="002175A3">
        <w:rPr>
          <w:rFonts w:ascii="Times New Roman" w:hAnsi="Times New Roman" w:cs="Times New Roman"/>
          <w:sz w:val="28"/>
          <w:szCs w:val="28"/>
        </w:rPr>
        <w:t xml:space="preserve">, у них появляется мотивация. Ученику интересно при помощи компьютера усваивать новый материал, проверять свой уровень компетенций, навыки профессионального общения. </w:t>
      </w:r>
    </w:p>
    <w:p w:rsidR="00D34157" w:rsidRPr="00D34157" w:rsidRDefault="00D34157" w:rsidP="00D34157">
      <w:pPr>
        <w:pStyle w:val="Default"/>
        <w:spacing w:line="360" w:lineRule="auto"/>
        <w:jc w:val="center"/>
        <w:rPr>
          <w:b/>
          <w:bCs/>
          <w:color w:val="auto"/>
          <w:sz w:val="28"/>
          <w:szCs w:val="28"/>
        </w:rPr>
      </w:pPr>
      <w:r w:rsidRPr="00D34157">
        <w:rPr>
          <w:b/>
          <w:bCs/>
          <w:color w:val="auto"/>
          <w:sz w:val="28"/>
          <w:szCs w:val="28"/>
        </w:rPr>
        <w:t>Ведущая педагогическая идея опыта</w:t>
      </w:r>
    </w:p>
    <w:p w:rsidR="00D34157" w:rsidRDefault="00D34157" w:rsidP="00ED23EF">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Ведущая педагогическая</w:t>
      </w:r>
      <w:r w:rsidRPr="00D34157">
        <w:rPr>
          <w:rFonts w:ascii="Times New Roman" w:hAnsi="Times New Roman"/>
          <w:sz w:val="28"/>
          <w:szCs w:val="28"/>
        </w:rPr>
        <w:t xml:space="preserve"> идея опыта заключается в создании условий на уроках русского языка и литературы и во внеурочное время для формирования познавательных универсальных учебных действий учащихся посредством применения в учебном процессе </w:t>
      </w:r>
      <w:r w:rsidR="0055739E">
        <w:rPr>
          <w:rFonts w:ascii="Times New Roman" w:hAnsi="Times New Roman"/>
          <w:sz w:val="28"/>
          <w:szCs w:val="28"/>
        </w:rPr>
        <w:t xml:space="preserve">информационно </w:t>
      </w:r>
      <w:r w:rsidR="00D5751A">
        <w:rPr>
          <w:rFonts w:ascii="Times New Roman" w:hAnsi="Times New Roman"/>
          <w:sz w:val="28"/>
          <w:szCs w:val="28"/>
        </w:rPr>
        <w:t xml:space="preserve">- </w:t>
      </w:r>
      <w:r w:rsidR="0055739E">
        <w:rPr>
          <w:rFonts w:ascii="Times New Roman" w:hAnsi="Times New Roman"/>
          <w:sz w:val="28"/>
          <w:szCs w:val="28"/>
        </w:rPr>
        <w:t>коммуника</w:t>
      </w:r>
      <w:r w:rsidR="00D5751A">
        <w:rPr>
          <w:rFonts w:ascii="Times New Roman" w:hAnsi="Times New Roman"/>
          <w:sz w:val="28"/>
          <w:szCs w:val="28"/>
        </w:rPr>
        <w:t>ционных</w:t>
      </w:r>
      <w:r w:rsidR="0055739E">
        <w:rPr>
          <w:rFonts w:ascii="Times New Roman" w:hAnsi="Times New Roman"/>
          <w:sz w:val="28"/>
          <w:szCs w:val="28"/>
        </w:rPr>
        <w:t xml:space="preserve"> технологий</w:t>
      </w:r>
      <w:r w:rsidRPr="00D34157">
        <w:rPr>
          <w:rFonts w:ascii="Times New Roman" w:hAnsi="Times New Roman"/>
          <w:sz w:val="28"/>
          <w:szCs w:val="28"/>
        </w:rPr>
        <w:t>.</w:t>
      </w:r>
    </w:p>
    <w:p w:rsidR="00ED23EF" w:rsidRPr="00ED23EF" w:rsidRDefault="00ED23EF" w:rsidP="00ED23EF">
      <w:pPr>
        <w:shd w:val="clear" w:color="auto" w:fill="FFFFFF"/>
        <w:spacing w:after="0" w:line="360" w:lineRule="auto"/>
        <w:jc w:val="center"/>
        <w:rPr>
          <w:rFonts w:ascii="Times New Roman" w:hAnsi="Times New Roman"/>
          <w:b/>
          <w:color w:val="FF0000"/>
          <w:sz w:val="28"/>
          <w:szCs w:val="28"/>
        </w:rPr>
      </w:pPr>
      <w:r w:rsidRPr="00ED23EF">
        <w:rPr>
          <w:rFonts w:ascii="Times New Roman" w:hAnsi="Times New Roman"/>
          <w:b/>
          <w:sz w:val="28"/>
          <w:szCs w:val="28"/>
        </w:rPr>
        <w:t>Задачи</w:t>
      </w:r>
    </w:p>
    <w:p w:rsidR="0055739E" w:rsidRPr="0055739E" w:rsidRDefault="0055739E" w:rsidP="0055739E">
      <w:pPr>
        <w:spacing w:after="0" w:line="360" w:lineRule="auto"/>
        <w:ind w:firstLine="709"/>
        <w:jc w:val="both"/>
        <w:rPr>
          <w:rFonts w:ascii="Times New Roman" w:hAnsi="Times New Roman" w:cs="Times New Roman"/>
          <w:bCs/>
          <w:sz w:val="28"/>
          <w:szCs w:val="28"/>
        </w:rPr>
      </w:pPr>
      <w:r w:rsidRPr="0055739E">
        <w:rPr>
          <w:rFonts w:ascii="Times New Roman" w:hAnsi="Times New Roman" w:cs="Times New Roman"/>
          <w:bCs/>
          <w:sz w:val="28"/>
          <w:szCs w:val="28"/>
        </w:rPr>
        <w:t xml:space="preserve">Основная цель – создание на уроках русского языка и литературы условий для развития творческой личности учащихся в результате внедрения информационных технологий. </w:t>
      </w:r>
    </w:p>
    <w:p w:rsidR="0055739E" w:rsidRPr="0055739E" w:rsidRDefault="0055739E" w:rsidP="0055739E">
      <w:pPr>
        <w:spacing w:after="0" w:line="360" w:lineRule="auto"/>
        <w:ind w:firstLine="709"/>
        <w:jc w:val="both"/>
        <w:rPr>
          <w:rFonts w:ascii="Times New Roman" w:hAnsi="Times New Roman" w:cs="Times New Roman"/>
          <w:bCs/>
          <w:sz w:val="28"/>
          <w:szCs w:val="28"/>
        </w:rPr>
      </w:pPr>
      <w:r w:rsidRPr="0055739E">
        <w:rPr>
          <w:rFonts w:ascii="Times New Roman" w:hAnsi="Times New Roman" w:cs="Times New Roman"/>
          <w:bCs/>
          <w:sz w:val="28"/>
          <w:szCs w:val="28"/>
        </w:rPr>
        <w:t>Ставлю перед собой следующие задачи:</w:t>
      </w:r>
    </w:p>
    <w:p w:rsidR="0055739E" w:rsidRPr="0055739E" w:rsidRDefault="0055739E" w:rsidP="0055739E">
      <w:pPr>
        <w:numPr>
          <w:ilvl w:val="0"/>
          <w:numId w:val="6"/>
        </w:numPr>
        <w:tabs>
          <w:tab w:val="clear" w:pos="720"/>
          <w:tab w:val="num" w:pos="426"/>
        </w:tabs>
        <w:spacing w:after="0" w:line="360" w:lineRule="auto"/>
        <w:ind w:left="0" w:firstLine="0"/>
        <w:jc w:val="both"/>
        <w:rPr>
          <w:rFonts w:ascii="Times New Roman" w:hAnsi="Times New Roman" w:cs="Times New Roman"/>
          <w:sz w:val="28"/>
          <w:szCs w:val="28"/>
        </w:rPr>
      </w:pPr>
      <w:r>
        <w:rPr>
          <w:rFonts w:ascii="Times New Roman" w:hAnsi="Times New Roman" w:cs="Times New Roman"/>
          <w:bCs/>
          <w:sz w:val="28"/>
          <w:szCs w:val="28"/>
        </w:rPr>
        <w:t>в</w:t>
      </w:r>
      <w:r w:rsidRPr="0055739E">
        <w:rPr>
          <w:rFonts w:ascii="Times New Roman" w:hAnsi="Times New Roman" w:cs="Times New Roman"/>
          <w:bCs/>
          <w:sz w:val="28"/>
          <w:szCs w:val="28"/>
        </w:rPr>
        <w:t xml:space="preserve"> рамках урока помочь каждому из учеников реализовать свой потенциал, то есть поставит</w:t>
      </w:r>
      <w:r>
        <w:rPr>
          <w:rFonts w:ascii="Times New Roman" w:hAnsi="Times New Roman" w:cs="Times New Roman"/>
          <w:bCs/>
          <w:sz w:val="28"/>
          <w:szCs w:val="28"/>
        </w:rPr>
        <w:t>ь и достичь своих учебных целей;</w:t>
      </w:r>
    </w:p>
    <w:p w:rsidR="0055739E" w:rsidRPr="0055739E" w:rsidRDefault="00D5751A" w:rsidP="0055739E">
      <w:pPr>
        <w:numPr>
          <w:ilvl w:val="0"/>
          <w:numId w:val="6"/>
        </w:numPr>
        <w:tabs>
          <w:tab w:val="clear" w:pos="720"/>
          <w:tab w:val="num" w:pos="426"/>
        </w:tabs>
        <w:spacing w:after="0" w:line="360" w:lineRule="auto"/>
        <w:ind w:left="0" w:firstLine="0"/>
        <w:jc w:val="both"/>
        <w:rPr>
          <w:rFonts w:ascii="Times New Roman" w:hAnsi="Times New Roman" w:cs="Times New Roman"/>
          <w:bCs/>
          <w:sz w:val="28"/>
          <w:szCs w:val="28"/>
        </w:rPr>
      </w:pPr>
      <w:r>
        <w:rPr>
          <w:rFonts w:ascii="Times New Roman" w:hAnsi="Times New Roman" w:cs="Times New Roman"/>
          <w:bCs/>
          <w:sz w:val="28"/>
          <w:szCs w:val="28"/>
        </w:rPr>
        <w:t>организовать деятельность</w:t>
      </w:r>
      <w:r w:rsidR="0055739E" w:rsidRPr="0055739E">
        <w:rPr>
          <w:rFonts w:ascii="Times New Roman" w:hAnsi="Times New Roman" w:cs="Times New Roman"/>
          <w:bCs/>
          <w:sz w:val="28"/>
          <w:szCs w:val="28"/>
        </w:rPr>
        <w:t xml:space="preserve"> учащи</w:t>
      </w:r>
      <w:r>
        <w:rPr>
          <w:rFonts w:ascii="Times New Roman" w:hAnsi="Times New Roman" w:cs="Times New Roman"/>
          <w:bCs/>
          <w:sz w:val="28"/>
          <w:szCs w:val="28"/>
        </w:rPr>
        <w:t>х</w:t>
      </w:r>
      <w:r w:rsidR="0055739E" w:rsidRPr="0055739E">
        <w:rPr>
          <w:rFonts w:ascii="Times New Roman" w:hAnsi="Times New Roman" w:cs="Times New Roman"/>
          <w:bCs/>
          <w:sz w:val="28"/>
          <w:szCs w:val="28"/>
        </w:rPr>
        <w:t>ся</w:t>
      </w:r>
      <w:r>
        <w:rPr>
          <w:rFonts w:ascii="Times New Roman" w:hAnsi="Times New Roman" w:cs="Times New Roman"/>
          <w:bCs/>
          <w:sz w:val="28"/>
          <w:szCs w:val="28"/>
        </w:rPr>
        <w:t xml:space="preserve"> таким образом, чтобы они</w:t>
      </w:r>
      <w:r w:rsidR="0055739E" w:rsidRPr="0055739E">
        <w:rPr>
          <w:rFonts w:ascii="Times New Roman" w:hAnsi="Times New Roman" w:cs="Times New Roman"/>
          <w:bCs/>
          <w:sz w:val="28"/>
          <w:szCs w:val="28"/>
        </w:rPr>
        <w:t xml:space="preserve"> не только усвоили программу, но и приобрели умение сознательно раб</w:t>
      </w:r>
      <w:r w:rsidR="0055739E">
        <w:rPr>
          <w:rFonts w:ascii="Times New Roman" w:hAnsi="Times New Roman" w:cs="Times New Roman"/>
          <w:bCs/>
          <w:sz w:val="28"/>
          <w:szCs w:val="28"/>
        </w:rPr>
        <w:t>отать с предложенным материалом;</w:t>
      </w:r>
    </w:p>
    <w:p w:rsidR="0055739E" w:rsidRPr="0055739E" w:rsidRDefault="0055739E" w:rsidP="0055739E">
      <w:pPr>
        <w:numPr>
          <w:ilvl w:val="0"/>
          <w:numId w:val="6"/>
        </w:numPr>
        <w:tabs>
          <w:tab w:val="clear" w:pos="720"/>
          <w:tab w:val="num" w:pos="426"/>
        </w:tabs>
        <w:spacing w:after="0" w:line="360" w:lineRule="auto"/>
        <w:ind w:left="0" w:firstLine="0"/>
        <w:jc w:val="both"/>
        <w:rPr>
          <w:rFonts w:ascii="Times New Roman" w:hAnsi="Times New Roman" w:cs="Times New Roman"/>
          <w:bCs/>
          <w:sz w:val="28"/>
          <w:szCs w:val="28"/>
        </w:rPr>
      </w:pPr>
      <w:r>
        <w:rPr>
          <w:rFonts w:ascii="Times New Roman" w:hAnsi="Times New Roman" w:cs="Times New Roman"/>
          <w:bCs/>
          <w:sz w:val="28"/>
          <w:szCs w:val="28"/>
        </w:rPr>
        <w:t>и</w:t>
      </w:r>
      <w:r w:rsidRPr="0055739E">
        <w:rPr>
          <w:rFonts w:ascii="Times New Roman" w:hAnsi="Times New Roman" w:cs="Times New Roman"/>
          <w:bCs/>
          <w:sz w:val="28"/>
          <w:szCs w:val="28"/>
        </w:rPr>
        <w:t>спользовать компьютер в качестве средства для развития личности учащихся, для повышения эффективности процессов самопознания, самоутверждения, самоопределения, самореализации.</w:t>
      </w:r>
    </w:p>
    <w:p w:rsidR="00ED23EF" w:rsidRDefault="00ED23EF" w:rsidP="00ED23EF">
      <w:pPr>
        <w:pStyle w:val="Default"/>
        <w:spacing w:line="360" w:lineRule="auto"/>
        <w:jc w:val="center"/>
        <w:rPr>
          <w:b/>
          <w:bCs/>
          <w:color w:val="auto"/>
          <w:sz w:val="28"/>
          <w:szCs w:val="28"/>
        </w:rPr>
      </w:pPr>
      <w:r w:rsidRPr="00ED23EF">
        <w:rPr>
          <w:b/>
          <w:bCs/>
          <w:color w:val="auto"/>
          <w:sz w:val="28"/>
          <w:szCs w:val="28"/>
        </w:rPr>
        <w:t>Длительность работы над опытом</w:t>
      </w:r>
    </w:p>
    <w:p w:rsidR="00ED23EF" w:rsidRPr="00ED23EF" w:rsidRDefault="00ED23EF" w:rsidP="00ED23EF">
      <w:pPr>
        <w:spacing w:after="0" w:line="360" w:lineRule="auto"/>
        <w:ind w:firstLine="709"/>
        <w:jc w:val="both"/>
        <w:rPr>
          <w:rFonts w:ascii="Times New Roman" w:hAnsi="Times New Roman"/>
          <w:sz w:val="28"/>
          <w:szCs w:val="28"/>
        </w:rPr>
      </w:pPr>
      <w:r w:rsidRPr="00ED23EF">
        <w:rPr>
          <w:rFonts w:ascii="Times New Roman" w:hAnsi="Times New Roman"/>
          <w:sz w:val="28"/>
          <w:szCs w:val="28"/>
        </w:rPr>
        <w:t xml:space="preserve">Работа по теме опыта велась в течение </w:t>
      </w:r>
      <w:r w:rsidR="00D5751A">
        <w:rPr>
          <w:rFonts w:ascii="Times New Roman" w:hAnsi="Times New Roman"/>
          <w:sz w:val="28"/>
          <w:szCs w:val="28"/>
        </w:rPr>
        <w:t>3</w:t>
      </w:r>
      <w:r w:rsidR="0043109D">
        <w:rPr>
          <w:rFonts w:ascii="Times New Roman" w:hAnsi="Times New Roman"/>
          <w:sz w:val="28"/>
          <w:szCs w:val="28"/>
        </w:rPr>
        <w:t>-х лет</w:t>
      </w:r>
      <w:r w:rsidR="006A7B20">
        <w:rPr>
          <w:rFonts w:ascii="Times New Roman" w:hAnsi="Times New Roman"/>
          <w:sz w:val="28"/>
          <w:szCs w:val="28"/>
        </w:rPr>
        <w:t xml:space="preserve"> </w:t>
      </w:r>
      <w:r w:rsidRPr="00ED23EF">
        <w:rPr>
          <w:rFonts w:ascii="Times New Roman" w:hAnsi="Times New Roman"/>
          <w:sz w:val="28"/>
          <w:szCs w:val="28"/>
        </w:rPr>
        <w:t xml:space="preserve"> и проходила в несколько этапов:</w:t>
      </w:r>
    </w:p>
    <w:p w:rsidR="00ED23EF" w:rsidRDefault="00ED23EF" w:rsidP="00ED23EF">
      <w:pPr>
        <w:spacing w:after="0" w:line="360" w:lineRule="auto"/>
        <w:jc w:val="both"/>
        <w:rPr>
          <w:rFonts w:ascii="Times New Roman" w:hAnsi="Times New Roman"/>
          <w:sz w:val="28"/>
          <w:szCs w:val="28"/>
        </w:rPr>
      </w:pPr>
      <w:proofErr w:type="gramStart"/>
      <w:r w:rsidRPr="00ED23EF">
        <w:rPr>
          <w:rFonts w:ascii="Times New Roman" w:hAnsi="Times New Roman"/>
          <w:sz w:val="28"/>
          <w:szCs w:val="28"/>
          <w:lang w:val="en-US"/>
        </w:rPr>
        <w:t>I</w:t>
      </w:r>
      <w:r w:rsidRPr="00ED23EF">
        <w:rPr>
          <w:rFonts w:ascii="Times New Roman" w:hAnsi="Times New Roman"/>
          <w:sz w:val="28"/>
          <w:szCs w:val="28"/>
        </w:rPr>
        <w:t xml:space="preserve"> этап – начальный – 20</w:t>
      </w:r>
      <w:r>
        <w:rPr>
          <w:rFonts w:ascii="Times New Roman" w:hAnsi="Times New Roman"/>
          <w:sz w:val="28"/>
          <w:szCs w:val="28"/>
        </w:rPr>
        <w:t>1</w:t>
      </w:r>
      <w:r w:rsidR="00D5751A">
        <w:rPr>
          <w:rFonts w:ascii="Times New Roman" w:hAnsi="Times New Roman"/>
          <w:sz w:val="28"/>
          <w:szCs w:val="28"/>
        </w:rPr>
        <w:t>3</w:t>
      </w:r>
      <w:r>
        <w:rPr>
          <w:rFonts w:ascii="Times New Roman" w:hAnsi="Times New Roman"/>
          <w:sz w:val="28"/>
          <w:szCs w:val="28"/>
        </w:rPr>
        <w:t xml:space="preserve"> </w:t>
      </w:r>
      <w:r w:rsidRPr="00ED23EF">
        <w:rPr>
          <w:rFonts w:ascii="Times New Roman" w:hAnsi="Times New Roman"/>
          <w:sz w:val="28"/>
          <w:szCs w:val="28"/>
        </w:rPr>
        <w:t>-</w:t>
      </w:r>
      <w:r>
        <w:rPr>
          <w:rFonts w:ascii="Times New Roman" w:hAnsi="Times New Roman"/>
          <w:sz w:val="28"/>
          <w:szCs w:val="28"/>
        </w:rPr>
        <w:t xml:space="preserve"> </w:t>
      </w:r>
      <w:r w:rsidRPr="00ED23EF">
        <w:rPr>
          <w:rFonts w:ascii="Times New Roman" w:hAnsi="Times New Roman"/>
          <w:sz w:val="28"/>
          <w:szCs w:val="28"/>
        </w:rPr>
        <w:t>201</w:t>
      </w:r>
      <w:r w:rsidR="00D5751A">
        <w:rPr>
          <w:rFonts w:ascii="Times New Roman" w:hAnsi="Times New Roman"/>
          <w:sz w:val="28"/>
          <w:szCs w:val="28"/>
        </w:rPr>
        <w:t>4</w:t>
      </w:r>
      <w:r w:rsidRPr="00ED23EF">
        <w:rPr>
          <w:rFonts w:ascii="Times New Roman" w:hAnsi="Times New Roman"/>
          <w:sz w:val="28"/>
          <w:szCs w:val="28"/>
        </w:rPr>
        <w:t xml:space="preserve"> учебный год.</w:t>
      </w:r>
      <w:proofErr w:type="gramEnd"/>
      <w:r w:rsidRPr="00ED23EF">
        <w:rPr>
          <w:rFonts w:ascii="Times New Roman" w:hAnsi="Times New Roman"/>
          <w:sz w:val="28"/>
          <w:szCs w:val="28"/>
        </w:rPr>
        <w:t xml:space="preserve"> Начальный период предполагал обнаружение и формулирование проблемы, подбор диагностического </w:t>
      </w:r>
      <w:r w:rsidRPr="00ED23EF">
        <w:rPr>
          <w:rFonts w:ascii="Times New Roman" w:hAnsi="Times New Roman"/>
          <w:sz w:val="28"/>
          <w:szCs w:val="28"/>
        </w:rPr>
        <w:lastRenderedPageBreak/>
        <w:t xml:space="preserve">материала и выявление уровня </w:t>
      </w:r>
      <w:proofErr w:type="spellStart"/>
      <w:r w:rsidRPr="00ED23EF">
        <w:rPr>
          <w:rFonts w:ascii="Times New Roman" w:hAnsi="Times New Roman"/>
          <w:sz w:val="28"/>
          <w:szCs w:val="28"/>
        </w:rPr>
        <w:t>сформированности</w:t>
      </w:r>
      <w:proofErr w:type="spellEnd"/>
      <w:r w:rsidRPr="00ED23EF">
        <w:rPr>
          <w:rFonts w:ascii="Times New Roman" w:hAnsi="Times New Roman"/>
          <w:sz w:val="28"/>
          <w:szCs w:val="28"/>
        </w:rPr>
        <w:t xml:space="preserve"> </w:t>
      </w:r>
      <w:r w:rsidRPr="00ED23EF">
        <w:rPr>
          <w:rFonts w:ascii="Times New Roman" w:hAnsi="Times New Roman"/>
          <w:bCs/>
          <w:sz w:val="28"/>
          <w:szCs w:val="28"/>
        </w:rPr>
        <w:t>познавательных</w:t>
      </w:r>
      <w:r>
        <w:rPr>
          <w:rFonts w:ascii="Times New Roman" w:hAnsi="Times New Roman"/>
          <w:bCs/>
          <w:sz w:val="28"/>
          <w:szCs w:val="28"/>
        </w:rPr>
        <w:t xml:space="preserve"> </w:t>
      </w:r>
      <w:r w:rsidRPr="00ED23EF">
        <w:rPr>
          <w:rFonts w:ascii="Times New Roman" w:hAnsi="Times New Roman"/>
          <w:sz w:val="28"/>
          <w:szCs w:val="28"/>
        </w:rPr>
        <w:t>универсал</w:t>
      </w:r>
      <w:r>
        <w:rPr>
          <w:rFonts w:ascii="Times New Roman" w:hAnsi="Times New Roman"/>
          <w:sz w:val="28"/>
          <w:szCs w:val="28"/>
        </w:rPr>
        <w:t>ьных учебных действий учащихся,</w:t>
      </w:r>
      <w:r w:rsidRPr="00ED23EF">
        <w:rPr>
          <w:rFonts w:ascii="Times New Roman" w:hAnsi="Times New Roman"/>
          <w:sz w:val="28"/>
          <w:szCs w:val="28"/>
        </w:rPr>
        <w:t xml:space="preserve"> знакомство с </w:t>
      </w:r>
      <w:r w:rsidR="00D5751A">
        <w:rPr>
          <w:rFonts w:ascii="Times New Roman" w:hAnsi="Times New Roman"/>
          <w:sz w:val="28"/>
          <w:szCs w:val="28"/>
        </w:rPr>
        <w:t xml:space="preserve">информационно – коммуникационной </w:t>
      </w:r>
      <w:r w:rsidRPr="00ED23EF">
        <w:rPr>
          <w:rFonts w:ascii="Times New Roman" w:hAnsi="Times New Roman"/>
          <w:sz w:val="28"/>
          <w:szCs w:val="28"/>
        </w:rPr>
        <w:t>технологией, изучение проблемы развития универсальных учебных действий обучающихся</w:t>
      </w:r>
      <w:r>
        <w:rPr>
          <w:rFonts w:ascii="Times New Roman" w:hAnsi="Times New Roman"/>
          <w:sz w:val="28"/>
          <w:szCs w:val="28"/>
        </w:rPr>
        <w:t>;</w:t>
      </w:r>
    </w:p>
    <w:p w:rsidR="00ED23EF" w:rsidRPr="00ED23EF" w:rsidRDefault="00ED23EF" w:rsidP="00ED23EF">
      <w:pPr>
        <w:spacing w:after="0" w:line="360" w:lineRule="auto"/>
        <w:jc w:val="both"/>
        <w:rPr>
          <w:rFonts w:ascii="Times New Roman" w:hAnsi="Times New Roman" w:cs="Times New Roman"/>
          <w:sz w:val="28"/>
          <w:szCs w:val="28"/>
        </w:rPr>
      </w:pPr>
      <w:proofErr w:type="gramStart"/>
      <w:r w:rsidRPr="00ED23EF">
        <w:rPr>
          <w:rFonts w:ascii="Times New Roman" w:hAnsi="Times New Roman" w:cs="Times New Roman"/>
          <w:sz w:val="28"/>
          <w:szCs w:val="28"/>
          <w:lang w:val="en-US"/>
        </w:rPr>
        <w:t>II</w:t>
      </w:r>
      <w:r w:rsidRPr="00ED23EF">
        <w:rPr>
          <w:rFonts w:ascii="Times New Roman" w:hAnsi="Times New Roman" w:cs="Times New Roman"/>
          <w:sz w:val="28"/>
          <w:szCs w:val="28"/>
        </w:rPr>
        <w:t xml:space="preserve"> этап – основной</w:t>
      </w:r>
      <w:r>
        <w:rPr>
          <w:rFonts w:ascii="Times New Roman" w:hAnsi="Times New Roman" w:cs="Times New Roman"/>
          <w:sz w:val="28"/>
          <w:szCs w:val="28"/>
        </w:rPr>
        <w:t xml:space="preserve"> –</w:t>
      </w:r>
      <w:r w:rsidRPr="00ED23EF">
        <w:rPr>
          <w:rFonts w:ascii="Times New Roman" w:hAnsi="Times New Roman" w:cs="Times New Roman"/>
          <w:sz w:val="28"/>
          <w:szCs w:val="28"/>
        </w:rPr>
        <w:t xml:space="preserve"> 201</w:t>
      </w:r>
      <w:r w:rsidR="0043109D">
        <w:rPr>
          <w:rFonts w:ascii="Times New Roman" w:hAnsi="Times New Roman" w:cs="Times New Roman"/>
          <w:sz w:val="28"/>
          <w:szCs w:val="28"/>
        </w:rPr>
        <w:t>4</w:t>
      </w:r>
      <w:r>
        <w:rPr>
          <w:rFonts w:ascii="Times New Roman" w:hAnsi="Times New Roman" w:cs="Times New Roman"/>
          <w:sz w:val="28"/>
          <w:szCs w:val="28"/>
        </w:rPr>
        <w:t xml:space="preserve"> </w:t>
      </w:r>
      <w:r w:rsidR="00652D68">
        <w:rPr>
          <w:rFonts w:ascii="Times New Roman" w:hAnsi="Times New Roman" w:cs="Times New Roman"/>
          <w:sz w:val="28"/>
          <w:szCs w:val="28"/>
        </w:rPr>
        <w:t>–</w:t>
      </w:r>
      <w:r>
        <w:rPr>
          <w:rFonts w:ascii="Times New Roman" w:hAnsi="Times New Roman" w:cs="Times New Roman"/>
          <w:sz w:val="28"/>
          <w:szCs w:val="28"/>
        </w:rPr>
        <w:t xml:space="preserve"> </w:t>
      </w:r>
      <w:r w:rsidR="00652D68">
        <w:rPr>
          <w:rFonts w:ascii="Times New Roman" w:hAnsi="Times New Roman" w:cs="Times New Roman"/>
          <w:sz w:val="28"/>
          <w:szCs w:val="28"/>
        </w:rPr>
        <w:t>2015 учебный год</w:t>
      </w:r>
      <w:r w:rsidRPr="00ED23EF">
        <w:rPr>
          <w:rFonts w:ascii="Times New Roman" w:hAnsi="Times New Roman" w:cs="Times New Roman"/>
          <w:sz w:val="28"/>
          <w:szCs w:val="28"/>
        </w:rPr>
        <w:t>.</w:t>
      </w:r>
      <w:proofErr w:type="gramEnd"/>
      <w:r w:rsidR="0043109D">
        <w:rPr>
          <w:rFonts w:ascii="Times New Roman" w:hAnsi="Times New Roman" w:cs="Times New Roman"/>
          <w:sz w:val="28"/>
          <w:szCs w:val="28"/>
        </w:rPr>
        <w:t xml:space="preserve"> </w:t>
      </w:r>
      <w:r w:rsidRPr="00ED23EF">
        <w:rPr>
          <w:rFonts w:ascii="Times New Roman" w:hAnsi="Times New Roman" w:cs="Times New Roman"/>
          <w:sz w:val="28"/>
          <w:szCs w:val="28"/>
        </w:rPr>
        <w:t xml:space="preserve">Это период комплексного применения </w:t>
      </w:r>
      <w:proofErr w:type="gramStart"/>
      <w:r w:rsidR="00652D68">
        <w:rPr>
          <w:rFonts w:ascii="Times New Roman" w:hAnsi="Times New Roman" w:cs="Times New Roman"/>
          <w:sz w:val="28"/>
          <w:szCs w:val="28"/>
        </w:rPr>
        <w:t>ИКТ</w:t>
      </w:r>
      <w:proofErr w:type="gramEnd"/>
      <w:r w:rsidRPr="00ED23EF">
        <w:rPr>
          <w:rFonts w:ascii="Times New Roman" w:hAnsi="Times New Roman" w:cs="Times New Roman"/>
          <w:sz w:val="28"/>
          <w:szCs w:val="28"/>
        </w:rPr>
        <w:t xml:space="preserve"> как в урочной, так и во внеурочной деятельности</w:t>
      </w:r>
      <w:r>
        <w:rPr>
          <w:rFonts w:ascii="Times New Roman" w:hAnsi="Times New Roman" w:cs="Times New Roman"/>
          <w:sz w:val="28"/>
          <w:szCs w:val="28"/>
        </w:rPr>
        <w:t>;</w:t>
      </w:r>
    </w:p>
    <w:p w:rsidR="00ED23EF" w:rsidRPr="00ED23EF" w:rsidRDefault="00ED23EF" w:rsidP="00ED23EF">
      <w:pPr>
        <w:pStyle w:val="a3"/>
        <w:spacing w:line="360" w:lineRule="auto"/>
        <w:ind w:left="0"/>
        <w:jc w:val="both"/>
        <w:rPr>
          <w:sz w:val="28"/>
          <w:szCs w:val="28"/>
        </w:rPr>
      </w:pPr>
      <w:proofErr w:type="gramStart"/>
      <w:r w:rsidRPr="00ED23EF">
        <w:rPr>
          <w:sz w:val="28"/>
          <w:szCs w:val="28"/>
          <w:lang w:val="en-US" w:eastAsia="en-US"/>
        </w:rPr>
        <w:t>III</w:t>
      </w:r>
      <w:r w:rsidRPr="00ED23EF">
        <w:rPr>
          <w:sz w:val="28"/>
          <w:szCs w:val="28"/>
          <w:lang w:eastAsia="en-US"/>
        </w:rPr>
        <w:t xml:space="preserve"> этап – заключительный – 2015 - 2016 уч</w:t>
      </w:r>
      <w:r w:rsidR="00652D68">
        <w:rPr>
          <w:sz w:val="28"/>
          <w:szCs w:val="28"/>
          <w:lang w:eastAsia="en-US"/>
        </w:rPr>
        <w:t>ебный</w:t>
      </w:r>
      <w:r w:rsidRPr="00ED23EF">
        <w:rPr>
          <w:sz w:val="28"/>
          <w:szCs w:val="28"/>
          <w:lang w:eastAsia="en-US"/>
        </w:rPr>
        <w:t xml:space="preserve"> год.</w:t>
      </w:r>
      <w:proofErr w:type="gramEnd"/>
      <w:r w:rsidRPr="00ED23EF">
        <w:rPr>
          <w:sz w:val="28"/>
          <w:szCs w:val="28"/>
        </w:rPr>
        <w:t xml:space="preserve"> Анализ результатов работы, формулировка выводов, популяризация опыта.</w:t>
      </w:r>
    </w:p>
    <w:p w:rsidR="00ED23EF" w:rsidRPr="00ED23EF" w:rsidRDefault="00ED23EF" w:rsidP="004753C6">
      <w:pPr>
        <w:pStyle w:val="Default"/>
        <w:spacing w:line="360" w:lineRule="auto"/>
        <w:jc w:val="center"/>
        <w:rPr>
          <w:b/>
          <w:bCs/>
          <w:color w:val="auto"/>
          <w:sz w:val="28"/>
          <w:szCs w:val="28"/>
        </w:rPr>
      </w:pPr>
      <w:r w:rsidRPr="00ED23EF">
        <w:rPr>
          <w:b/>
          <w:bCs/>
          <w:color w:val="auto"/>
          <w:sz w:val="28"/>
          <w:szCs w:val="28"/>
        </w:rPr>
        <w:t>Диапазон опыта</w:t>
      </w:r>
    </w:p>
    <w:p w:rsidR="004753C6" w:rsidRPr="00652D68" w:rsidRDefault="00652D68" w:rsidP="004753C6">
      <w:pPr>
        <w:spacing w:after="0" w:line="360" w:lineRule="auto"/>
        <w:ind w:firstLine="709"/>
        <w:jc w:val="both"/>
        <w:rPr>
          <w:rFonts w:ascii="Times New Roman" w:hAnsi="Times New Roman" w:cs="Times New Roman"/>
          <w:sz w:val="28"/>
          <w:szCs w:val="28"/>
          <w:lang w:eastAsia="ja-JP"/>
        </w:rPr>
      </w:pPr>
      <w:r w:rsidRPr="00652D68">
        <w:rPr>
          <w:rFonts w:ascii="Times New Roman" w:hAnsi="Times New Roman" w:cs="Times New Roman"/>
          <w:color w:val="000000"/>
          <w:sz w:val="28"/>
          <w:szCs w:val="28"/>
          <w:shd w:val="clear" w:color="auto" w:fill="FFFFFF"/>
        </w:rPr>
        <w:t>Включение ИКТ в учебный процесс позволяет учителю организовать разные формы учебно-познавательной деятельности на уроках, сделать активной и целенаправленной самостоятельную работу учащихся. ИКТ можно рассматривать как средство доступа к учебной информации, обеспечивающее возможности поиска, сбора и работы с источником, в том числе в сети Интернет, а также средство доставки и хранения информации. Использование ИКТ в учебном процессе позволяет повысить качество усвоения учебного материала и усилить образовательные эффекты.</w:t>
      </w:r>
      <w:r>
        <w:rPr>
          <w:color w:val="000000"/>
          <w:sz w:val="23"/>
          <w:szCs w:val="23"/>
          <w:shd w:val="clear" w:color="auto" w:fill="FFFFFF"/>
        </w:rPr>
        <w:t xml:space="preserve"> </w:t>
      </w:r>
      <w:r w:rsidR="00ED23EF" w:rsidRPr="004753C6">
        <w:rPr>
          <w:rFonts w:ascii="Times New Roman" w:hAnsi="Times New Roman"/>
          <w:sz w:val="28"/>
          <w:szCs w:val="28"/>
          <w:lang w:eastAsia="ja-JP"/>
        </w:rPr>
        <w:t xml:space="preserve">Данный опыт формировался и апробировался на уроках русского языка и литературы на первом </w:t>
      </w:r>
      <w:r>
        <w:rPr>
          <w:rFonts w:ascii="Times New Roman" w:hAnsi="Times New Roman"/>
          <w:sz w:val="28"/>
          <w:szCs w:val="28"/>
          <w:lang w:eastAsia="ja-JP"/>
        </w:rPr>
        <w:t xml:space="preserve">и втором </w:t>
      </w:r>
      <w:r w:rsidR="00ED23EF" w:rsidRPr="004753C6">
        <w:rPr>
          <w:rFonts w:ascii="Times New Roman" w:hAnsi="Times New Roman"/>
          <w:sz w:val="28"/>
          <w:szCs w:val="28"/>
          <w:lang w:eastAsia="ja-JP"/>
        </w:rPr>
        <w:t>курс</w:t>
      </w:r>
      <w:r>
        <w:rPr>
          <w:rFonts w:ascii="Times New Roman" w:hAnsi="Times New Roman"/>
          <w:sz w:val="28"/>
          <w:szCs w:val="28"/>
          <w:lang w:eastAsia="ja-JP"/>
        </w:rPr>
        <w:t>ах</w:t>
      </w:r>
      <w:r w:rsidR="00ED23EF" w:rsidRPr="004753C6">
        <w:rPr>
          <w:rFonts w:ascii="Times New Roman" w:hAnsi="Times New Roman"/>
          <w:sz w:val="28"/>
          <w:szCs w:val="28"/>
          <w:lang w:eastAsia="ja-JP"/>
        </w:rPr>
        <w:t xml:space="preserve"> обучения, при организации системной подготовки обучающихся к </w:t>
      </w:r>
      <w:r w:rsidR="004753C6" w:rsidRPr="004753C6">
        <w:rPr>
          <w:rFonts w:ascii="Times New Roman" w:hAnsi="Times New Roman"/>
          <w:sz w:val="28"/>
          <w:szCs w:val="28"/>
          <w:lang w:eastAsia="ja-JP"/>
        </w:rPr>
        <w:t>промежуточной аттестации</w:t>
      </w:r>
      <w:r w:rsidR="00ED23EF" w:rsidRPr="004753C6">
        <w:rPr>
          <w:rFonts w:ascii="Times New Roman" w:hAnsi="Times New Roman"/>
          <w:sz w:val="28"/>
          <w:szCs w:val="28"/>
          <w:lang w:eastAsia="ja-JP"/>
        </w:rPr>
        <w:t xml:space="preserve">. </w:t>
      </w:r>
      <w:r w:rsidRPr="00652D68">
        <w:rPr>
          <w:rFonts w:ascii="Times New Roman" w:hAnsi="Times New Roman" w:cs="Times New Roman"/>
          <w:color w:val="000000"/>
          <w:sz w:val="28"/>
          <w:szCs w:val="28"/>
          <w:shd w:val="clear" w:color="auto" w:fill="FFFFFF"/>
        </w:rPr>
        <w:t>Компьютер позволяет учителю значительно расширить возможности предъявления разного типа информации. При дидактически правильном подходе компьютер активизирует внимание учащихся, усиливает их мотивацию, развивает познавательные процессы, мышление, внимание, развивает воображение и фантазию.</w:t>
      </w:r>
    </w:p>
    <w:p w:rsidR="004753C6" w:rsidRDefault="004753C6" w:rsidP="004753C6">
      <w:pPr>
        <w:pStyle w:val="Default"/>
        <w:spacing w:line="360" w:lineRule="auto"/>
        <w:jc w:val="center"/>
        <w:rPr>
          <w:b/>
          <w:bCs/>
          <w:color w:val="auto"/>
          <w:sz w:val="28"/>
          <w:szCs w:val="28"/>
        </w:rPr>
      </w:pPr>
      <w:r w:rsidRPr="004753C6">
        <w:rPr>
          <w:b/>
          <w:bCs/>
          <w:color w:val="auto"/>
          <w:sz w:val="28"/>
          <w:szCs w:val="28"/>
        </w:rPr>
        <w:t>Теоретическая база опыта</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bCs/>
          <w:color w:val="000000"/>
          <w:sz w:val="28"/>
        </w:rPr>
        <w:t>Информационно-коммуникационные технологии (ИКТ)</w:t>
      </w:r>
      <w:r w:rsidR="00661CCA">
        <w:rPr>
          <w:rFonts w:ascii="Times New Roman" w:eastAsia="Times New Roman" w:hAnsi="Times New Roman" w:cs="Times New Roman"/>
          <w:color w:val="000000"/>
          <w:sz w:val="28"/>
        </w:rPr>
        <w:t xml:space="preserve"> </w:t>
      </w:r>
      <w:r w:rsidRPr="00652D68">
        <w:rPr>
          <w:rFonts w:ascii="Times New Roman" w:eastAsia="Times New Roman" w:hAnsi="Times New Roman" w:cs="Times New Roman"/>
          <w:color w:val="000000"/>
          <w:sz w:val="28"/>
        </w:rPr>
        <w:t>— совокупность технологий, обеспечивающих фиксацию информации, ее обработку и информационные обмены (передачу, распространение, раскрытие).</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lastRenderedPageBreak/>
        <w:t xml:space="preserve">Информационные технологии – это совокупность методов и </w:t>
      </w:r>
      <w:proofErr w:type="spellStart"/>
      <w:r w:rsidRPr="00652D68">
        <w:rPr>
          <w:rFonts w:ascii="Times New Roman" w:eastAsia="Times New Roman" w:hAnsi="Times New Roman" w:cs="Times New Roman"/>
          <w:color w:val="000000"/>
          <w:sz w:val="28"/>
        </w:rPr>
        <w:t>программно</w:t>
      </w:r>
      <w:proofErr w:type="spellEnd"/>
      <w:r w:rsidRPr="00652D68">
        <w:rPr>
          <w:rFonts w:ascii="Times New Roman" w:eastAsia="Times New Roman" w:hAnsi="Times New Roman" w:cs="Times New Roman"/>
          <w:color w:val="000000"/>
          <w:sz w:val="28"/>
        </w:rPr>
        <w:t xml:space="preserve"> – технических средств, призванная снизить трудоемкость процесса использования информации.</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Информационные технологии – это методы и средства получения, преобразования, передачи, хранения и использования информации.</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 xml:space="preserve">Также под информационными технологиями понимают </w:t>
      </w:r>
      <w:proofErr w:type="spellStart"/>
      <w:r w:rsidRPr="00652D68">
        <w:rPr>
          <w:rFonts w:ascii="Times New Roman" w:eastAsia="Times New Roman" w:hAnsi="Times New Roman" w:cs="Times New Roman"/>
          <w:color w:val="000000"/>
          <w:sz w:val="28"/>
        </w:rPr>
        <w:t>программно</w:t>
      </w:r>
      <w:proofErr w:type="spellEnd"/>
      <w:r w:rsidRPr="00652D68">
        <w:rPr>
          <w:rFonts w:ascii="Times New Roman" w:eastAsia="Times New Roman" w:hAnsi="Times New Roman" w:cs="Times New Roman"/>
          <w:color w:val="000000"/>
          <w:sz w:val="28"/>
        </w:rPr>
        <w:t xml:space="preserve"> – аппаратные средства и устройства, функционирующие на базе микропроцессорной и вычислительной техники, а также современных средств и систем информационного обмена, обеспечивающих операции по сбору, продуцированию, накоплению, хранению, обработки и передаче информации.</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Возникновение информационных технологий связано со следующими достижениями: появление новых средств накопления информации, развитие сре</w:t>
      </w:r>
      <w:proofErr w:type="gramStart"/>
      <w:r w:rsidRPr="00652D68">
        <w:rPr>
          <w:rFonts w:ascii="Times New Roman" w:eastAsia="Times New Roman" w:hAnsi="Times New Roman" w:cs="Times New Roman"/>
          <w:color w:val="000000"/>
          <w:sz w:val="28"/>
        </w:rPr>
        <w:t>дств св</w:t>
      </w:r>
      <w:proofErr w:type="gramEnd"/>
      <w:r w:rsidRPr="00652D68">
        <w:rPr>
          <w:rFonts w:ascii="Times New Roman" w:eastAsia="Times New Roman" w:hAnsi="Times New Roman" w:cs="Times New Roman"/>
          <w:color w:val="000000"/>
          <w:sz w:val="28"/>
        </w:rPr>
        <w:t>язи, возможность автоматизированной переработки информации с помощью компьютера.</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Более удачным термином для технологий обучения, использующих компьютер, является компьютерная технология.</w:t>
      </w:r>
      <w:r w:rsidR="00661CCA">
        <w:rPr>
          <w:rFonts w:ascii="Times New Roman" w:eastAsia="Times New Roman" w:hAnsi="Times New Roman" w:cs="Times New Roman"/>
          <w:color w:val="000000"/>
          <w:sz w:val="28"/>
        </w:rPr>
        <w:t xml:space="preserve"> </w:t>
      </w:r>
      <w:r w:rsidRPr="00661CCA">
        <w:rPr>
          <w:rFonts w:ascii="Times New Roman" w:eastAsia="Times New Roman" w:hAnsi="Times New Roman" w:cs="Times New Roman"/>
          <w:bCs/>
          <w:color w:val="000000"/>
          <w:sz w:val="28"/>
        </w:rPr>
        <w:t>К</w:t>
      </w:r>
      <w:r w:rsidR="00661CCA">
        <w:rPr>
          <w:rFonts w:ascii="Times New Roman" w:eastAsia="Times New Roman" w:hAnsi="Times New Roman" w:cs="Times New Roman"/>
          <w:bCs/>
          <w:color w:val="000000"/>
          <w:sz w:val="28"/>
        </w:rPr>
        <w:t xml:space="preserve">омпьютерные технологии обучения </w:t>
      </w:r>
      <w:r w:rsidRPr="00661CCA">
        <w:rPr>
          <w:rFonts w:ascii="Times New Roman" w:eastAsia="Times New Roman" w:hAnsi="Times New Roman" w:cs="Times New Roman"/>
          <w:color w:val="000000"/>
          <w:sz w:val="28"/>
        </w:rPr>
        <w:t xml:space="preserve">- это процесс подготовки и передачи информации </w:t>
      </w:r>
      <w:proofErr w:type="gramStart"/>
      <w:r w:rsidRPr="00661CCA">
        <w:rPr>
          <w:rFonts w:ascii="Times New Roman" w:eastAsia="Times New Roman" w:hAnsi="Times New Roman" w:cs="Times New Roman"/>
          <w:color w:val="000000"/>
          <w:sz w:val="28"/>
        </w:rPr>
        <w:t>обучаемому</w:t>
      </w:r>
      <w:proofErr w:type="gramEnd"/>
      <w:r w:rsidRPr="00652D68">
        <w:rPr>
          <w:rFonts w:ascii="Times New Roman" w:eastAsia="Times New Roman" w:hAnsi="Times New Roman" w:cs="Times New Roman"/>
          <w:color w:val="000000"/>
          <w:sz w:val="28"/>
        </w:rPr>
        <w:t>, средством осуществления которых является компьютер.</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proofErr w:type="gramStart"/>
      <w:r w:rsidRPr="00652D68">
        <w:rPr>
          <w:rFonts w:ascii="Times New Roman" w:eastAsia="Times New Roman" w:hAnsi="Times New Roman" w:cs="Times New Roman"/>
          <w:color w:val="000000"/>
          <w:sz w:val="28"/>
        </w:rPr>
        <w:t>К</w:t>
      </w:r>
      <w:proofErr w:type="gramEnd"/>
      <w:r w:rsidRPr="00652D68">
        <w:rPr>
          <w:rFonts w:ascii="Times New Roman" w:eastAsia="Times New Roman" w:hAnsi="Times New Roman" w:cs="Times New Roman"/>
          <w:color w:val="000000"/>
          <w:sz w:val="28"/>
        </w:rPr>
        <w:t xml:space="preserve"> </w:t>
      </w:r>
      <w:proofErr w:type="gramStart"/>
      <w:r w:rsidRPr="00652D68">
        <w:rPr>
          <w:rFonts w:ascii="Times New Roman" w:eastAsia="Times New Roman" w:hAnsi="Times New Roman" w:cs="Times New Roman"/>
          <w:color w:val="000000"/>
          <w:sz w:val="28"/>
        </w:rPr>
        <w:t>ИКТ</w:t>
      </w:r>
      <w:proofErr w:type="gramEnd"/>
      <w:r w:rsidRPr="00652D68">
        <w:rPr>
          <w:rFonts w:ascii="Times New Roman" w:eastAsia="Times New Roman" w:hAnsi="Times New Roman" w:cs="Times New Roman"/>
          <w:color w:val="000000"/>
          <w:sz w:val="28"/>
        </w:rPr>
        <w:t xml:space="preserve"> относят компьютеры, программное обеспечение и средства электронной связи. Часто </w:t>
      </w:r>
      <w:proofErr w:type="gramStart"/>
      <w:r w:rsidRPr="00652D68">
        <w:rPr>
          <w:rFonts w:ascii="Times New Roman" w:eastAsia="Times New Roman" w:hAnsi="Times New Roman" w:cs="Times New Roman"/>
          <w:color w:val="000000"/>
          <w:sz w:val="28"/>
        </w:rPr>
        <w:t>к</w:t>
      </w:r>
      <w:proofErr w:type="gramEnd"/>
      <w:r w:rsidRPr="00652D68">
        <w:rPr>
          <w:rFonts w:ascii="Times New Roman" w:eastAsia="Times New Roman" w:hAnsi="Times New Roman" w:cs="Times New Roman"/>
          <w:color w:val="000000"/>
          <w:sz w:val="28"/>
        </w:rPr>
        <w:t xml:space="preserve"> </w:t>
      </w:r>
      <w:proofErr w:type="gramStart"/>
      <w:r w:rsidRPr="00652D68">
        <w:rPr>
          <w:rFonts w:ascii="Times New Roman" w:eastAsia="Times New Roman" w:hAnsi="Times New Roman" w:cs="Times New Roman"/>
          <w:color w:val="000000"/>
          <w:sz w:val="28"/>
        </w:rPr>
        <w:t>ИКТ</w:t>
      </w:r>
      <w:proofErr w:type="gramEnd"/>
      <w:r w:rsidRPr="00652D68">
        <w:rPr>
          <w:rFonts w:ascii="Times New Roman" w:eastAsia="Times New Roman" w:hAnsi="Times New Roman" w:cs="Times New Roman"/>
          <w:color w:val="000000"/>
          <w:sz w:val="28"/>
        </w:rPr>
        <w:t xml:space="preserve"> относят также технологии управленческого консультирования и проектирования бизнес и административных процессов, так как результаты проектирования, как правило, подразумевают использование компьютеров и электронной связи.</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Информационные технологии разделяют на три группы: сберегающие, рационализирующие и созидающие (творческие) информационные технологии экономят труд, время и материальные ресурсы (принтер, сканер, ксерокс).</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Рационализирующие информационные технологии – это автоматические системы поиска и заказов (системы поиска книг в библиотеках).</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Созидающие (творческие) информационные технологии включают человека в процесс работы с информацией (текстовый редактор).</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lastRenderedPageBreak/>
        <w:t xml:space="preserve">Информационные технологии можно классифицировать по их функциональному назначению. А. В. </w:t>
      </w:r>
      <w:proofErr w:type="spellStart"/>
      <w:r w:rsidRPr="00652D68">
        <w:rPr>
          <w:rFonts w:ascii="Times New Roman" w:eastAsia="Times New Roman" w:hAnsi="Times New Roman" w:cs="Times New Roman"/>
          <w:color w:val="000000"/>
          <w:sz w:val="28"/>
        </w:rPr>
        <w:t>Дворецкая</w:t>
      </w:r>
      <w:proofErr w:type="spellEnd"/>
      <w:r w:rsidRPr="00652D68">
        <w:rPr>
          <w:rFonts w:ascii="Times New Roman" w:eastAsia="Times New Roman" w:hAnsi="Times New Roman" w:cs="Times New Roman"/>
          <w:color w:val="000000"/>
          <w:sz w:val="28"/>
        </w:rPr>
        <w:t xml:space="preserve"> выделяет следующие виды информационных технологий: презентации, обучающие игры и развивающие программы, дидактические материалы, программы – тренажеры, системы виртуального эксперимента, электронные учебники, электронные энциклопедии.</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Технические средства обучения уже довольно давно вошли в образовательны</w:t>
      </w:r>
      <w:r w:rsidR="000E1FD1">
        <w:rPr>
          <w:rFonts w:ascii="Times New Roman" w:eastAsia="Times New Roman" w:hAnsi="Times New Roman" w:cs="Times New Roman"/>
          <w:color w:val="000000"/>
          <w:sz w:val="28"/>
        </w:rPr>
        <w:t>й процесс</w:t>
      </w:r>
      <w:r w:rsidRPr="00652D68">
        <w:rPr>
          <w:rFonts w:ascii="Times New Roman" w:eastAsia="Times New Roman" w:hAnsi="Times New Roman" w:cs="Times New Roman"/>
          <w:color w:val="000000"/>
          <w:sz w:val="28"/>
        </w:rPr>
        <w:t xml:space="preserve"> и получили широкое распространение. Выходят в свет тем</w:t>
      </w:r>
      <w:r w:rsidR="000E1FD1">
        <w:rPr>
          <w:rFonts w:ascii="Times New Roman" w:eastAsia="Times New Roman" w:hAnsi="Times New Roman" w:cs="Times New Roman"/>
          <w:color w:val="000000"/>
          <w:sz w:val="28"/>
        </w:rPr>
        <w:t>атические электронные издания</w:t>
      </w:r>
      <w:r w:rsidRPr="00652D68">
        <w:rPr>
          <w:rFonts w:ascii="Times New Roman" w:eastAsia="Times New Roman" w:hAnsi="Times New Roman" w:cs="Times New Roman"/>
          <w:color w:val="000000"/>
          <w:sz w:val="28"/>
        </w:rPr>
        <w:t>, энциклопедии, альбомы, учебники, комплекты мультимедийных презентаций. Такие материалы базируются на электронных носителях и проектируются на экран с помощью мультимедийного проектора. Мультимедиа – современная компьютерная технология, позволяющая объединить в компьютерной системе текст, звук, видеоизображение, графические изображения и анимации.</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proofErr w:type="gramStart"/>
      <w:r w:rsidRPr="00652D68">
        <w:rPr>
          <w:rFonts w:ascii="Times New Roman" w:eastAsia="Times New Roman" w:hAnsi="Times New Roman" w:cs="Times New Roman"/>
          <w:color w:val="000000"/>
          <w:sz w:val="28"/>
        </w:rPr>
        <w:t>Новые информационно-технические средства, исходя из принципов, сформулированных Б.Е. Патоном, В.И. Гриценко и Б.И. Паньшиным, определяются как совокупность внедряемых в системе организационного управления образованием и в системе обучения принципиально новых систем и методов обработки данных, представляющих собой целостные обучающие системы и отображения информационного продукта с наименьшими затратами и в соответствии с закономерностями той сред, в которой они развиваются.</w:t>
      </w:r>
      <w:proofErr w:type="gramEnd"/>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В настоящее время развиваются следующие направления новых информационно-технических средств обучения:</w:t>
      </w:r>
    </w:p>
    <w:p w:rsidR="00652D68" w:rsidRPr="00652D68" w:rsidRDefault="00652D68" w:rsidP="000E1FD1">
      <w:pPr>
        <w:shd w:val="clear" w:color="auto" w:fill="FFFFFF"/>
        <w:spacing w:after="0" w:line="360" w:lineRule="auto"/>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1)</w:t>
      </w:r>
      <w:r w:rsidR="00661CCA">
        <w:rPr>
          <w:rFonts w:ascii="Times New Roman" w:eastAsia="Times New Roman" w:hAnsi="Times New Roman" w:cs="Times New Roman"/>
          <w:color w:val="000000"/>
          <w:sz w:val="28"/>
        </w:rPr>
        <w:t xml:space="preserve"> </w:t>
      </w:r>
      <w:r w:rsidRPr="00652D68">
        <w:rPr>
          <w:rFonts w:ascii="Times New Roman" w:eastAsia="Times New Roman" w:hAnsi="Times New Roman" w:cs="Times New Roman"/>
          <w:color w:val="000000"/>
          <w:sz w:val="28"/>
        </w:rPr>
        <w:t>универсальные информационные технологии (текстовые редакторы, графические пакеты, системы управления базами данных, процессоры электронных таблиц, системы моделирования, экспертные системы и т. п.);</w:t>
      </w:r>
    </w:p>
    <w:p w:rsidR="00652D68" w:rsidRPr="00652D68" w:rsidRDefault="00652D68" w:rsidP="000E1FD1">
      <w:pPr>
        <w:shd w:val="clear" w:color="auto" w:fill="FFFFFF"/>
        <w:spacing w:after="0" w:line="360" w:lineRule="auto"/>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2)</w:t>
      </w:r>
      <w:r w:rsidR="00661CCA">
        <w:rPr>
          <w:rFonts w:ascii="Times New Roman" w:eastAsia="Times New Roman" w:hAnsi="Times New Roman" w:cs="Times New Roman"/>
          <w:color w:val="000000"/>
          <w:sz w:val="28"/>
        </w:rPr>
        <w:t xml:space="preserve"> </w:t>
      </w:r>
      <w:r w:rsidRPr="00652D68">
        <w:rPr>
          <w:rFonts w:ascii="Times New Roman" w:eastAsia="Times New Roman" w:hAnsi="Times New Roman" w:cs="Times New Roman"/>
          <w:color w:val="000000"/>
          <w:sz w:val="28"/>
        </w:rPr>
        <w:t>компьютерные средства телекоммуникаций;</w:t>
      </w:r>
    </w:p>
    <w:p w:rsidR="00652D68" w:rsidRPr="00652D68" w:rsidRDefault="00652D68" w:rsidP="000E1FD1">
      <w:pPr>
        <w:shd w:val="clear" w:color="auto" w:fill="FFFFFF"/>
        <w:spacing w:after="0" w:line="360" w:lineRule="auto"/>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3)</w:t>
      </w:r>
      <w:r w:rsidR="00661CCA">
        <w:rPr>
          <w:rFonts w:ascii="Times New Roman" w:eastAsia="Times New Roman" w:hAnsi="Times New Roman" w:cs="Times New Roman"/>
          <w:color w:val="000000"/>
          <w:sz w:val="28"/>
        </w:rPr>
        <w:t xml:space="preserve"> </w:t>
      </w:r>
      <w:r w:rsidRPr="00652D68">
        <w:rPr>
          <w:rFonts w:ascii="Times New Roman" w:eastAsia="Times New Roman" w:hAnsi="Times New Roman" w:cs="Times New Roman"/>
          <w:color w:val="000000"/>
          <w:sz w:val="28"/>
        </w:rPr>
        <w:t>компьютерные обучающие и контролирующие программы, компьютерные учебники;</w:t>
      </w:r>
    </w:p>
    <w:p w:rsidR="00652D68" w:rsidRPr="00652D68" w:rsidRDefault="00652D68" w:rsidP="000E1FD1">
      <w:pPr>
        <w:shd w:val="clear" w:color="auto" w:fill="FFFFFF"/>
        <w:spacing w:after="0" w:line="360" w:lineRule="auto"/>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t>4)</w:t>
      </w:r>
      <w:r w:rsidR="00661CCA">
        <w:rPr>
          <w:rFonts w:ascii="Times New Roman" w:eastAsia="Times New Roman" w:hAnsi="Times New Roman" w:cs="Times New Roman"/>
          <w:color w:val="000000"/>
          <w:sz w:val="28"/>
        </w:rPr>
        <w:t xml:space="preserve"> </w:t>
      </w:r>
      <w:r w:rsidRPr="00652D68">
        <w:rPr>
          <w:rFonts w:ascii="Times New Roman" w:eastAsia="Times New Roman" w:hAnsi="Times New Roman" w:cs="Times New Roman"/>
          <w:color w:val="000000"/>
          <w:sz w:val="28"/>
        </w:rPr>
        <w:t>мультимедийные программные продукты.</w:t>
      </w:r>
    </w:p>
    <w:p w:rsidR="00652D68" w:rsidRPr="00652D68" w:rsidRDefault="00652D68" w:rsidP="00652D68">
      <w:pPr>
        <w:shd w:val="clear" w:color="auto" w:fill="FFFFFF"/>
        <w:spacing w:after="0" w:line="360" w:lineRule="auto"/>
        <w:ind w:firstLine="710"/>
        <w:jc w:val="both"/>
        <w:rPr>
          <w:rFonts w:ascii="Calibri" w:eastAsia="Times New Roman" w:hAnsi="Calibri" w:cs="Times New Roman"/>
          <w:color w:val="000000"/>
        </w:rPr>
      </w:pPr>
      <w:r w:rsidRPr="00652D68">
        <w:rPr>
          <w:rFonts w:ascii="Times New Roman" w:eastAsia="Times New Roman" w:hAnsi="Times New Roman" w:cs="Times New Roman"/>
          <w:color w:val="000000"/>
          <w:sz w:val="28"/>
        </w:rPr>
        <w:lastRenderedPageBreak/>
        <w:t xml:space="preserve">Различают компьютерное и электронное обучение. По определению </w:t>
      </w:r>
      <w:proofErr w:type="spellStart"/>
      <w:r w:rsidRPr="00652D68">
        <w:rPr>
          <w:rFonts w:ascii="Times New Roman" w:eastAsia="Times New Roman" w:hAnsi="Times New Roman" w:cs="Times New Roman"/>
          <w:color w:val="000000"/>
          <w:sz w:val="28"/>
        </w:rPr>
        <w:t>Коджаспировой</w:t>
      </w:r>
      <w:proofErr w:type="spellEnd"/>
      <w:r w:rsidR="000E1FD1">
        <w:rPr>
          <w:rFonts w:ascii="Times New Roman" w:eastAsia="Times New Roman" w:hAnsi="Times New Roman" w:cs="Times New Roman"/>
          <w:color w:val="000000"/>
          <w:sz w:val="28"/>
        </w:rPr>
        <w:t xml:space="preserve"> Г.М.</w:t>
      </w:r>
      <w:r w:rsidRPr="00652D68">
        <w:rPr>
          <w:rFonts w:ascii="Times New Roman" w:eastAsia="Times New Roman" w:hAnsi="Times New Roman" w:cs="Times New Roman"/>
          <w:color w:val="000000"/>
          <w:sz w:val="28"/>
        </w:rPr>
        <w:t>, компьютерное обучение – это такая система обучения, в котором одним из технических средств обучения выступает компьютер. Электронное обучение – это обучение с помощью систем и устройств современной электроники.</w:t>
      </w:r>
    </w:p>
    <w:p w:rsidR="00652D68" w:rsidRDefault="00652D68" w:rsidP="00733538">
      <w:pPr>
        <w:shd w:val="clear" w:color="auto" w:fill="FFFFFF"/>
        <w:spacing w:after="0" w:line="360" w:lineRule="auto"/>
        <w:ind w:firstLine="710"/>
        <w:jc w:val="both"/>
        <w:rPr>
          <w:rFonts w:ascii="Times New Roman" w:eastAsia="Times New Roman" w:hAnsi="Times New Roman" w:cs="Times New Roman"/>
          <w:color w:val="000000"/>
          <w:sz w:val="28"/>
        </w:rPr>
      </w:pPr>
      <w:r w:rsidRPr="00652D68">
        <w:rPr>
          <w:rFonts w:ascii="Times New Roman" w:eastAsia="Times New Roman" w:hAnsi="Times New Roman" w:cs="Times New Roman"/>
          <w:color w:val="000000"/>
          <w:sz w:val="28"/>
        </w:rPr>
        <w:t xml:space="preserve">По словам </w:t>
      </w:r>
      <w:proofErr w:type="spellStart"/>
      <w:r w:rsidRPr="00652D68">
        <w:rPr>
          <w:rFonts w:ascii="Times New Roman" w:eastAsia="Times New Roman" w:hAnsi="Times New Roman" w:cs="Times New Roman"/>
          <w:color w:val="000000"/>
          <w:sz w:val="28"/>
        </w:rPr>
        <w:t>Моло</w:t>
      </w:r>
      <w:r w:rsidR="009E61D0">
        <w:rPr>
          <w:rFonts w:ascii="Times New Roman" w:eastAsia="Times New Roman" w:hAnsi="Times New Roman" w:cs="Times New Roman"/>
          <w:color w:val="000000"/>
          <w:sz w:val="28"/>
        </w:rPr>
        <w:t>к</w:t>
      </w:r>
      <w:r w:rsidRPr="00652D68">
        <w:rPr>
          <w:rFonts w:ascii="Times New Roman" w:eastAsia="Times New Roman" w:hAnsi="Times New Roman" w:cs="Times New Roman"/>
          <w:color w:val="000000"/>
          <w:sz w:val="28"/>
        </w:rPr>
        <w:t>овой</w:t>
      </w:r>
      <w:proofErr w:type="spellEnd"/>
      <w:r w:rsidR="000E1FD1">
        <w:rPr>
          <w:rFonts w:ascii="Times New Roman" w:eastAsia="Times New Roman" w:hAnsi="Times New Roman" w:cs="Times New Roman"/>
          <w:color w:val="000000"/>
          <w:sz w:val="28"/>
        </w:rPr>
        <w:t xml:space="preserve"> М.Н.</w:t>
      </w:r>
      <w:r w:rsidRPr="00652D68">
        <w:rPr>
          <w:rFonts w:ascii="Times New Roman" w:eastAsia="Times New Roman" w:hAnsi="Times New Roman" w:cs="Times New Roman"/>
          <w:color w:val="000000"/>
          <w:sz w:val="28"/>
        </w:rPr>
        <w:t xml:space="preserve">, использование новых информационных технологий может преобразить преподавание традиционных </w:t>
      </w:r>
      <w:r w:rsidR="000E1FD1">
        <w:rPr>
          <w:rFonts w:ascii="Times New Roman" w:eastAsia="Times New Roman" w:hAnsi="Times New Roman" w:cs="Times New Roman"/>
          <w:color w:val="000000"/>
          <w:sz w:val="28"/>
        </w:rPr>
        <w:t>уроков</w:t>
      </w:r>
      <w:r w:rsidRPr="00652D68">
        <w:rPr>
          <w:rFonts w:ascii="Times New Roman" w:eastAsia="Times New Roman" w:hAnsi="Times New Roman" w:cs="Times New Roman"/>
          <w:color w:val="000000"/>
          <w:sz w:val="28"/>
        </w:rPr>
        <w:t xml:space="preserve">, рационализировав </w:t>
      </w:r>
      <w:r w:rsidR="000E1FD1">
        <w:rPr>
          <w:rFonts w:ascii="Times New Roman" w:eastAsia="Times New Roman" w:hAnsi="Times New Roman" w:cs="Times New Roman"/>
          <w:color w:val="000000"/>
          <w:sz w:val="28"/>
        </w:rPr>
        <w:t>учебный</w:t>
      </w:r>
      <w:r w:rsidRPr="00652D68">
        <w:rPr>
          <w:rFonts w:ascii="Times New Roman" w:eastAsia="Times New Roman" w:hAnsi="Times New Roman" w:cs="Times New Roman"/>
          <w:color w:val="000000"/>
          <w:sz w:val="28"/>
        </w:rPr>
        <w:t xml:space="preserve"> труд, оптимизировав процессы понимания и запоминания учебного материала, а главное, подняв на не</w:t>
      </w:r>
      <w:r w:rsidR="000E1FD1">
        <w:rPr>
          <w:rFonts w:ascii="Times New Roman" w:eastAsia="Times New Roman" w:hAnsi="Times New Roman" w:cs="Times New Roman"/>
          <w:color w:val="000000"/>
          <w:sz w:val="28"/>
        </w:rPr>
        <w:t xml:space="preserve">измеримо более </w:t>
      </w:r>
      <w:r w:rsidR="000E1FD1" w:rsidRPr="00733538">
        <w:rPr>
          <w:rFonts w:ascii="Times New Roman" w:eastAsia="Times New Roman" w:hAnsi="Times New Roman" w:cs="Times New Roman"/>
          <w:color w:val="000000"/>
          <w:sz w:val="28"/>
        </w:rPr>
        <w:t>высокий уровень мотивацию</w:t>
      </w:r>
      <w:r w:rsidRPr="00733538">
        <w:rPr>
          <w:rFonts w:ascii="Times New Roman" w:eastAsia="Times New Roman" w:hAnsi="Times New Roman" w:cs="Times New Roman"/>
          <w:color w:val="000000"/>
          <w:sz w:val="28"/>
        </w:rPr>
        <w:t xml:space="preserve"> к учебе. Компьютер способен быстро и эффективно научить </w:t>
      </w:r>
      <w:r w:rsidR="000E1FD1" w:rsidRPr="00733538">
        <w:rPr>
          <w:rFonts w:ascii="Times New Roman" w:eastAsia="Times New Roman" w:hAnsi="Times New Roman" w:cs="Times New Roman"/>
          <w:color w:val="000000"/>
          <w:sz w:val="28"/>
        </w:rPr>
        <w:t>учащихся</w:t>
      </w:r>
      <w:r w:rsidRPr="00733538">
        <w:rPr>
          <w:rFonts w:ascii="Times New Roman" w:eastAsia="Times New Roman" w:hAnsi="Times New Roman" w:cs="Times New Roman"/>
          <w:color w:val="000000"/>
          <w:sz w:val="28"/>
        </w:rPr>
        <w:t xml:space="preserve"> самостоятельной работе с объемны</w:t>
      </w:r>
      <w:r w:rsidR="000E1FD1" w:rsidRPr="00733538">
        <w:rPr>
          <w:rFonts w:ascii="Times New Roman" w:eastAsia="Times New Roman" w:hAnsi="Times New Roman" w:cs="Times New Roman"/>
          <w:color w:val="000000"/>
          <w:sz w:val="28"/>
        </w:rPr>
        <w:t xml:space="preserve">м текстом, чего требует дисциплина «Литература». </w:t>
      </w:r>
      <w:r w:rsidRPr="00733538">
        <w:rPr>
          <w:rFonts w:ascii="Times New Roman" w:eastAsia="Times New Roman" w:hAnsi="Times New Roman" w:cs="Times New Roman"/>
          <w:color w:val="000000"/>
          <w:sz w:val="28"/>
        </w:rPr>
        <w:t xml:space="preserve">Компьютер является и мощнейшим стимулом для творчества </w:t>
      </w:r>
      <w:proofErr w:type="gramStart"/>
      <w:r w:rsidR="00992C63">
        <w:rPr>
          <w:rFonts w:ascii="Times New Roman" w:eastAsia="Times New Roman" w:hAnsi="Times New Roman" w:cs="Times New Roman"/>
          <w:color w:val="000000"/>
          <w:sz w:val="28"/>
        </w:rPr>
        <w:t>обучающихся</w:t>
      </w:r>
      <w:proofErr w:type="gramEnd"/>
      <w:r w:rsidRPr="00733538">
        <w:rPr>
          <w:rFonts w:ascii="Times New Roman" w:eastAsia="Times New Roman" w:hAnsi="Times New Roman" w:cs="Times New Roman"/>
          <w:color w:val="000000"/>
          <w:sz w:val="28"/>
        </w:rPr>
        <w:t>, в том числе и самых инфантильных или расторможенных.</w:t>
      </w:r>
    </w:p>
    <w:p w:rsidR="00992C63" w:rsidRPr="00992C63" w:rsidRDefault="00992C63" w:rsidP="006658F2">
      <w:pPr>
        <w:pStyle w:val="a9"/>
        <w:spacing w:before="0" w:beforeAutospacing="0" w:after="0" w:afterAutospacing="0" w:line="360" w:lineRule="auto"/>
        <w:ind w:firstLine="709"/>
        <w:jc w:val="both"/>
        <w:rPr>
          <w:color w:val="000000"/>
          <w:sz w:val="15"/>
          <w:szCs w:val="15"/>
        </w:rPr>
      </w:pPr>
      <w:r>
        <w:rPr>
          <w:color w:val="000000"/>
          <w:sz w:val="27"/>
          <w:szCs w:val="27"/>
        </w:rPr>
        <w:t>По мнению Зайцевой С. А.</w:t>
      </w:r>
      <w:r w:rsidRPr="00992C63">
        <w:rPr>
          <w:color w:val="000000"/>
          <w:sz w:val="27"/>
          <w:szCs w:val="27"/>
        </w:rPr>
        <w:t xml:space="preserve"> в настоящее время принято выделять следующие основные направления внедрения компьютерной техники в образовании:</w:t>
      </w:r>
    </w:p>
    <w:p w:rsidR="00992C63" w:rsidRPr="00992C63" w:rsidRDefault="006658F2" w:rsidP="006658F2">
      <w:pPr>
        <w:pStyle w:val="a9"/>
        <w:numPr>
          <w:ilvl w:val="0"/>
          <w:numId w:val="10"/>
        </w:numPr>
        <w:tabs>
          <w:tab w:val="left" w:pos="426"/>
        </w:tabs>
        <w:spacing w:before="0" w:beforeAutospacing="0" w:after="0" w:afterAutospacing="0" w:line="360" w:lineRule="auto"/>
        <w:ind w:left="0" w:firstLine="0"/>
        <w:jc w:val="both"/>
        <w:rPr>
          <w:color w:val="000000"/>
          <w:sz w:val="15"/>
          <w:szCs w:val="15"/>
        </w:rPr>
      </w:pPr>
      <w:r>
        <w:rPr>
          <w:color w:val="000000"/>
          <w:sz w:val="27"/>
          <w:szCs w:val="27"/>
        </w:rPr>
        <w:t>и</w:t>
      </w:r>
      <w:r w:rsidR="00992C63" w:rsidRPr="00992C63">
        <w:rPr>
          <w:color w:val="000000"/>
          <w:sz w:val="27"/>
          <w:szCs w:val="27"/>
        </w:rPr>
        <w:t>спользование компьютерной техники в качестве средства обучения, совершенствующего процесс преподавания, повышающего его качество и эффективность</w:t>
      </w:r>
      <w:r>
        <w:rPr>
          <w:color w:val="000000"/>
          <w:sz w:val="27"/>
          <w:szCs w:val="27"/>
        </w:rPr>
        <w:t>;</w:t>
      </w:r>
    </w:p>
    <w:p w:rsidR="00992C63" w:rsidRPr="00992C63" w:rsidRDefault="006658F2" w:rsidP="006658F2">
      <w:pPr>
        <w:pStyle w:val="a9"/>
        <w:numPr>
          <w:ilvl w:val="0"/>
          <w:numId w:val="10"/>
        </w:numPr>
        <w:tabs>
          <w:tab w:val="left" w:pos="426"/>
        </w:tabs>
        <w:spacing w:before="0" w:beforeAutospacing="0" w:after="0" w:afterAutospacing="0" w:line="360" w:lineRule="auto"/>
        <w:ind w:left="0" w:firstLine="0"/>
        <w:jc w:val="both"/>
        <w:rPr>
          <w:color w:val="000000"/>
          <w:sz w:val="15"/>
          <w:szCs w:val="15"/>
        </w:rPr>
      </w:pPr>
      <w:r>
        <w:rPr>
          <w:color w:val="000000"/>
          <w:sz w:val="27"/>
          <w:szCs w:val="27"/>
        </w:rPr>
        <w:t>и</w:t>
      </w:r>
      <w:r w:rsidR="00992C63" w:rsidRPr="00992C63">
        <w:rPr>
          <w:color w:val="000000"/>
          <w:sz w:val="27"/>
          <w:szCs w:val="27"/>
        </w:rPr>
        <w:t>спользование компьютерных технологий в качестве инструментов обучения, познания себя и действительности</w:t>
      </w:r>
      <w:r>
        <w:rPr>
          <w:color w:val="000000"/>
          <w:sz w:val="27"/>
          <w:szCs w:val="27"/>
        </w:rPr>
        <w:t>;</w:t>
      </w:r>
    </w:p>
    <w:p w:rsidR="00992C63" w:rsidRPr="00992C63" w:rsidRDefault="006658F2" w:rsidP="006658F2">
      <w:pPr>
        <w:pStyle w:val="a9"/>
        <w:numPr>
          <w:ilvl w:val="0"/>
          <w:numId w:val="10"/>
        </w:numPr>
        <w:tabs>
          <w:tab w:val="left" w:pos="426"/>
        </w:tabs>
        <w:spacing w:before="0" w:beforeAutospacing="0" w:after="0" w:afterAutospacing="0" w:line="360" w:lineRule="auto"/>
        <w:ind w:left="0" w:firstLine="0"/>
        <w:jc w:val="both"/>
        <w:rPr>
          <w:color w:val="000000"/>
          <w:sz w:val="15"/>
          <w:szCs w:val="15"/>
        </w:rPr>
      </w:pPr>
      <w:r>
        <w:rPr>
          <w:color w:val="000000"/>
          <w:sz w:val="27"/>
          <w:szCs w:val="27"/>
        </w:rPr>
        <w:t>р</w:t>
      </w:r>
      <w:r w:rsidR="00992C63" w:rsidRPr="00992C63">
        <w:rPr>
          <w:color w:val="000000"/>
          <w:sz w:val="27"/>
          <w:szCs w:val="27"/>
        </w:rPr>
        <w:t>ассмотрение компьютера и других современных средств информационных технологий в качестве объектов изучения</w:t>
      </w:r>
      <w:r>
        <w:rPr>
          <w:color w:val="000000"/>
          <w:sz w:val="27"/>
          <w:szCs w:val="27"/>
        </w:rPr>
        <w:t>;</w:t>
      </w:r>
    </w:p>
    <w:p w:rsidR="00992C63" w:rsidRPr="00992C63" w:rsidRDefault="006658F2" w:rsidP="006658F2">
      <w:pPr>
        <w:pStyle w:val="a9"/>
        <w:numPr>
          <w:ilvl w:val="0"/>
          <w:numId w:val="10"/>
        </w:numPr>
        <w:tabs>
          <w:tab w:val="left" w:pos="426"/>
        </w:tabs>
        <w:spacing w:before="0" w:beforeAutospacing="0" w:after="0" w:afterAutospacing="0" w:line="360" w:lineRule="auto"/>
        <w:ind w:left="0" w:firstLine="0"/>
        <w:jc w:val="both"/>
        <w:rPr>
          <w:color w:val="000000"/>
          <w:sz w:val="15"/>
          <w:szCs w:val="15"/>
        </w:rPr>
      </w:pPr>
      <w:r>
        <w:rPr>
          <w:color w:val="000000"/>
          <w:sz w:val="27"/>
          <w:szCs w:val="27"/>
        </w:rPr>
        <w:t>и</w:t>
      </w:r>
      <w:r w:rsidR="00992C63" w:rsidRPr="00992C63">
        <w:rPr>
          <w:color w:val="000000"/>
          <w:sz w:val="27"/>
          <w:szCs w:val="27"/>
        </w:rPr>
        <w:t>спользование средств новых информационных технологий в качестве средства творческого развития обучаемого</w:t>
      </w:r>
      <w:r>
        <w:rPr>
          <w:color w:val="000000"/>
          <w:sz w:val="27"/>
          <w:szCs w:val="27"/>
        </w:rPr>
        <w:t>;</w:t>
      </w:r>
    </w:p>
    <w:p w:rsidR="00992C63" w:rsidRPr="00992C63" w:rsidRDefault="006658F2" w:rsidP="006658F2">
      <w:pPr>
        <w:pStyle w:val="a9"/>
        <w:numPr>
          <w:ilvl w:val="0"/>
          <w:numId w:val="10"/>
        </w:numPr>
        <w:tabs>
          <w:tab w:val="left" w:pos="426"/>
        </w:tabs>
        <w:spacing w:before="0" w:beforeAutospacing="0" w:after="0" w:afterAutospacing="0" w:line="360" w:lineRule="auto"/>
        <w:ind w:left="0" w:firstLine="0"/>
        <w:jc w:val="both"/>
        <w:rPr>
          <w:color w:val="000000"/>
          <w:sz w:val="15"/>
          <w:szCs w:val="15"/>
        </w:rPr>
      </w:pPr>
      <w:r>
        <w:rPr>
          <w:color w:val="000000"/>
          <w:sz w:val="27"/>
          <w:szCs w:val="27"/>
        </w:rPr>
        <w:t>и</w:t>
      </w:r>
      <w:r w:rsidR="00992C63" w:rsidRPr="00992C63">
        <w:rPr>
          <w:color w:val="000000"/>
          <w:sz w:val="27"/>
          <w:szCs w:val="27"/>
        </w:rPr>
        <w:t>спользование компьютерной техники в качестве средств автоматизации процессов контроля, коррекции, тестирования и психодиагностики</w:t>
      </w:r>
      <w:r>
        <w:rPr>
          <w:color w:val="000000"/>
          <w:sz w:val="27"/>
          <w:szCs w:val="27"/>
        </w:rPr>
        <w:t>;</w:t>
      </w:r>
    </w:p>
    <w:p w:rsidR="00992C63" w:rsidRPr="00992C63" w:rsidRDefault="006658F2" w:rsidP="006658F2">
      <w:pPr>
        <w:pStyle w:val="a9"/>
        <w:numPr>
          <w:ilvl w:val="0"/>
          <w:numId w:val="10"/>
        </w:numPr>
        <w:tabs>
          <w:tab w:val="left" w:pos="426"/>
        </w:tabs>
        <w:spacing w:before="0" w:beforeAutospacing="0" w:after="0" w:afterAutospacing="0" w:line="360" w:lineRule="auto"/>
        <w:ind w:left="0" w:firstLine="0"/>
        <w:jc w:val="both"/>
        <w:rPr>
          <w:color w:val="000000"/>
          <w:sz w:val="15"/>
          <w:szCs w:val="15"/>
        </w:rPr>
      </w:pPr>
      <w:r>
        <w:rPr>
          <w:color w:val="000000"/>
          <w:sz w:val="27"/>
          <w:szCs w:val="27"/>
        </w:rPr>
        <w:t>о</w:t>
      </w:r>
      <w:r w:rsidR="00992C63" w:rsidRPr="00992C63">
        <w:rPr>
          <w:color w:val="000000"/>
          <w:sz w:val="27"/>
          <w:szCs w:val="27"/>
        </w:rPr>
        <w:t>рганизация коммуникаций на основе использования средств информационных технологий с целью передачи и приобретения педагогического опыта, методической и учебной литературы</w:t>
      </w:r>
      <w:r>
        <w:rPr>
          <w:color w:val="000000"/>
          <w:sz w:val="27"/>
          <w:szCs w:val="27"/>
        </w:rPr>
        <w:t>;</w:t>
      </w:r>
    </w:p>
    <w:p w:rsidR="00992C63" w:rsidRPr="00992C63" w:rsidRDefault="006658F2" w:rsidP="006658F2">
      <w:pPr>
        <w:pStyle w:val="a9"/>
        <w:numPr>
          <w:ilvl w:val="0"/>
          <w:numId w:val="10"/>
        </w:numPr>
        <w:tabs>
          <w:tab w:val="left" w:pos="426"/>
        </w:tabs>
        <w:spacing w:before="0" w:beforeAutospacing="0" w:after="0" w:afterAutospacing="0" w:line="360" w:lineRule="auto"/>
        <w:ind w:left="0" w:firstLine="0"/>
        <w:jc w:val="both"/>
        <w:rPr>
          <w:color w:val="000000"/>
          <w:sz w:val="15"/>
          <w:szCs w:val="15"/>
        </w:rPr>
      </w:pPr>
      <w:r>
        <w:rPr>
          <w:color w:val="000000"/>
          <w:sz w:val="27"/>
          <w:szCs w:val="27"/>
        </w:rPr>
        <w:lastRenderedPageBreak/>
        <w:t>и</w:t>
      </w:r>
      <w:r w:rsidR="00992C63" w:rsidRPr="00992C63">
        <w:rPr>
          <w:color w:val="000000"/>
          <w:sz w:val="27"/>
          <w:szCs w:val="27"/>
        </w:rPr>
        <w:t>спользование средств современных информационных технологий для организации интеллектуального досуга</w:t>
      </w:r>
      <w:r>
        <w:rPr>
          <w:color w:val="000000"/>
          <w:sz w:val="27"/>
          <w:szCs w:val="27"/>
        </w:rPr>
        <w:t>;</w:t>
      </w:r>
    </w:p>
    <w:p w:rsidR="00992C63" w:rsidRPr="00992C63" w:rsidRDefault="006658F2" w:rsidP="006658F2">
      <w:pPr>
        <w:pStyle w:val="a9"/>
        <w:numPr>
          <w:ilvl w:val="0"/>
          <w:numId w:val="10"/>
        </w:numPr>
        <w:tabs>
          <w:tab w:val="left" w:pos="426"/>
        </w:tabs>
        <w:spacing w:before="0" w:beforeAutospacing="0" w:after="0" w:afterAutospacing="0" w:line="360" w:lineRule="auto"/>
        <w:ind w:left="0" w:firstLine="0"/>
        <w:jc w:val="both"/>
        <w:rPr>
          <w:color w:val="000000"/>
          <w:sz w:val="15"/>
          <w:szCs w:val="15"/>
        </w:rPr>
      </w:pPr>
      <w:r>
        <w:rPr>
          <w:color w:val="000000"/>
          <w:sz w:val="27"/>
          <w:szCs w:val="27"/>
        </w:rPr>
        <w:t>и</w:t>
      </w:r>
      <w:r w:rsidR="00992C63" w:rsidRPr="00992C63">
        <w:rPr>
          <w:color w:val="000000"/>
          <w:sz w:val="27"/>
          <w:szCs w:val="27"/>
        </w:rPr>
        <w:t>нтенсификация и совершенствование управления учебным заведением и учебным процессом на основе использования системы современных информационных технологий</w:t>
      </w:r>
      <w:r>
        <w:rPr>
          <w:color w:val="000000"/>
          <w:sz w:val="27"/>
          <w:szCs w:val="27"/>
        </w:rPr>
        <w:t>.</w:t>
      </w:r>
    </w:p>
    <w:p w:rsidR="00992C63" w:rsidRPr="00992C63" w:rsidRDefault="00992C63" w:rsidP="006658F2">
      <w:pPr>
        <w:pStyle w:val="a9"/>
        <w:spacing w:before="0" w:beforeAutospacing="0" w:after="0" w:afterAutospacing="0" w:line="360" w:lineRule="auto"/>
        <w:ind w:firstLine="709"/>
        <w:jc w:val="both"/>
        <w:rPr>
          <w:color w:val="000000"/>
          <w:sz w:val="15"/>
          <w:szCs w:val="15"/>
        </w:rPr>
      </w:pPr>
      <w:r w:rsidRPr="00992C63">
        <w:rPr>
          <w:color w:val="000000"/>
          <w:sz w:val="27"/>
          <w:szCs w:val="27"/>
        </w:rPr>
        <w:t>Для того</w:t>
      </w:r>
      <w:proofErr w:type="gramStart"/>
      <w:r w:rsidRPr="00992C63">
        <w:rPr>
          <w:color w:val="000000"/>
          <w:sz w:val="27"/>
          <w:szCs w:val="27"/>
        </w:rPr>
        <w:t>,</w:t>
      </w:r>
      <w:proofErr w:type="gramEnd"/>
      <w:r w:rsidRPr="00992C63">
        <w:rPr>
          <w:color w:val="000000"/>
          <w:sz w:val="27"/>
          <w:szCs w:val="27"/>
        </w:rPr>
        <w:t xml:space="preserve"> чтобы успешно применять ИКТ в методической работе (как учебно-методической, так и научно-методической направленности)</w:t>
      </w:r>
      <w:r w:rsidR="006658F2">
        <w:rPr>
          <w:color w:val="000000"/>
          <w:sz w:val="27"/>
          <w:szCs w:val="27"/>
        </w:rPr>
        <w:t>,</w:t>
      </w:r>
      <w:r w:rsidRPr="00992C63">
        <w:rPr>
          <w:color w:val="000000"/>
          <w:sz w:val="27"/>
          <w:szCs w:val="27"/>
        </w:rPr>
        <w:t xml:space="preserve"> преподаватель должен быть хорошо осведомлен о различных видах информационно-коммуникационных технологий и уметь практически применять некоторые из них, уметь организовывать учебно-познавательную деятельность школьников в новых условиях.</w:t>
      </w:r>
    </w:p>
    <w:p w:rsidR="00992C63" w:rsidRPr="00992C63" w:rsidRDefault="00992C63" w:rsidP="006658F2">
      <w:pPr>
        <w:pStyle w:val="a9"/>
        <w:spacing w:before="0" w:beforeAutospacing="0" w:after="0" w:afterAutospacing="0" w:line="360" w:lineRule="auto"/>
        <w:ind w:firstLine="709"/>
        <w:jc w:val="both"/>
        <w:rPr>
          <w:color w:val="000000"/>
          <w:sz w:val="15"/>
          <w:szCs w:val="15"/>
        </w:rPr>
      </w:pPr>
      <w:r w:rsidRPr="00992C63">
        <w:rPr>
          <w:color w:val="000000"/>
          <w:sz w:val="27"/>
          <w:szCs w:val="27"/>
        </w:rPr>
        <w:t>По мнению Гусевой А. И. к основным информационно-коммуникационным технологиям, используемым в учебном процессе, относятся:</w:t>
      </w:r>
    </w:p>
    <w:p w:rsidR="00992C63" w:rsidRPr="00992C63" w:rsidRDefault="006658F2" w:rsidP="006658F2">
      <w:pPr>
        <w:pStyle w:val="a9"/>
        <w:numPr>
          <w:ilvl w:val="0"/>
          <w:numId w:val="11"/>
        </w:numPr>
        <w:tabs>
          <w:tab w:val="left" w:pos="426"/>
        </w:tabs>
        <w:spacing w:before="0" w:beforeAutospacing="0" w:after="0" w:afterAutospacing="0" w:line="360" w:lineRule="auto"/>
        <w:ind w:left="0" w:firstLine="0"/>
        <w:jc w:val="both"/>
        <w:rPr>
          <w:color w:val="000000"/>
          <w:sz w:val="15"/>
          <w:szCs w:val="15"/>
        </w:rPr>
      </w:pPr>
      <w:r w:rsidRPr="006658F2">
        <w:rPr>
          <w:color w:val="000000"/>
          <w:sz w:val="28"/>
          <w:szCs w:val="28"/>
        </w:rPr>
        <w:t>о</w:t>
      </w:r>
      <w:r w:rsidR="00992C63" w:rsidRPr="00992C63">
        <w:rPr>
          <w:color w:val="000000"/>
          <w:sz w:val="27"/>
          <w:szCs w:val="27"/>
        </w:rPr>
        <w:t xml:space="preserve">фисные технологии, позволяющие подготовить большинство учебных материалов в </w:t>
      </w:r>
      <w:proofErr w:type="spellStart"/>
      <w:r w:rsidR="00992C63" w:rsidRPr="00992C63">
        <w:rPr>
          <w:color w:val="000000"/>
          <w:sz w:val="27"/>
          <w:szCs w:val="27"/>
        </w:rPr>
        <w:t>Word</w:t>
      </w:r>
      <w:proofErr w:type="spellEnd"/>
      <w:r w:rsidR="00992C63" w:rsidRPr="00992C63">
        <w:rPr>
          <w:color w:val="000000"/>
          <w:sz w:val="27"/>
          <w:szCs w:val="27"/>
        </w:rPr>
        <w:t xml:space="preserve">, </w:t>
      </w:r>
      <w:proofErr w:type="spellStart"/>
      <w:r w:rsidR="00992C63" w:rsidRPr="00992C63">
        <w:rPr>
          <w:color w:val="000000"/>
          <w:sz w:val="27"/>
          <w:szCs w:val="27"/>
        </w:rPr>
        <w:t>Excel</w:t>
      </w:r>
      <w:proofErr w:type="spellEnd"/>
      <w:r w:rsidR="00992C63" w:rsidRPr="00992C63">
        <w:rPr>
          <w:color w:val="000000"/>
          <w:sz w:val="27"/>
          <w:szCs w:val="27"/>
        </w:rPr>
        <w:t xml:space="preserve">, </w:t>
      </w:r>
      <w:proofErr w:type="spellStart"/>
      <w:r w:rsidR="00992C63" w:rsidRPr="00992C63">
        <w:rPr>
          <w:color w:val="000000"/>
          <w:sz w:val="27"/>
          <w:szCs w:val="27"/>
        </w:rPr>
        <w:t>PowerPoint</w:t>
      </w:r>
      <w:proofErr w:type="spellEnd"/>
      <w:r w:rsidR="00992C63" w:rsidRPr="00992C63">
        <w:rPr>
          <w:color w:val="000000"/>
          <w:sz w:val="27"/>
          <w:szCs w:val="27"/>
        </w:rPr>
        <w:t xml:space="preserve">, </w:t>
      </w:r>
      <w:proofErr w:type="spellStart"/>
      <w:r w:rsidR="00992C63" w:rsidRPr="00992C63">
        <w:rPr>
          <w:color w:val="000000"/>
          <w:sz w:val="27"/>
          <w:szCs w:val="27"/>
        </w:rPr>
        <w:t>Access</w:t>
      </w:r>
      <w:proofErr w:type="spellEnd"/>
      <w:r w:rsidR="00992C63" w:rsidRPr="00992C63">
        <w:rPr>
          <w:color w:val="000000"/>
          <w:sz w:val="27"/>
          <w:szCs w:val="27"/>
        </w:rPr>
        <w:t>;</w:t>
      </w:r>
    </w:p>
    <w:p w:rsidR="00992C63" w:rsidRPr="00992C63" w:rsidRDefault="006658F2" w:rsidP="006658F2">
      <w:pPr>
        <w:pStyle w:val="a9"/>
        <w:numPr>
          <w:ilvl w:val="0"/>
          <w:numId w:val="11"/>
        </w:numPr>
        <w:tabs>
          <w:tab w:val="left" w:pos="426"/>
        </w:tabs>
        <w:spacing w:before="0" w:beforeAutospacing="0" w:after="0" w:afterAutospacing="0" w:line="360" w:lineRule="auto"/>
        <w:ind w:left="0" w:firstLine="0"/>
        <w:jc w:val="both"/>
        <w:rPr>
          <w:color w:val="000000"/>
          <w:sz w:val="15"/>
          <w:szCs w:val="15"/>
        </w:rPr>
      </w:pPr>
      <w:r w:rsidRPr="006658F2">
        <w:rPr>
          <w:color w:val="000000"/>
          <w:sz w:val="28"/>
          <w:szCs w:val="28"/>
        </w:rPr>
        <w:t>с</w:t>
      </w:r>
      <w:r w:rsidR="00992C63" w:rsidRPr="00992C63">
        <w:rPr>
          <w:color w:val="000000"/>
          <w:sz w:val="27"/>
          <w:szCs w:val="27"/>
        </w:rPr>
        <w:t>етевые технологии, осуществляющие доставку учебных материалов в рамках локальной школьной и глобальной Интернет сети и регламентирующих доступ к ним;</w:t>
      </w:r>
    </w:p>
    <w:p w:rsidR="00992C63" w:rsidRPr="00992C63" w:rsidRDefault="006658F2" w:rsidP="006658F2">
      <w:pPr>
        <w:pStyle w:val="a9"/>
        <w:numPr>
          <w:ilvl w:val="0"/>
          <w:numId w:val="11"/>
        </w:numPr>
        <w:tabs>
          <w:tab w:val="left" w:pos="426"/>
        </w:tabs>
        <w:spacing w:before="0" w:beforeAutospacing="0" w:after="0" w:afterAutospacing="0" w:line="360" w:lineRule="auto"/>
        <w:ind w:left="0" w:firstLine="0"/>
        <w:jc w:val="both"/>
        <w:rPr>
          <w:color w:val="000000"/>
          <w:sz w:val="15"/>
          <w:szCs w:val="15"/>
        </w:rPr>
      </w:pPr>
      <w:r w:rsidRPr="006658F2">
        <w:rPr>
          <w:color w:val="000000"/>
          <w:sz w:val="28"/>
          <w:szCs w:val="28"/>
        </w:rPr>
        <w:t>т</w:t>
      </w:r>
      <w:r w:rsidR="00992C63" w:rsidRPr="006658F2">
        <w:rPr>
          <w:color w:val="000000"/>
          <w:sz w:val="28"/>
          <w:szCs w:val="28"/>
        </w:rPr>
        <w:t>е</w:t>
      </w:r>
      <w:r w:rsidR="00992C63" w:rsidRPr="00992C63">
        <w:rPr>
          <w:color w:val="000000"/>
          <w:sz w:val="27"/>
          <w:szCs w:val="27"/>
        </w:rPr>
        <w:t>лекоммуникационные технологии, организующие взаимодействие между пользователями в рамках электронной почты, телеконференций, досок BBS, форумов и чатов;</w:t>
      </w:r>
    </w:p>
    <w:p w:rsidR="00992C63" w:rsidRPr="00992C63" w:rsidRDefault="006658F2" w:rsidP="006658F2">
      <w:pPr>
        <w:pStyle w:val="a9"/>
        <w:numPr>
          <w:ilvl w:val="0"/>
          <w:numId w:val="11"/>
        </w:numPr>
        <w:tabs>
          <w:tab w:val="left" w:pos="426"/>
        </w:tabs>
        <w:spacing w:before="0" w:beforeAutospacing="0" w:after="0" w:afterAutospacing="0" w:line="360" w:lineRule="auto"/>
        <w:ind w:left="0" w:firstLine="0"/>
        <w:jc w:val="both"/>
        <w:rPr>
          <w:color w:val="000000"/>
          <w:sz w:val="15"/>
          <w:szCs w:val="15"/>
        </w:rPr>
      </w:pPr>
      <w:r w:rsidRPr="006658F2">
        <w:rPr>
          <w:color w:val="000000"/>
          <w:sz w:val="28"/>
          <w:szCs w:val="28"/>
        </w:rPr>
        <w:t>ш</w:t>
      </w:r>
      <w:r w:rsidR="00992C63" w:rsidRPr="00992C63">
        <w:rPr>
          <w:color w:val="000000"/>
          <w:sz w:val="27"/>
          <w:szCs w:val="27"/>
        </w:rPr>
        <w:t>ирокий спектр специализированных прикладных программных средств, обеспечивающих школьный документооборот, различные контролирующие мероприятия, управление учебным заведением;</w:t>
      </w:r>
    </w:p>
    <w:p w:rsidR="00992C63" w:rsidRPr="006658F2" w:rsidRDefault="006658F2" w:rsidP="006658F2">
      <w:pPr>
        <w:pStyle w:val="a9"/>
        <w:numPr>
          <w:ilvl w:val="0"/>
          <w:numId w:val="11"/>
        </w:numPr>
        <w:tabs>
          <w:tab w:val="left" w:pos="426"/>
        </w:tabs>
        <w:spacing w:before="0" w:beforeAutospacing="0" w:after="0" w:afterAutospacing="0" w:line="360" w:lineRule="auto"/>
        <w:ind w:left="0" w:firstLine="0"/>
        <w:jc w:val="both"/>
        <w:rPr>
          <w:color w:val="000000"/>
          <w:sz w:val="15"/>
          <w:szCs w:val="15"/>
        </w:rPr>
      </w:pPr>
      <w:r w:rsidRPr="006658F2">
        <w:rPr>
          <w:color w:val="000000"/>
          <w:sz w:val="28"/>
          <w:szCs w:val="28"/>
        </w:rPr>
        <w:t>с</w:t>
      </w:r>
      <w:r w:rsidR="00992C63" w:rsidRPr="006658F2">
        <w:rPr>
          <w:color w:val="000000"/>
          <w:sz w:val="28"/>
          <w:szCs w:val="28"/>
        </w:rPr>
        <w:t>редства</w:t>
      </w:r>
      <w:r w:rsidR="00992C63" w:rsidRPr="00992C63">
        <w:rPr>
          <w:color w:val="000000"/>
          <w:sz w:val="27"/>
          <w:szCs w:val="27"/>
        </w:rPr>
        <w:t xml:space="preserve"> разработки программных комплексов учебного назначения (от HTML документов до виртуальных миров и виртуальных лабораторий).</w:t>
      </w:r>
    </w:p>
    <w:p w:rsidR="009E61D0" w:rsidRPr="00733538" w:rsidRDefault="009E61D0" w:rsidP="00733538">
      <w:pPr>
        <w:pStyle w:val="a9"/>
        <w:spacing w:before="0" w:beforeAutospacing="0" w:after="0" w:afterAutospacing="0" w:line="360" w:lineRule="auto"/>
        <w:ind w:firstLine="709"/>
        <w:jc w:val="both"/>
        <w:rPr>
          <w:color w:val="000000"/>
          <w:sz w:val="28"/>
          <w:szCs w:val="28"/>
        </w:rPr>
      </w:pPr>
      <w:r w:rsidRPr="00733538">
        <w:rPr>
          <w:color w:val="000000"/>
          <w:sz w:val="28"/>
          <w:szCs w:val="28"/>
        </w:rPr>
        <w:t xml:space="preserve">С помощью информационных технологий можно не только предоставлять информацию, но и получать ее от пользователя. Информационные технологии могут обеспечить обучение в любом месте и в любое время, что делает их мощным средством для изучения учебных материалов в сфере образования. По мнению многих специалистов, новые </w:t>
      </w:r>
      <w:r w:rsidRPr="00733538">
        <w:rPr>
          <w:color w:val="000000"/>
          <w:sz w:val="28"/>
          <w:szCs w:val="28"/>
        </w:rPr>
        <w:lastRenderedPageBreak/>
        <w:t>информационные технологии могут сделать революцию в обучении весьма вероятной. Они, информационные технологии, помогают учащимся стать более активными и независимыми учениками, позволяют учиться друг у друга и иметь доступ к самому широкому кругу информации.</w:t>
      </w:r>
    </w:p>
    <w:p w:rsidR="009E61D0" w:rsidRPr="00733538" w:rsidRDefault="009E61D0" w:rsidP="00733538">
      <w:pPr>
        <w:pStyle w:val="a9"/>
        <w:spacing w:before="0" w:beforeAutospacing="0" w:after="0" w:afterAutospacing="0" w:line="360" w:lineRule="auto"/>
        <w:ind w:firstLine="709"/>
        <w:jc w:val="both"/>
        <w:rPr>
          <w:color w:val="000000"/>
          <w:sz w:val="28"/>
          <w:szCs w:val="28"/>
        </w:rPr>
      </w:pPr>
      <w:r w:rsidRPr="00733538">
        <w:rPr>
          <w:color w:val="000000"/>
          <w:sz w:val="28"/>
          <w:szCs w:val="28"/>
        </w:rPr>
        <w:t>В информационных технологиях видят возможное средство, которое позволяет осуществить наибольшую доступность к образовательным ресурсам. Стремительный процесс информатизации системы образования позволяет использовать информационные технологии на большинстве уроков, в том числе и на уроках «Русского языка и литературы». Использование информационных технологий обеспечивает поддержку образовательного процесса, позволяет реализовать образовательную, развивающую и воспитательную цели образования с учетом условий обучения и специфики предметной области, позволяет наполнить содержательную и оценочно - контролирующую сторону процесса обучения.</w:t>
      </w:r>
    </w:p>
    <w:p w:rsidR="009E61D0" w:rsidRPr="00733538" w:rsidRDefault="009E61D0" w:rsidP="00733538">
      <w:pPr>
        <w:pStyle w:val="a9"/>
        <w:spacing w:before="0" w:beforeAutospacing="0" w:after="0" w:afterAutospacing="0" w:line="360" w:lineRule="auto"/>
        <w:ind w:firstLine="709"/>
        <w:jc w:val="both"/>
        <w:rPr>
          <w:color w:val="000000"/>
          <w:sz w:val="28"/>
          <w:szCs w:val="28"/>
        </w:rPr>
      </w:pPr>
      <w:r w:rsidRPr="00733538">
        <w:rPr>
          <w:color w:val="000000"/>
          <w:sz w:val="28"/>
          <w:szCs w:val="28"/>
        </w:rPr>
        <w:t>Информационные технологии выполняют ряд дидактических функций: образовательную, развивающую, воспитательную. Образовательная функция ориентирована на формирование знаний, умений и навыков, которые обеспечивают готовность к дальнейшему обучению, к осознанному усвоению знаний естественнонаучного и обществоведческого содержания.</w:t>
      </w:r>
    </w:p>
    <w:p w:rsidR="009E61D0" w:rsidRPr="00733538" w:rsidRDefault="009E61D0" w:rsidP="00733538">
      <w:pPr>
        <w:pStyle w:val="a9"/>
        <w:spacing w:before="0" w:beforeAutospacing="0" w:after="0" w:afterAutospacing="0" w:line="360" w:lineRule="auto"/>
        <w:ind w:firstLine="709"/>
        <w:jc w:val="both"/>
        <w:rPr>
          <w:color w:val="000000"/>
          <w:sz w:val="28"/>
          <w:szCs w:val="28"/>
        </w:rPr>
      </w:pPr>
      <w:r w:rsidRPr="00733538">
        <w:rPr>
          <w:color w:val="000000"/>
          <w:sz w:val="28"/>
          <w:szCs w:val="28"/>
        </w:rPr>
        <w:t>Развевающая функция ориентирована на формирование в процессе изучения окружающего мира важнейших компонентов учебной деятельности. В результате работы учащихся с использованием информационных технологий усиливается развивающий эффект обучения: формирование качественных характеристик восприятия, воображения, внимания, памяти и особенно мышления.</w:t>
      </w:r>
    </w:p>
    <w:p w:rsidR="009E61D0" w:rsidRDefault="009E61D0"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 xml:space="preserve">Воспитывающая функция определяет возможность формирования правильных взаимоотношений с окружающим миром. Его эстетических, нравственных, этических и правовых норм. Возможность индивидуальной работы с информационными технологиями создает благоприятное условие для </w:t>
      </w:r>
      <w:r w:rsidRPr="00733538">
        <w:rPr>
          <w:color w:val="000000"/>
          <w:sz w:val="28"/>
          <w:szCs w:val="28"/>
        </w:rPr>
        <w:lastRenderedPageBreak/>
        <w:t>развития учебно-познавательной мотивации, осознанного личностного принятия норм в природной и социальной среде.</w:t>
      </w:r>
    </w:p>
    <w:p w:rsidR="006658F2" w:rsidRPr="00652D68" w:rsidRDefault="006658F2" w:rsidP="006658F2">
      <w:pPr>
        <w:pStyle w:val="a9"/>
        <w:spacing w:before="0" w:beforeAutospacing="0" w:after="0" w:afterAutospacing="0" w:line="360" w:lineRule="auto"/>
        <w:ind w:firstLine="709"/>
        <w:jc w:val="both"/>
        <w:rPr>
          <w:color w:val="000000"/>
          <w:sz w:val="28"/>
          <w:szCs w:val="28"/>
        </w:rPr>
      </w:pPr>
      <w:r>
        <w:rPr>
          <w:color w:val="000000"/>
          <w:sz w:val="28"/>
          <w:szCs w:val="28"/>
        </w:rPr>
        <w:t>Таким образом</w:t>
      </w:r>
      <w:r w:rsidRPr="00733538">
        <w:rPr>
          <w:color w:val="000000"/>
          <w:sz w:val="28"/>
          <w:szCs w:val="28"/>
        </w:rPr>
        <w:t>, информационные технологии обеспечивают создание преподавателем благополучного интеллектуального фона обучения</w:t>
      </w:r>
      <w:r>
        <w:rPr>
          <w:color w:val="000000"/>
          <w:sz w:val="28"/>
          <w:szCs w:val="28"/>
        </w:rPr>
        <w:t>.</w:t>
      </w:r>
    </w:p>
    <w:p w:rsidR="00AC6973" w:rsidRPr="00733538" w:rsidRDefault="00AC6973" w:rsidP="00733538">
      <w:pPr>
        <w:spacing w:after="0" w:line="360" w:lineRule="auto"/>
        <w:jc w:val="center"/>
        <w:rPr>
          <w:rFonts w:ascii="Times New Roman" w:hAnsi="Times New Roman" w:cs="Times New Roman"/>
          <w:b/>
          <w:sz w:val="28"/>
          <w:szCs w:val="28"/>
          <w:lang w:eastAsia="ja-JP"/>
        </w:rPr>
      </w:pPr>
      <w:r w:rsidRPr="00733538">
        <w:rPr>
          <w:rFonts w:ascii="Times New Roman" w:hAnsi="Times New Roman" w:cs="Times New Roman"/>
          <w:b/>
          <w:sz w:val="28"/>
          <w:szCs w:val="28"/>
          <w:lang w:eastAsia="ja-JP"/>
        </w:rPr>
        <w:t>Новизна опыта</w:t>
      </w:r>
    </w:p>
    <w:p w:rsidR="00733538" w:rsidRPr="00B85974" w:rsidRDefault="00733538" w:rsidP="00733538">
      <w:pPr>
        <w:pStyle w:val="a9"/>
        <w:spacing w:before="0" w:beforeAutospacing="0" w:after="0" w:afterAutospacing="0" w:line="360" w:lineRule="auto"/>
        <w:ind w:firstLine="708"/>
        <w:jc w:val="both"/>
        <w:rPr>
          <w:sz w:val="28"/>
          <w:szCs w:val="28"/>
        </w:rPr>
      </w:pPr>
      <w:r w:rsidRPr="00B85974">
        <w:rPr>
          <w:sz w:val="28"/>
          <w:szCs w:val="28"/>
        </w:rPr>
        <w:t xml:space="preserve">Представляемый опыт основан на анализе и творческой переработке материалов, представленных в современной педагогической литературе, то есть является </w:t>
      </w:r>
      <w:r w:rsidRPr="00520C54">
        <w:rPr>
          <w:b/>
          <w:i/>
          <w:sz w:val="28"/>
          <w:szCs w:val="28"/>
        </w:rPr>
        <w:t>репродуктивно-творческим</w:t>
      </w:r>
      <w:r w:rsidRPr="00B85974">
        <w:rPr>
          <w:sz w:val="28"/>
          <w:szCs w:val="28"/>
        </w:rPr>
        <w:t>.</w:t>
      </w:r>
    </w:p>
    <w:p w:rsidR="00733538" w:rsidRPr="00B85974" w:rsidRDefault="00733538" w:rsidP="00733538">
      <w:pPr>
        <w:pStyle w:val="a9"/>
        <w:spacing w:before="0" w:beforeAutospacing="0" w:after="0" w:afterAutospacing="0" w:line="360" w:lineRule="auto"/>
        <w:ind w:firstLine="708"/>
        <w:jc w:val="both"/>
        <w:rPr>
          <w:sz w:val="28"/>
          <w:szCs w:val="28"/>
        </w:rPr>
      </w:pPr>
      <w:r w:rsidRPr="00B85974">
        <w:rPr>
          <w:sz w:val="28"/>
          <w:szCs w:val="28"/>
        </w:rPr>
        <w:t xml:space="preserve">Новизна состоит в создании системы работы, основанной на применении </w:t>
      </w:r>
      <w:r>
        <w:rPr>
          <w:sz w:val="28"/>
          <w:szCs w:val="28"/>
        </w:rPr>
        <w:t>информационных технологий</w:t>
      </w:r>
      <w:r w:rsidRPr="00B85974">
        <w:rPr>
          <w:sz w:val="28"/>
          <w:szCs w:val="28"/>
        </w:rPr>
        <w:t xml:space="preserve"> на уроках русского языка и литературы с целью формирования творческой личности, способной к рефлексии. </w:t>
      </w:r>
    </w:p>
    <w:p w:rsidR="00CF1462" w:rsidRPr="00CF1462" w:rsidRDefault="00CF1462" w:rsidP="00733538">
      <w:pPr>
        <w:spacing w:after="0" w:line="360" w:lineRule="auto"/>
        <w:jc w:val="center"/>
        <w:rPr>
          <w:rFonts w:ascii="Times New Roman" w:hAnsi="Times New Roman"/>
          <w:b/>
          <w:bCs/>
          <w:sz w:val="28"/>
          <w:szCs w:val="28"/>
          <w:lang w:eastAsia="ja-JP"/>
        </w:rPr>
      </w:pPr>
      <w:r w:rsidRPr="00CF1462">
        <w:rPr>
          <w:rFonts w:ascii="Times New Roman" w:hAnsi="Times New Roman"/>
          <w:b/>
          <w:bCs/>
          <w:sz w:val="28"/>
          <w:szCs w:val="28"/>
          <w:lang w:eastAsia="ja-JP"/>
        </w:rPr>
        <w:t>Характеристика условий возможности применения данного опыта</w:t>
      </w:r>
    </w:p>
    <w:p w:rsidR="00CF1462" w:rsidRPr="00CF1462" w:rsidRDefault="00CF1462" w:rsidP="006658F2">
      <w:pPr>
        <w:spacing w:after="0" w:line="360" w:lineRule="auto"/>
        <w:ind w:firstLine="709"/>
        <w:jc w:val="both"/>
        <w:rPr>
          <w:rFonts w:ascii="Times New Roman" w:eastAsia="Times New Roman" w:hAnsi="Times New Roman" w:cs="Times New Roman"/>
          <w:sz w:val="28"/>
          <w:szCs w:val="28"/>
        </w:rPr>
      </w:pPr>
      <w:r w:rsidRPr="00CF1462">
        <w:rPr>
          <w:rFonts w:ascii="Times New Roman" w:eastAsia="Times New Roman" w:hAnsi="Times New Roman" w:cs="Times New Roman"/>
          <w:sz w:val="28"/>
          <w:szCs w:val="28"/>
        </w:rPr>
        <w:t xml:space="preserve">Идея опыта подразумевает работу с </w:t>
      </w:r>
      <w:proofErr w:type="gramStart"/>
      <w:r w:rsidRPr="00CF1462">
        <w:rPr>
          <w:rFonts w:ascii="Times New Roman" w:eastAsia="Times New Roman" w:hAnsi="Times New Roman" w:cs="Times New Roman"/>
          <w:sz w:val="28"/>
          <w:szCs w:val="28"/>
        </w:rPr>
        <w:t>обучающимися</w:t>
      </w:r>
      <w:proofErr w:type="gramEnd"/>
      <w:r w:rsidRPr="00CF1462">
        <w:rPr>
          <w:rFonts w:ascii="Times New Roman" w:eastAsia="Times New Roman" w:hAnsi="Times New Roman" w:cs="Times New Roman"/>
          <w:sz w:val="28"/>
          <w:szCs w:val="28"/>
        </w:rPr>
        <w:t xml:space="preserve">, имеющими как повышенную, так и низкую мотивацию к учебной деятельности, и различный уровень подготовки. Опыт комплексный, входит в систему учебной работы, доступен в освоении. Данный опыт может быть использован преподавателями при изучении </w:t>
      </w:r>
      <w:r w:rsidR="0046357C">
        <w:rPr>
          <w:rFonts w:ascii="Times New Roman" w:eastAsia="Times New Roman" w:hAnsi="Times New Roman" w:cs="Times New Roman"/>
          <w:sz w:val="28"/>
          <w:szCs w:val="28"/>
        </w:rPr>
        <w:t>и подготовке к промежуточной аттестации по дисциплине «Русский язык и литература»</w:t>
      </w:r>
    </w:p>
    <w:p w:rsidR="004753C6" w:rsidRDefault="00C972EB" w:rsidP="00C972EB">
      <w:pPr>
        <w:pStyle w:val="Default"/>
        <w:spacing w:line="360" w:lineRule="auto"/>
        <w:jc w:val="center"/>
        <w:rPr>
          <w:b/>
          <w:sz w:val="28"/>
          <w:szCs w:val="28"/>
        </w:rPr>
      </w:pPr>
      <w:r w:rsidRPr="00C972EB">
        <w:rPr>
          <w:b/>
          <w:sz w:val="28"/>
          <w:szCs w:val="28"/>
        </w:rPr>
        <w:t>Технология опыта</w:t>
      </w:r>
    </w:p>
    <w:p w:rsidR="006658F2" w:rsidRPr="00733538" w:rsidRDefault="001738F7" w:rsidP="006658F2">
      <w:pPr>
        <w:pStyle w:val="a9"/>
        <w:spacing w:before="0" w:beforeAutospacing="0" w:after="0" w:afterAutospacing="0" w:line="360" w:lineRule="auto"/>
        <w:ind w:firstLine="709"/>
        <w:jc w:val="both"/>
        <w:rPr>
          <w:color w:val="000000"/>
          <w:sz w:val="28"/>
          <w:szCs w:val="28"/>
        </w:rPr>
      </w:pPr>
      <w:r>
        <w:rPr>
          <w:color w:val="000000"/>
          <w:sz w:val="28"/>
          <w:szCs w:val="28"/>
        </w:rPr>
        <w:t>В своей деятельности я применяю</w:t>
      </w:r>
      <w:r w:rsidR="006658F2" w:rsidRPr="00733538">
        <w:rPr>
          <w:color w:val="000000"/>
          <w:sz w:val="28"/>
          <w:szCs w:val="28"/>
        </w:rPr>
        <w:t xml:space="preserve"> различные формы организации обучения при использовании информационных технологий.</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Классно-урочная система, с ориентировкой на руководство преподавателем процесса получения новых знаний, остается и сегодня главной задачей организации обучения.</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Необходимо, чтобы информационные технологии органически вписывались в существующую систему организационных форм и средств обучения, расширяя возможности традиционных и закладывая предпосылки для развития новых форм обучения.</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В зависимости от особенностей коммуникативного взаимодействия между преподавателем</w:t>
      </w:r>
      <w:r w:rsidR="001738F7">
        <w:rPr>
          <w:color w:val="000000"/>
          <w:sz w:val="28"/>
          <w:szCs w:val="28"/>
        </w:rPr>
        <w:t xml:space="preserve"> и учащимися, выделяю</w:t>
      </w:r>
      <w:r w:rsidRPr="00733538">
        <w:rPr>
          <w:color w:val="000000"/>
          <w:sz w:val="28"/>
          <w:szCs w:val="28"/>
        </w:rPr>
        <w:t xml:space="preserve"> индивидуальную и </w:t>
      </w:r>
      <w:r w:rsidRPr="00733538">
        <w:rPr>
          <w:color w:val="000000"/>
          <w:sz w:val="28"/>
          <w:szCs w:val="28"/>
        </w:rPr>
        <w:lastRenderedPageBreak/>
        <w:t>фронтальную форму организации обучения. Фронтальная форма обучения предлагает работу всей группы по реализации конкретной дидактической задачи, достижение которой становится возможным при активном взаимодействии учащихся друг с другом. При этой форме организации обучения учащиеся выполняют общее для всех задание в едином темпе. Эту особенность следует учитывать при использовании работы с демонстрация</w:t>
      </w:r>
      <w:r w:rsidR="001738F7">
        <w:rPr>
          <w:color w:val="000000"/>
          <w:sz w:val="28"/>
          <w:szCs w:val="28"/>
        </w:rPr>
        <w:t>ми и при проведении коллективной и групповой работы</w:t>
      </w:r>
      <w:r w:rsidRPr="00733538">
        <w:rPr>
          <w:color w:val="000000"/>
          <w:sz w:val="28"/>
          <w:szCs w:val="28"/>
        </w:rPr>
        <w:t xml:space="preserve">. Коллективные и групповые работы различаются, во-первых, числом участников, а во-вторых, стилем их взаимодействия. При коллективной форме организации обучения группа рассматривается как единый учебный коллектив, объединенный общей целью и общим результатом деятельности при строгом выполнении правил сотрудничества руководства и подчинения. </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 xml:space="preserve">Именно такая форма организации уместна при работе с демонстрационным материалом. Преподаватель выводит демонстрационный материал на общий экран или на экраны компьютера и ведет беседу на его основе. Групповой тип фронтальной работы предлагает равноправие распределение ролей между учащимися. Вклад каждого </w:t>
      </w:r>
      <w:r w:rsidR="001738F7">
        <w:rPr>
          <w:color w:val="000000"/>
          <w:sz w:val="28"/>
          <w:szCs w:val="28"/>
        </w:rPr>
        <w:t>учащегося</w:t>
      </w:r>
      <w:r w:rsidRPr="00733538">
        <w:rPr>
          <w:color w:val="000000"/>
          <w:sz w:val="28"/>
          <w:szCs w:val="28"/>
        </w:rPr>
        <w:t xml:space="preserve"> в решение поставленной задачи и составляет общий результат совместной деятельности. </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 xml:space="preserve">Выстраивать индивидуальную форму обучения преподаватель может из любых существующих, модифицированных или разработанных им по специальным шаблонам упражнений. Индивидуальное задание может содержать несколько упражнений, общая длительность которых не может превышать 15-20 минут. Количество упражнений устанавливает преподаватель в зависимости от цели урока, уровня подготовки учащегося, его умения работать на компьютере. Преподаватель может подготовить фрагмент урока. Назначение этого фрагмента может быть различным: он может быть использован в начале изучения темы и тогда работа с ним предшествует работе с учебником и другими печатными средствами. Фрагмент компьютерной версии темы может использоваться на этапе закрепления материала после работы с печатными средствами обучения. В этом случае он выполняет </w:t>
      </w:r>
      <w:r w:rsidRPr="00733538">
        <w:rPr>
          <w:color w:val="000000"/>
          <w:sz w:val="28"/>
          <w:szCs w:val="28"/>
        </w:rPr>
        <w:lastRenderedPageBreak/>
        <w:t>функцию дополнения, расширения знаний учащихся, помогает развивать умение использовать их в различных ситуациях, как репродуктивного, так и творческого характера.</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Фрагмент обучения может быть построен для решения и других задач учебного процесса, например, организация коллективного и индивидуального тренинга в группе; проведение тестирований; подготовка дифференцированных заданий; построение индивидуальной формы обучения.</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 xml:space="preserve">Поверка и оценка достижений учащихся является существенной составляющей учебного процесса. При использовании информационных технологий результаты выполнения </w:t>
      </w:r>
      <w:proofErr w:type="gramStart"/>
      <w:r w:rsidRPr="00733538">
        <w:rPr>
          <w:color w:val="000000"/>
          <w:sz w:val="28"/>
          <w:szCs w:val="28"/>
        </w:rPr>
        <w:t>обучающимися</w:t>
      </w:r>
      <w:proofErr w:type="gramEnd"/>
      <w:r w:rsidRPr="00733538">
        <w:rPr>
          <w:color w:val="000000"/>
          <w:sz w:val="28"/>
          <w:szCs w:val="28"/>
        </w:rPr>
        <w:t xml:space="preserve"> текстовых и тренировочных упражнений предоставляются в удобном для последующего анализа виде, что позволяет говорить о совершенствовании технологии учета успеваемости и качестве образования.</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Исходя из конкретных успехов или неуспехов учащегося, преподаватель разрабатывает план дальнейшего предъявления учащемуся системы заданий. Таким образом, четкое определение результатов обучения позволяет прогнозировать направление продвижения каждого ученика по учебному материалу, корректировать сложившуюся методическую систему работы преподавателя, определять тенденции развития системы образования.</w:t>
      </w:r>
    </w:p>
    <w:p w:rsidR="006658F2" w:rsidRPr="00733538" w:rsidRDefault="006658F2" w:rsidP="006658F2">
      <w:pPr>
        <w:pStyle w:val="a9"/>
        <w:spacing w:before="0" w:beforeAutospacing="0" w:after="0" w:afterAutospacing="0" w:line="360" w:lineRule="auto"/>
        <w:ind w:firstLine="709"/>
        <w:jc w:val="both"/>
        <w:rPr>
          <w:color w:val="000000"/>
          <w:sz w:val="28"/>
          <w:szCs w:val="28"/>
        </w:rPr>
      </w:pPr>
      <w:r w:rsidRPr="00733538">
        <w:rPr>
          <w:color w:val="000000"/>
          <w:sz w:val="28"/>
          <w:szCs w:val="28"/>
        </w:rPr>
        <w:t xml:space="preserve">В процессе использования информационных технологий повышается объективность оценки, что может способствовать снижению тревожности и развитию качеств контролирующей деятельности учащихся. Иногда отрицательной стороной деятельности преподавателя является его </w:t>
      </w:r>
      <w:proofErr w:type="spellStart"/>
      <w:r w:rsidRPr="00733538">
        <w:rPr>
          <w:color w:val="000000"/>
          <w:sz w:val="28"/>
          <w:szCs w:val="28"/>
        </w:rPr>
        <w:t>эгоцентричность</w:t>
      </w:r>
      <w:proofErr w:type="spellEnd"/>
      <w:r w:rsidRPr="00733538">
        <w:rPr>
          <w:color w:val="000000"/>
          <w:sz w:val="28"/>
          <w:szCs w:val="28"/>
        </w:rPr>
        <w:t>, которая проявляется в необъективности оценки не результата, процесса деятельности, в подведении итогов контроля на основе "среднего балла", поэтому перенос оценочной функции с преподавателя на компьютер может способствовать формированию у учащихся адекватной самооценки, уверенности в себе, в своих силах и оптимизма.</w:t>
      </w:r>
    </w:p>
    <w:p w:rsidR="006658F2" w:rsidRPr="001738F7" w:rsidRDefault="006658F2" w:rsidP="001738F7">
      <w:pPr>
        <w:pStyle w:val="a9"/>
        <w:spacing w:before="0" w:beforeAutospacing="0" w:after="0" w:afterAutospacing="0" w:line="360" w:lineRule="auto"/>
        <w:ind w:firstLine="709"/>
        <w:jc w:val="both"/>
        <w:rPr>
          <w:color w:val="000000"/>
          <w:sz w:val="28"/>
          <w:szCs w:val="28"/>
        </w:rPr>
      </w:pPr>
      <w:r w:rsidRPr="00733538">
        <w:rPr>
          <w:color w:val="000000"/>
          <w:sz w:val="28"/>
          <w:szCs w:val="28"/>
        </w:rPr>
        <w:t xml:space="preserve">Любой контроль, в том числе организованный в рамках использования информационных технологий, создает определенный эмоциональный фон и </w:t>
      </w:r>
      <w:r w:rsidRPr="00733538">
        <w:rPr>
          <w:color w:val="000000"/>
          <w:sz w:val="28"/>
          <w:szCs w:val="28"/>
        </w:rPr>
        <w:lastRenderedPageBreak/>
        <w:t xml:space="preserve">вызывает соответствующую эмоциональную реакцию у ученика. Поэтому при использовании информационных технологий нужно включать реплики, оценивающие степень успешности деятельности учащихся, тщательно продуманные. Особенно важно, что не нужно предусматривать оценки темпа работы, личностные качества учеников или особенности их психических процессов. Таким образом, организация контроля и оценки средствами информационных технологий рассматривается как одна из важных задач совершенствования педагогической деятельности, которая должна соответствовать современным требованиям к работе преподавателя и реализовывать принципы </w:t>
      </w:r>
      <w:proofErr w:type="spellStart"/>
      <w:r w:rsidRPr="00733538">
        <w:rPr>
          <w:color w:val="000000"/>
          <w:sz w:val="28"/>
          <w:szCs w:val="28"/>
        </w:rPr>
        <w:t>гуманизации</w:t>
      </w:r>
      <w:proofErr w:type="spellEnd"/>
      <w:r w:rsidRPr="00733538">
        <w:rPr>
          <w:color w:val="000000"/>
          <w:sz w:val="28"/>
          <w:szCs w:val="28"/>
        </w:rPr>
        <w:t xml:space="preserve"> индивидуализации обучения.</w:t>
      </w:r>
    </w:p>
    <w:p w:rsidR="00733538" w:rsidRPr="00992C63" w:rsidRDefault="00733538" w:rsidP="001738F7">
      <w:pPr>
        <w:spacing w:after="0" w:line="360" w:lineRule="auto"/>
        <w:ind w:firstLine="708"/>
        <w:jc w:val="both"/>
        <w:rPr>
          <w:rFonts w:ascii="Times New Roman" w:hAnsi="Times New Roman" w:cs="Times New Roman"/>
          <w:iCs/>
          <w:sz w:val="28"/>
          <w:szCs w:val="28"/>
        </w:rPr>
      </w:pPr>
      <w:r w:rsidRPr="00992C63">
        <w:rPr>
          <w:rFonts w:ascii="Times New Roman" w:hAnsi="Times New Roman" w:cs="Times New Roman"/>
          <w:iCs/>
          <w:sz w:val="28"/>
          <w:szCs w:val="28"/>
        </w:rPr>
        <w:t xml:space="preserve">Я </w:t>
      </w:r>
      <w:r w:rsidR="00992C63">
        <w:rPr>
          <w:rFonts w:ascii="Times New Roman" w:hAnsi="Times New Roman" w:cs="Times New Roman"/>
          <w:iCs/>
          <w:sz w:val="28"/>
          <w:szCs w:val="28"/>
        </w:rPr>
        <w:t xml:space="preserve">по-разному применяю компьютер в работе: на уроках, во внеклассной работе по русскому языку и </w:t>
      </w:r>
      <w:r w:rsidRPr="00992C63">
        <w:rPr>
          <w:rFonts w:ascii="Times New Roman" w:hAnsi="Times New Roman" w:cs="Times New Roman"/>
          <w:iCs/>
          <w:sz w:val="28"/>
          <w:szCs w:val="28"/>
        </w:rPr>
        <w:t xml:space="preserve">литературе. </w:t>
      </w:r>
    </w:p>
    <w:p w:rsidR="00733538" w:rsidRPr="00992C63" w:rsidRDefault="00733538" w:rsidP="001738F7">
      <w:pPr>
        <w:pStyle w:val="a9"/>
        <w:spacing w:before="0" w:beforeAutospacing="0" w:after="0" w:afterAutospacing="0" w:line="360" w:lineRule="auto"/>
        <w:ind w:firstLine="708"/>
        <w:jc w:val="both"/>
        <w:rPr>
          <w:sz w:val="28"/>
          <w:szCs w:val="28"/>
        </w:rPr>
      </w:pPr>
      <w:r w:rsidRPr="00992C63">
        <w:rPr>
          <w:iCs/>
          <w:sz w:val="28"/>
          <w:szCs w:val="28"/>
        </w:rPr>
        <w:t>С како</w:t>
      </w:r>
      <w:r w:rsidR="00992C63">
        <w:rPr>
          <w:iCs/>
          <w:sz w:val="28"/>
          <w:szCs w:val="28"/>
        </w:rPr>
        <w:t>й целью я применяю компьютер на уроках?</w:t>
      </w:r>
    </w:p>
    <w:p w:rsidR="00992C63" w:rsidRDefault="00733538" w:rsidP="001738F7">
      <w:pPr>
        <w:pStyle w:val="a9"/>
        <w:spacing w:before="0" w:beforeAutospacing="0" w:after="0" w:afterAutospacing="0" w:line="360" w:lineRule="auto"/>
        <w:ind w:firstLine="709"/>
        <w:jc w:val="both"/>
        <w:rPr>
          <w:iCs/>
          <w:sz w:val="28"/>
          <w:szCs w:val="28"/>
        </w:rPr>
      </w:pPr>
      <w:r w:rsidRPr="00992C63">
        <w:rPr>
          <w:iCs/>
          <w:sz w:val="28"/>
          <w:szCs w:val="28"/>
        </w:rPr>
        <w:t>Во-</w:t>
      </w:r>
      <w:r w:rsidR="00992C63">
        <w:rPr>
          <w:iCs/>
          <w:sz w:val="28"/>
          <w:szCs w:val="28"/>
        </w:rPr>
        <w:t xml:space="preserve">первых, для того, чтобы решать </w:t>
      </w:r>
      <w:r w:rsidRPr="00992C63">
        <w:rPr>
          <w:iCs/>
          <w:sz w:val="28"/>
          <w:szCs w:val="28"/>
        </w:rPr>
        <w:t>практические задачи, записанные</w:t>
      </w:r>
      <w:r w:rsidR="00992C63">
        <w:rPr>
          <w:iCs/>
          <w:sz w:val="28"/>
          <w:szCs w:val="28"/>
        </w:rPr>
        <w:t xml:space="preserve"> в программе по русскому языку и </w:t>
      </w:r>
      <w:r w:rsidRPr="00992C63">
        <w:rPr>
          <w:iCs/>
          <w:sz w:val="28"/>
          <w:szCs w:val="28"/>
        </w:rPr>
        <w:t>литературе:</w:t>
      </w:r>
    </w:p>
    <w:p w:rsidR="00992C63" w:rsidRDefault="00992C63" w:rsidP="001738F7">
      <w:pPr>
        <w:pStyle w:val="a9"/>
        <w:spacing w:before="0" w:beforeAutospacing="0" w:after="0" w:afterAutospacing="0" w:line="360" w:lineRule="auto"/>
        <w:jc w:val="both"/>
        <w:rPr>
          <w:iCs/>
          <w:sz w:val="28"/>
          <w:szCs w:val="28"/>
        </w:rPr>
      </w:pPr>
      <w:r>
        <w:rPr>
          <w:iCs/>
          <w:sz w:val="28"/>
          <w:szCs w:val="28"/>
        </w:rPr>
        <w:t xml:space="preserve">- </w:t>
      </w:r>
      <w:r w:rsidR="00733538" w:rsidRPr="00992C63">
        <w:rPr>
          <w:iCs/>
          <w:sz w:val="28"/>
          <w:szCs w:val="28"/>
        </w:rPr>
        <w:t>формиро</w:t>
      </w:r>
      <w:r>
        <w:rPr>
          <w:iCs/>
          <w:sz w:val="28"/>
          <w:szCs w:val="28"/>
        </w:rPr>
        <w:t xml:space="preserve">вание прочных орфографических и пунктуационных умений и </w:t>
      </w:r>
      <w:r w:rsidR="00733538" w:rsidRPr="00992C63">
        <w:rPr>
          <w:iCs/>
          <w:sz w:val="28"/>
          <w:szCs w:val="28"/>
        </w:rPr>
        <w:t>навыков;</w:t>
      </w:r>
    </w:p>
    <w:p w:rsidR="00992C63" w:rsidRDefault="00733538" w:rsidP="001738F7">
      <w:pPr>
        <w:pStyle w:val="a9"/>
        <w:spacing w:before="0" w:beforeAutospacing="0" w:after="0" w:afterAutospacing="0" w:line="360" w:lineRule="auto"/>
        <w:jc w:val="both"/>
        <w:rPr>
          <w:iCs/>
          <w:sz w:val="28"/>
          <w:szCs w:val="28"/>
        </w:rPr>
      </w:pPr>
      <w:r w:rsidRPr="00992C63">
        <w:rPr>
          <w:iCs/>
          <w:sz w:val="28"/>
          <w:szCs w:val="28"/>
        </w:rPr>
        <w:t>- обогащение словарного запаса;</w:t>
      </w:r>
    </w:p>
    <w:p w:rsidR="00992C63" w:rsidRDefault="00733538" w:rsidP="001738F7">
      <w:pPr>
        <w:pStyle w:val="a9"/>
        <w:spacing w:before="0" w:beforeAutospacing="0" w:after="0" w:afterAutospacing="0" w:line="360" w:lineRule="auto"/>
        <w:jc w:val="both"/>
        <w:rPr>
          <w:iCs/>
          <w:sz w:val="28"/>
          <w:szCs w:val="28"/>
        </w:rPr>
      </w:pPr>
      <w:r w:rsidRPr="00992C63">
        <w:rPr>
          <w:iCs/>
          <w:sz w:val="28"/>
          <w:szCs w:val="28"/>
        </w:rPr>
        <w:t>- овладение нормами литературного языка;</w:t>
      </w:r>
    </w:p>
    <w:p w:rsidR="00733538" w:rsidRPr="00992C63" w:rsidRDefault="00992C63" w:rsidP="001738F7">
      <w:pPr>
        <w:pStyle w:val="a9"/>
        <w:spacing w:before="0" w:beforeAutospacing="0" w:after="0" w:afterAutospacing="0" w:line="360" w:lineRule="auto"/>
        <w:jc w:val="both"/>
        <w:rPr>
          <w:sz w:val="28"/>
          <w:szCs w:val="28"/>
        </w:rPr>
      </w:pPr>
      <w:r>
        <w:rPr>
          <w:iCs/>
          <w:sz w:val="28"/>
          <w:szCs w:val="28"/>
        </w:rPr>
        <w:t xml:space="preserve">- знание лингвистических и </w:t>
      </w:r>
      <w:r w:rsidR="00733538" w:rsidRPr="00992C63">
        <w:rPr>
          <w:iCs/>
          <w:sz w:val="28"/>
          <w:szCs w:val="28"/>
        </w:rPr>
        <w:t>литературоведческих терминов;</w:t>
      </w:r>
    </w:p>
    <w:p w:rsidR="00733538" w:rsidRPr="00992C63" w:rsidRDefault="00733538" w:rsidP="001738F7">
      <w:pPr>
        <w:pStyle w:val="a9"/>
        <w:spacing w:before="0" w:beforeAutospacing="0" w:after="0" w:afterAutospacing="0" w:line="360" w:lineRule="auto"/>
        <w:ind w:firstLine="709"/>
        <w:jc w:val="both"/>
        <w:rPr>
          <w:sz w:val="28"/>
          <w:szCs w:val="28"/>
        </w:rPr>
      </w:pPr>
      <w:r w:rsidRPr="00992C63">
        <w:rPr>
          <w:iCs/>
          <w:sz w:val="28"/>
          <w:szCs w:val="28"/>
        </w:rPr>
        <w:t>Во-вторых, при организации сам</w:t>
      </w:r>
      <w:r w:rsidR="00992C63">
        <w:rPr>
          <w:iCs/>
          <w:sz w:val="28"/>
          <w:szCs w:val="28"/>
        </w:rPr>
        <w:t xml:space="preserve">остоятельной работы учащихся по </w:t>
      </w:r>
      <w:r w:rsidRPr="00992C63">
        <w:rPr>
          <w:iCs/>
          <w:sz w:val="28"/>
          <w:szCs w:val="28"/>
        </w:rPr>
        <w:t>формированию основополага</w:t>
      </w:r>
      <w:r w:rsidR="00992C63">
        <w:rPr>
          <w:iCs/>
          <w:sz w:val="28"/>
          <w:szCs w:val="28"/>
        </w:rPr>
        <w:t xml:space="preserve">ющих знаний курса, по коррекции и </w:t>
      </w:r>
      <w:r w:rsidRPr="00992C63">
        <w:rPr>
          <w:iCs/>
          <w:sz w:val="28"/>
          <w:szCs w:val="28"/>
        </w:rPr>
        <w:t>учету знани</w:t>
      </w:r>
      <w:r w:rsidR="00992C63">
        <w:rPr>
          <w:iCs/>
          <w:sz w:val="28"/>
          <w:szCs w:val="28"/>
        </w:rPr>
        <w:t xml:space="preserve">й учащихся использую обучение и тестирование с </w:t>
      </w:r>
      <w:r w:rsidRPr="00992C63">
        <w:rPr>
          <w:iCs/>
          <w:sz w:val="28"/>
          <w:szCs w:val="28"/>
        </w:rPr>
        <w:t xml:space="preserve">помощью </w:t>
      </w:r>
      <w:r w:rsidR="00992C63">
        <w:rPr>
          <w:iCs/>
          <w:sz w:val="28"/>
          <w:szCs w:val="28"/>
        </w:rPr>
        <w:t xml:space="preserve">компьютера. Тестовый контроль и формирование умений и </w:t>
      </w:r>
      <w:r w:rsidRPr="00992C63">
        <w:rPr>
          <w:iCs/>
          <w:sz w:val="28"/>
          <w:szCs w:val="28"/>
        </w:rPr>
        <w:t>навыков с</w:t>
      </w:r>
      <w:r w:rsidR="00992C63">
        <w:rPr>
          <w:iCs/>
          <w:sz w:val="28"/>
          <w:szCs w:val="28"/>
        </w:rPr>
        <w:t xml:space="preserve"> </w:t>
      </w:r>
      <w:r w:rsidRPr="00992C63">
        <w:rPr>
          <w:iCs/>
          <w:sz w:val="28"/>
          <w:szCs w:val="28"/>
        </w:rPr>
        <w:t>помощью компьютера пре</w:t>
      </w:r>
      <w:r w:rsidR="00992C63">
        <w:rPr>
          <w:iCs/>
          <w:sz w:val="28"/>
          <w:szCs w:val="28"/>
        </w:rPr>
        <w:t xml:space="preserve">дполагает возможность быстрее и </w:t>
      </w:r>
      <w:r w:rsidRPr="00992C63">
        <w:rPr>
          <w:iCs/>
          <w:sz w:val="28"/>
          <w:szCs w:val="28"/>
        </w:rPr>
        <w:t>объективнее, чем при традиц</w:t>
      </w:r>
      <w:r w:rsidR="00992C63">
        <w:rPr>
          <w:iCs/>
          <w:sz w:val="28"/>
          <w:szCs w:val="28"/>
        </w:rPr>
        <w:t xml:space="preserve">ионном способе, выявить, знает или </w:t>
      </w:r>
      <w:r w:rsidRPr="00992C63">
        <w:rPr>
          <w:iCs/>
          <w:sz w:val="28"/>
          <w:szCs w:val="28"/>
        </w:rPr>
        <w:t xml:space="preserve">не </w:t>
      </w:r>
      <w:r w:rsidR="00992C63">
        <w:rPr>
          <w:iCs/>
          <w:sz w:val="28"/>
          <w:szCs w:val="28"/>
        </w:rPr>
        <w:t xml:space="preserve">знает предмет обучающийся. Этот </w:t>
      </w:r>
      <w:r w:rsidRPr="00992C63">
        <w:rPr>
          <w:iCs/>
          <w:sz w:val="28"/>
          <w:szCs w:val="28"/>
        </w:rPr>
        <w:t>способ организ</w:t>
      </w:r>
      <w:r w:rsidR="00992C63">
        <w:rPr>
          <w:iCs/>
          <w:sz w:val="28"/>
          <w:szCs w:val="28"/>
        </w:rPr>
        <w:t xml:space="preserve">ации учебного процесса удобен и прост для оценивания в </w:t>
      </w:r>
      <w:r w:rsidRPr="00992C63">
        <w:rPr>
          <w:iCs/>
          <w:sz w:val="28"/>
          <w:szCs w:val="28"/>
        </w:rPr>
        <w:t xml:space="preserve">современной системе обработки информации. </w:t>
      </w:r>
    </w:p>
    <w:p w:rsidR="00733538" w:rsidRPr="00EB7F5F" w:rsidRDefault="00733538" w:rsidP="00EB7F5F">
      <w:pPr>
        <w:pStyle w:val="a9"/>
        <w:spacing w:before="0" w:beforeAutospacing="0" w:after="0" w:afterAutospacing="0" w:line="360" w:lineRule="auto"/>
        <w:ind w:firstLine="709"/>
        <w:jc w:val="both"/>
        <w:rPr>
          <w:iCs/>
          <w:sz w:val="28"/>
          <w:szCs w:val="28"/>
        </w:rPr>
      </w:pPr>
      <w:r w:rsidRPr="00992C63">
        <w:rPr>
          <w:iCs/>
          <w:sz w:val="28"/>
          <w:szCs w:val="28"/>
        </w:rPr>
        <w:t xml:space="preserve">В-третьих, применение информационных технологий позволяет </w:t>
      </w:r>
      <w:r w:rsidRPr="00992C63">
        <w:rPr>
          <w:rStyle w:val="aa"/>
          <w:b w:val="0"/>
          <w:iCs/>
          <w:sz w:val="28"/>
          <w:szCs w:val="28"/>
        </w:rPr>
        <w:t>формировать</w:t>
      </w:r>
      <w:r w:rsidRPr="00992C63">
        <w:rPr>
          <w:rStyle w:val="aa"/>
          <w:b w:val="0"/>
          <w:bCs w:val="0"/>
          <w:iCs/>
          <w:sz w:val="28"/>
          <w:szCs w:val="28"/>
        </w:rPr>
        <w:t xml:space="preserve"> ключевые компетенции учащихся. </w:t>
      </w:r>
      <w:r w:rsidRPr="00992C63">
        <w:rPr>
          <w:iCs/>
          <w:sz w:val="28"/>
          <w:szCs w:val="28"/>
        </w:rPr>
        <w:t xml:space="preserve">Помогают решить эти </w:t>
      </w:r>
      <w:r w:rsidRPr="00EB7F5F">
        <w:rPr>
          <w:iCs/>
          <w:sz w:val="28"/>
          <w:szCs w:val="28"/>
        </w:rPr>
        <w:lastRenderedPageBreak/>
        <w:t xml:space="preserve">проблемы и </w:t>
      </w:r>
      <w:r w:rsidRPr="00EB7F5F">
        <w:rPr>
          <w:rStyle w:val="aa"/>
          <w:b w:val="0"/>
          <w:iCs/>
          <w:sz w:val="28"/>
          <w:szCs w:val="28"/>
        </w:rPr>
        <w:t>учебные компьютерные программы</w:t>
      </w:r>
      <w:r w:rsidRPr="00EB7F5F">
        <w:rPr>
          <w:rStyle w:val="aa"/>
          <w:b w:val="0"/>
          <w:bCs w:val="0"/>
          <w:iCs/>
          <w:sz w:val="28"/>
          <w:szCs w:val="28"/>
        </w:rPr>
        <w:t xml:space="preserve"> </w:t>
      </w:r>
      <w:r w:rsidR="00992C63" w:rsidRPr="00EB7F5F">
        <w:rPr>
          <w:iCs/>
          <w:sz w:val="28"/>
          <w:szCs w:val="28"/>
        </w:rPr>
        <w:t xml:space="preserve">по русскому языку и литературе. Их в </w:t>
      </w:r>
      <w:r w:rsidRPr="00EB7F5F">
        <w:rPr>
          <w:iCs/>
          <w:sz w:val="28"/>
          <w:szCs w:val="28"/>
        </w:rPr>
        <w:t>нас</w:t>
      </w:r>
      <w:r w:rsidR="00992C63" w:rsidRPr="00EB7F5F">
        <w:rPr>
          <w:iCs/>
          <w:sz w:val="28"/>
          <w:szCs w:val="28"/>
        </w:rPr>
        <w:t xml:space="preserve">тоящее время создано достаточно </w:t>
      </w:r>
      <w:r w:rsidRPr="00EB7F5F">
        <w:rPr>
          <w:iCs/>
          <w:sz w:val="28"/>
          <w:szCs w:val="28"/>
        </w:rPr>
        <w:t>много.</w:t>
      </w:r>
    </w:p>
    <w:p w:rsidR="00EB7F5F" w:rsidRPr="00EB7F5F" w:rsidRDefault="00EB7F5F" w:rsidP="00EB7F5F">
      <w:pPr>
        <w:spacing w:after="0" w:line="360" w:lineRule="auto"/>
        <w:ind w:firstLine="708"/>
        <w:rPr>
          <w:rFonts w:ascii="Times New Roman" w:hAnsi="Times New Roman" w:cs="Times New Roman"/>
          <w:sz w:val="28"/>
          <w:szCs w:val="28"/>
        </w:rPr>
      </w:pPr>
      <w:r w:rsidRPr="00EB7F5F">
        <w:rPr>
          <w:rFonts w:ascii="Times New Roman" w:hAnsi="Times New Roman" w:cs="Times New Roman"/>
          <w:sz w:val="28"/>
          <w:szCs w:val="28"/>
        </w:rPr>
        <w:t>Далее остановимся на методике использования ИКТ на уроках русского языка, литературы и во внеклассной работе.</w:t>
      </w:r>
    </w:p>
    <w:p w:rsidR="00EB7F5F" w:rsidRPr="00EB7F5F" w:rsidRDefault="00EB7F5F" w:rsidP="00EB7F5F">
      <w:pPr>
        <w:spacing w:after="0" w:line="360" w:lineRule="auto"/>
        <w:jc w:val="center"/>
        <w:rPr>
          <w:rFonts w:ascii="Times New Roman" w:hAnsi="Times New Roman" w:cs="Times New Roman"/>
          <w:b/>
          <w:sz w:val="28"/>
          <w:szCs w:val="28"/>
        </w:rPr>
      </w:pPr>
      <w:r w:rsidRPr="00EB7F5F">
        <w:rPr>
          <w:rFonts w:ascii="Times New Roman" w:hAnsi="Times New Roman" w:cs="Times New Roman"/>
          <w:b/>
          <w:sz w:val="28"/>
          <w:szCs w:val="28"/>
        </w:rPr>
        <w:t>Использование ИКТ на уроках русского языка</w:t>
      </w:r>
    </w:p>
    <w:p w:rsidR="00AD7EBC" w:rsidRPr="00AD7EBC" w:rsidRDefault="00AD7EBC" w:rsidP="00EB7F5F">
      <w:pPr>
        <w:spacing w:after="0" w:line="360" w:lineRule="auto"/>
        <w:ind w:firstLine="708"/>
        <w:jc w:val="both"/>
        <w:rPr>
          <w:rFonts w:ascii="Times New Roman" w:hAnsi="Times New Roman" w:cs="Times New Roman"/>
          <w:sz w:val="28"/>
          <w:szCs w:val="28"/>
        </w:rPr>
      </w:pPr>
      <w:r w:rsidRPr="00EB7F5F">
        <w:rPr>
          <w:rFonts w:ascii="Times New Roman" w:hAnsi="Times New Roman" w:cs="Times New Roman"/>
          <w:sz w:val="28"/>
          <w:szCs w:val="28"/>
        </w:rPr>
        <w:t>Обучение родному языку в школе именно та область, где компьютеризация может принципиально изменить и методы работы, и что</w:t>
      </w:r>
      <w:r w:rsidRPr="00AD7EBC">
        <w:rPr>
          <w:rFonts w:ascii="Times New Roman" w:hAnsi="Times New Roman" w:cs="Times New Roman"/>
          <w:sz w:val="28"/>
          <w:szCs w:val="28"/>
        </w:rPr>
        <w:t xml:space="preserve"> самое главное, её результаты. Совершенствование методики преподавания русского языка с использованием компьютера позволяет интенсифицировать процесс обучения: повышает темп урока, увеличивает  долю самостоятельной работы учащихся.</w:t>
      </w:r>
    </w:p>
    <w:p w:rsidR="00AD7EBC" w:rsidRPr="00AD7EBC" w:rsidRDefault="00AD7EBC" w:rsidP="00AD7EBC">
      <w:pPr>
        <w:pStyle w:val="a9"/>
        <w:spacing w:before="0" w:beforeAutospacing="0" w:after="0" w:afterAutospacing="0" w:line="360" w:lineRule="auto"/>
        <w:ind w:firstLine="708"/>
        <w:jc w:val="both"/>
        <w:rPr>
          <w:sz w:val="28"/>
          <w:szCs w:val="28"/>
        </w:rPr>
      </w:pPr>
      <w:r w:rsidRPr="00AD7EBC">
        <w:rPr>
          <w:sz w:val="28"/>
          <w:szCs w:val="28"/>
        </w:rPr>
        <w:t xml:space="preserve">Одним из преимуществ использования новых информационных технологий является </w:t>
      </w:r>
      <w:proofErr w:type="spellStart"/>
      <w:r w:rsidRPr="00AD7EBC">
        <w:rPr>
          <w:sz w:val="28"/>
          <w:szCs w:val="28"/>
        </w:rPr>
        <w:t>переакцентирование</w:t>
      </w:r>
      <w:proofErr w:type="spellEnd"/>
      <w:r w:rsidRPr="00AD7EBC">
        <w:rPr>
          <w:sz w:val="28"/>
          <w:szCs w:val="28"/>
        </w:rPr>
        <w:t xml:space="preserve"> с вербальных методов обучения на методы поисковой и творческой деятельности. Информационные технологии можно использовать для всех типов уроков: </w:t>
      </w:r>
    </w:p>
    <w:p w:rsidR="00AD7EBC" w:rsidRPr="00AD7EBC" w:rsidRDefault="00AD7EBC" w:rsidP="00AD7EBC">
      <w:pPr>
        <w:numPr>
          <w:ilvl w:val="0"/>
          <w:numId w:val="13"/>
        </w:numPr>
        <w:tabs>
          <w:tab w:val="clear" w:pos="720"/>
          <w:tab w:val="num" w:pos="426"/>
        </w:tabs>
        <w:spacing w:after="0" w:line="360" w:lineRule="auto"/>
        <w:ind w:left="0" w:firstLine="0"/>
        <w:jc w:val="both"/>
        <w:rPr>
          <w:rFonts w:ascii="Times New Roman" w:hAnsi="Times New Roman" w:cs="Times New Roman"/>
          <w:sz w:val="28"/>
          <w:szCs w:val="28"/>
        </w:rPr>
      </w:pPr>
      <w:r w:rsidRPr="00AD7EBC">
        <w:rPr>
          <w:rFonts w:ascii="Times New Roman" w:hAnsi="Times New Roman" w:cs="Times New Roman"/>
          <w:sz w:val="28"/>
          <w:szCs w:val="28"/>
        </w:rPr>
        <w:t xml:space="preserve">изучение новых знаний и формирование новых умений; </w:t>
      </w:r>
    </w:p>
    <w:p w:rsidR="00AD7EBC" w:rsidRPr="00AD7EBC" w:rsidRDefault="00AD7EBC" w:rsidP="00AD7EBC">
      <w:pPr>
        <w:numPr>
          <w:ilvl w:val="0"/>
          <w:numId w:val="13"/>
        </w:numPr>
        <w:tabs>
          <w:tab w:val="clear" w:pos="720"/>
          <w:tab w:val="num" w:pos="426"/>
        </w:tabs>
        <w:spacing w:after="0" w:line="360" w:lineRule="auto"/>
        <w:ind w:left="0" w:firstLine="0"/>
        <w:jc w:val="both"/>
        <w:rPr>
          <w:rFonts w:ascii="Times New Roman" w:hAnsi="Times New Roman" w:cs="Times New Roman"/>
          <w:sz w:val="28"/>
          <w:szCs w:val="28"/>
        </w:rPr>
      </w:pPr>
      <w:r w:rsidRPr="00AD7EBC">
        <w:rPr>
          <w:rFonts w:ascii="Times New Roman" w:hAnsi="Times New Roman" w:cs="Times New Roman"/>
          <w:sz w:val="28"/>
          <w:szCs w:val="28"/>
        </w:rPr>
        <w:t xml:space="preserve">практического применения знаний, умений; </w:t>
      </w:r>
    </w:p>
    <w:p w:rsidR="00AD7EBC" w:rsidRPr="00AD7EBC" w:rsidRDefault="00AD7EBC" w:rsidP="00AD7EBC">
      <w:pPr>
        <w:numPr>
          <w:ilvl w:val="0"/>
          <w:numId w:val="13"/>
        </w:numPr>
        <w:tabs>
          <w:tab w:val="clear" w:pos="720"/>
          <w:tab w:val="num" w:pos="426"/>
        </w:tabs>
        <w:spacing w:after="0" w:line="360" w:lineRule="auto"/>
        <w:ind w:left="0" w:firstLine="0"/>
        <w:jc w:val="both"/>
        <w:rPr>
          <w:rFonts w:ascii="Times New Roman" w:hAnsi="Times New Roman" w:cs="Times New Roman"/>
          <w:sz w:val="28"/>
          <w:szCs w:val="28"/>
        </w:rPr>
      </w:pPr>
      <w:r w:rsidRPr="00AD7EBC">
        <w:rPr>
          <w:rFonts w:ascii="Times New Roman" w:hAnsi="Times New Roman" w:cs="Times New Roman"/>
          <w:sz w:val="28"/>
          <w:szCs w:val="28"/>
        </w:rPr>
        <w:t xml:space="preserve">обобщения и систематизации изученного; </w:t>
      </w:r>
    </w:p>
    <w:p w:rsidR="00AD7EBC" w:rsidRPr="00AD7EBC" w:rsidRDefault="00AD7EBC" w:rsidP="00AD7EBC">
      <w:pPr>
        <w:numPr>
          <w:ilvl w:val="0"/>
          <w:numId w:val="13"/>
        </w:numPr>
        <w:tabs>
          <w:tab w:val="clear" w:pos="720"/>
          <w:tab w:val="num" w:pos="426"/>
        </w:tabs>
        <w:spacing w:after="0" w:line="360" w:lineRule="auto"/>
        <w:ind w:left="0" w:firstLine="0"/>
        <w:jc w:val="both"/>
        <w:rPr>
          <w:rFonts w:ascii="Times New Roman" w:hAnsi="Times New Roman" w:cs="Times New Roman"/>
          <w:sz w:val="28"/>
          <w:szCs w:val="28"/>
        </w:rPr>
      </w:pPr>
      <w:r w:rsidRPr="00AD7EBC">
        <w:rPr>
          <w:rFonts w:ascii="Times New Roman" w:hAnsi="Times New Roman" w:cs="Times New Roman"/>
          <w:sz w:val="28"/>
          <w:szCs w:val="28"/>
        </w:rPr>
        <w:t xml:space="preserve">контроля и коррекции знаний, умений; </w:t>
      </w:r>
    </w:p>
    <w:p w:rsidR="00AD7EBC" w:rsidRPr="00AD7EBC" w:rsidRDefault="00AD7EBC" w:rsidP="00AD7EBC">
      <w:pPr>
        <w:numPr>
          <w:ilvl w:val="0"/>
          <w:numId w:val="13"/>
        </w:numPr>
        <w:tabs>
          <w:tab w:val="clear" w:pos="720"/>
          <w:tab w:val="num" w:pos="426"/>
        </w:tabs>
        <w:spacing w:after="0" w:line="360" w:lineRule="auto"/>
        <w:ind w:left="0" w:firstLine="0"/>
        <w:jc w:val="both"/>
        <w:rPr>
          <w:rFonts w:ascii="Times New Roman" w:hAnsi="Times New Roman" w:cs="Times New Roman"/>
          <w:sz w:val="28"/>
          <w:szCs w:val="28"/>
        </w:rPr>
      </w:pPr>
      <w:r w:rsidRPr="00AD7EBC">
        <w:rPr>
          <w:rFonts w:ascii="Times New Roman" w:hAnsi="Times New Roman" w:cs="Times New Roman"/>
          <w:sz w:val="28"/>
          <w:szCs w:val="28"/>
        </w:rPr>
        <w:t>комбинированные (смешанные);</w:t>
      </w:r>
    </w:p>
    <w:p w:rsidR="00AD7EBC" w:rsidRPr="00AD7EBC" w:rsidRDefault="00AD7EBC" w:rsidP="00AD7EBC">
      <w:pPr>
        <w:pStyle w:val="a9"/>
        <w:spacing w:before="0" w:beforeAutospacing="0" w:after="0" w:afterAutospacing="0" w:line="360" w:lineRule="auto"/>
        <w:ind w:firstLine="708"/>
        <w:jc w:val="both"/>
        <w:rPr>
          <w:sz w:val="28"/>
          <w:szCs w:val="28"/>
        </w:rPr>
      </w:pPr>
      <w:r w:rsidRPr="00AD7EBC">
        <w:rPr>
          <w:sz w:val="28"/>
          <w:szCs w:val="28"/>
        </w:rPr>
        <w:t xml:space="preserve">Используя компьютер, </w:t>
      </w:r>
      <w:r>
        <w:rPr>
          <w:sz w:val="28"/>
          <w:szCs w:val="28"/>
        </w:rPr>
        <w:t>можно</w:t>
      </w:r>
      <w:r w:rsidRPr="00AD7EBC">
        <w:rPr>
          <w:sz w:val="28"/>
          <w:szCs w:val="28"/>
        </w:rPr>
        <w:t xml:space="preserve"> организовать выполнение всех известных традиционных видов упражнений, а именно:</w:t>
      </w:r>
    </w:p>
    <w:p w:rsidR="00AD7EBC" w:rsidRPr="00AD7EBC" w:rsidRDefault="00AD7EBC" w:rsidP="00AD7EBC">
      <w:pPr>
        <w:pStyle w:val="a9"/>
        <w:numPr>
          <w:ilvl w:val="0"/>
          <w:numId w:val="14"/>
        </w:numPr>
        <w:tabs>
          <w:tab w:val="left" w:pos="426"/>
        </w:tabs>
        <w:spacing w:before="0" w:beforeAutospacing="0" w:after="0" w:afterAutospacing="0" w:line="360" w:lineRule="auto"/>
        <w:ind w:left="0" w:firstLine="0"/>
        <w:jc w:val="both"/>
        <w:rPr>
          <w:sz w:val="28"/>
          <w:szCs w:val="28"/>
        </w:rPr>
      </w:pPr>
      <w:r w:rsidRPr="00AD7EBC">
        <w:rPr>
          <w:sz w:val="28"/>
          <w:szCs w:val="28"/>
        </w:rPr>
        <w:t>на зрительное восприятие;</w:t>
      </w:r>
    </w:p>
    <w:p w:rsidR="00AD7EBC" w:rsidRPr="00AD7EBC" w:rsidRDefault="00AD7EBC" w:rsidP="00AD7EBC">
      <w:pPr>
        <w:pStyle w:val="a9"/>
        <w:numPr>
          <w:ilvl w:val="0"/>
          <w:numId w:val="14"/>
        </w:numPr>
        <w:tabs>
          <w:tab w:val="left" w:pos="426"/>
        </w:tabs>
        <w:spacing w:before="0" w:beforeAutospacing="0" w:after="0" w:afterAutospacing="0" w:line="360" w:lineRule="auto"/>
        <w:ind w:left="0" w:firstLine="0"/>
        <w:jc w:val="both"/>
        <w:rPr>
          <w:sz w:val="28"/>
          <w:szCs w:val="28"/>
        </w:rPr>
      </w:pPr>
      <w:r w:rsidRPr="00AD7EBC">
        <w:rPr>
          <w:sz w:val="28"/>
          <w:szCs w:val="28"/>
        </w:rPr>
        <w:t>вставку букв;</w:t>
      </w:r>
    </w:p>
    <w:p w:rsidR="00AD7EBC" w:rsidRPr="00AD7EBC" w:rsidRDefault="00AD7EBC" w:rsidP="00AD7EBC">
      <w:pPr>
        <w:pStyle w:val="a9"/>
        <w:numPr>
          <w:ilvl w:val="0"/>
          <w:numId w:val="14"/>
        </w:numPr>
        <w:tabs>
          <w:tab w:val="left" w:pos="426"/>
        </w:tabs>
        <w:spacing w:before="0" w:beforeAutospacing="0" w:after="0" w:afterAutospacing="0" w:line="360" w:lineRule="auto"/>
        <w:ind w:left="0" w:firstLine="0"/>
        <w:jc w:val="both"/>
        <w:rPr>
          <w:sz w:val="28"/>
          <w:szCs w:val="28"/>
        </w:rPr>
      </w:pPr>
      <w:r w:rsidRPr="00AD7EBC">
        <w:rPr>
          <w:sz w:val="28"/>
          <w:szCs w:val="28"/>
        </w:rPr>
        <w:t>постановку знаков препинания;</w:t>
      </w:r>
    </w:p>
    <w:p w:rsidR="00AD7EBC" w:rsidRPr="00AD7EBC" w:rsidRDefault="00AD7EBC" w:rsidP="00AD7EBC">
      <w:pPr>
        <w:pStyle w:val="a9"/>
        <w:numPr>
          <w:ilvl w:val="0"/>
          <w:numId w:val="14"/>
        </w:numPr>
        <w:tabs>
          <w:tab w:val="left" w:pos="426"/>
        </w:tabs>
        <w:spacing w:before="0" w:beforeAutospacing="0" w:after="0" w:afterAutospacing="0" w:line="360" w:lineRule="auto"/>
        <w:ind w:left="0" w:firstLine="0"/>
        <w:jc w:val="both"/>
        <w:rPr>
          <w:sz w:val="28"/>
          <w:szCs w:val="28"/>
        </w:rPr>
      </w:pPr>
      <w:r w:rsidRPr="00AD7EBC">
        <w:rPr>
          <w:sz w:val="28"/>
          <w:szCs w:val="28"/>
        </w:rPr>
        <w:t>графическое обозначение единиц языка разных уровней;</w:t>
      </w:r>
    </w:p>
    <w:p w:rsidR="00AD7EBC" w:rsidRPr="00AD7EBC" w:rsidRDefault="00AD7EBC" w:rsidP="00AD7EBC">
      <w:pPr>
        <w:pStyle w:val="a9"/>
        <w:numPr>
          <w:ilvl w:val="0"/>
          <w:numId w:val="14"/>
        </w:numPr>
        <w:tabs>
          <w:tab w:val="left" w:pos="426"/>
        </w:tabs>
        <w:spacing w:before="0" w:beforeAutospacing="0" w:after="0" w:afterAutospacing="0" w:line="360" w:lineRule="auto"/>
        <w:ind w:left="0" w:firstLine="0"/>
        <w:jc w:val="both"/>
        <w:rPr>
          <w:sz w:val="28"/>
          <w:szCs w:val="28"/>
        </w:rPr>
      </w:pPr>
      <w:r w:rsidRPr="00AD7EBC">
        <w:rPr>
          <w:sz w:val="28"/>
          <w:szCs w:val="28"/>
        </w:rPr>
        <w:t xml:space="preserve">редактирование текстов. </w:t>
      </w:r>
    </w:p>
    <w:p w:rsidR="00AD7EBC" w:rsidRPr="00AD7EBC" w:rsidRDefault="00AD7EBC" w:rsidP="00AD7EBC">
      <w:pPr>
        <w:spacing w:after="0" w:line="360" w:lineRule="auto"/>
        <w:jc w:val="both"/>
        <w:rPr>
          <w:rFonts w:ascii="Times New Roman" w:hAnsi="Times New Roman" w:cs="Times New Roman"/>
          <w:sz w:val="28"/>
          <w:szCs w:val="28"/>
        </w:rPr>
      </w:pPr>
      <w:r w:rsidRPr="00AD7EBC">
        <w:rPr>
          <w:rFonts w:ascii="Times New Roman" w:hAnsi="Times New Roman" w:cs="Times New Roman"/>
          <w:sz w:val="28"/>
          <w:szCs w:val="28"/>
        </w:rPr>
        <w:t>Приведём примеры использования ИКТ на уроках русского языка.</w:t>
      </w:r>
    </w:p>
    <w:p w:rsidR="00AD7EBC" w:rsidRPr="00AD7EBC" w:rsidRDefault="00AD7EBC" w:rsidP="00AD7EBC">
      <w:pPr>
        <w:numPr>
          <w:ilvl w:val="0"/>
          <w:numId w:val="15"/>
        </w:numPr>
        <w:spacing w:after="0" w:line="360" w:lineRule="auto"/>
        <w:ind w:left="0" w:firstLine="0"/>
        <w:jc w:val="both"/>
        <w:rPr>
          <w:rFonts w:ascii="Times New Roman" w:hAnsi="Times New Roman" w:cs="Times New Roman"/>
          <w:b/>
          <w:sz w:val="28"/>
          <w:szCs w:val="28"/>
        </w:rPr>
      </w:pPr>
      <w:r w:rsidRPr="00AD7EBC">
        <w:rPr>
          <w:rFonts w:ascii="Times New Roman" w:hAnsi="Times New Roman" w:cs="Times New Roman"/>
          <w:b/>
          <w:sz w:val="28"/>
          <w:szCs w:val="28"/>
        </w:rPr>
        <w:t>Мультимедийные презентации.</w:t>
      </w:r>
    </w:p>
    <w:p w:rsidR="00AD7EBC" w:rsidRPr="00AD7EBC" w:rsidRDefault="00AD7EBC" w:rsidP="00AD7EBC">
      <w:pPr>
        <w:pStyle w:val="a9"/>
        <w:spacing w:before="0" w:beforeAutospacing="0" w:after="0" w:afterAutospacing="0" w:line="360" w:lineRule="auto"/>
        <w:jc w:val="both"/>
        <w:rPr>
          <w:sz w:val="28"/>
          <w:szCs w:val="28"/>
        </w:rPr>
      </w:pPr>
      <w:r w:rsidRPr="00AD7EBC">
        <w:rPr>
          <w:sz w:val="28"/>
          <w:szCs w:val="28"/>
        </w:rPr>
        <w:t>Использование данной технологии позволяет:</w:t>
      </w:r>
    </w:p>
    <w:p w:rsidR="00AD7EBC" w:rsidRPr="00AD7EBC" w:rsidRDefault="00AD7EBC" w:rsidP="00AD7EBC">
      <w:pPr>
        <w:pStyle w:val="a9"/>
        <w:spacing w:before="0" w:beforeAutospacing="0" w:after="0" w:afterAutospacing="0" w:line="360" w:lineRule="auto"/>
        <w:ind w:firstLine="708"/>
        <w:jc w:val="both"/>
        <w:rPr>
          <w:sz w:val="28"/>
          <w:szCs w:val="28"/>
        </w:rPr>
      </w:pPr>
      <w:r w:rsidRPr="00AD7EBC">
        <w:rPr>
          <w:sz w:val="28"/>
          <w:szCs w:val="28"/>
        </w:rPr>
        <w:lastRenderedPageBreak/>
        <w:t>1.</w:t>
      </w:r>
      <w:r>
        <w:rPr>
          <w:sz w:val="28"/>
          <w:szCs w:val="28"/>
        </w:rPr>
        <w:t xml:space="preserve"> </w:t>
      </w:r>
      <w:r w:rsidRPr="00AD7EBC">
        <w:rPr>
          <w:sz w:val="28"/>
          <w:szCs w:val="28"/>
        </w:rPr>
        <w:t xml:space="preserve">Значительно </w:t>
      </w:r>
      <w:r>
        <w:rPr>
          <w:sz w:val="28"/>
          <w:szCs w:val="28"/>
        </w:rPr>
        <w:t>сэкономить время на уроке;</w:t>
      </w:r>
    </w:p>
    <w:p w:rsidR="00AD7EBC" w:rsidRPr="00AD7EBC" w:rsidRDefault="00AD7EBC" w:rsidP="00AD7EBC">
      <w:pPr>
        <w:pStyle w:val="a9"/>
        <w:spacing w:before="0" w:beforeAutospacing="0" w:after="0" w:afterAutospacing="0" w:line="360" w:lineRule="auto"/>
        <w:ind w:firstLine="708"/>
        <w:jc w:val="both"/>
        <w:rPr>
          <w:sz w:val="28"/>
          <w:szCs w:val="28"/>
        </w:rPr>
      </w:pPr>
      <w:r w:rsidRPr="00AD7EBC">
        <w:rPr>
          <w:sz w:val="28"/>
          <w:szCs w:val="28"/>
        </w:rPr>
        <w:t>2.</w:t>
      </w:r>
      <w:r>
        <w:rPr>
          <w:sz w:val="28"/>
          <w:szCs w:val="28"/>
        </w:rPr>
        <w:t xml:space="preserve"> </w:t>
      </w:r>
      <w:r w:rsidRPr="00AD7EBC">
        <w:rPr>
          <w:sz w:val="28"/>
          <w:szCs w:val="28"/>
        </w:rPr>
        <w:t>Повысить урове</w:t>
      </w:r>
      <w:r>
        <w:rPr>
          <w:sz w:val="28"/>
          <w:szCs w:val="28"/>
        </w:rPr>
        <w:t>нь наглядности в ходе обучения;</w:t>
      </w:r>
    </w:p>
    <w:p w:rsidR="00AD7EBC" w:rsidRPr="00AD7EBC" w:rsidRDefault="00AD7EBC" w:rsidP="00AD7EBC">
      <w:pPr>
        <w:pStyle w:val="a9"/>
        <w:spacing w:before="0" w:beforeAutospacing="0" w:after="0" w:afterAutospacing="0" w:line="360" w:lineRule="auto"/>
        <w:ind w:firstLine="708"/>
        <w:jc w:val="both"/>
        <w:rPr>
          <w:sz w:val="28"/>
          <w:szCs w:val="28"/>
        </w:rPr>
      </w:pPr>
      <w:r w:rsidRPr="00AD7EBC">
        <w:rPr>
          <w:sz w:val="28"/>
          <w:szCs w:val="28"/>
        </w:rPr>
        <w:t>3. Внести элементы занимательн</w:t>
      </w:r>
      <w:r>
        <w:rPr>
          <w:sz w:val="28"/>
          <w:szCs w:val="28"/>
        </w:rPr>
        <w:t>ости, оживить учебный процесс.</w:t>
      </w:r>
    </w:p>
    <w:p w:rsidR="00AD7EBC" w:rsidRPr="00AD7EBC" w:rsidRDefault="00AD7EBC" w:rsidP="00AD7EBC">
      <w:pPr>
        <w:spacing w:after="0" w:line="360" w:lineRule="auto"/>
        <w:jc w:val="both"/>
        <w:rPr>
          <w:rFonts w:ascii="Times New Roman" w:hAnsi="Times New Roman" w:cs="Times New Roman"/>
          <w:sz w:val="28"/>
          <w:szCs w:val="28"/>
        </w:rPr>
      </w:pPr>
      <w:r w:rsidRPr="00AD7EBC">
        <w:rPr>
          <w:rFonts w:ascii="Times New Roman" w:hAnsi="Times New Roman" w:cs="Times New Roman"/>
          <w:sz w:val="28"/>
          <w:szCs w:val="28"/>
        </w:rPr>
        <w:t>Презентации можно использовать на любом этапе урока:</w:t>
      </w:r>
    </w:p>
    <w:p w:rsidR="00AD7EBC" w:rsidRPr="00AD7EBC" w:rsidRDefault="00AD7EBC" w:rsidP="00AD7EBC">
      <w:pPr>
        <w:pStyle w:val="a3"/>
        <w:numPr>
          <w:ilvl w:val="0"/>
          <w:numId w:val="17"/>
        </w:numPr>
        <w:tabs>
          <w:tab w:val="left" w:pos="426"/>
        </w:tabs>
        <w:spacing w:line="360" w:lineRule="auto"/>
        <w:ind w:left="0" w:firstLine="0"/>
        <w:jc w:val="both"/>
        <w:rPr>
          <w:sz w:val="28"/>
          <w:szCs w:val="28"/>
        </w:rPr>
      </w:pPr>
      <w:r w:rsidRPr="00AD7EBC">
        <w:rPr>
          <w:sz w:val="28"/>
          <w:szCs w:val="28"/>
        </w:rPr>
        <w:t>на этапе объяснении нового материала (Приложение 1)</w:t>
      </w:r>
    </w:p>
    <w:p w:rsidR="00AD7EBC" w:rsidRPr="00AD7EBC" w:rsidRDefault="00AD7EBC" w:rsidP="00AD7EBC">
      <w:pPr>
        <w:pStyle w:val="a3"/>
        <w:numPr>
          <w:ilvl w:val="0"/>
          <w:numId w:val="17"/>
        </w:numPr>
        <w:tabs>
          <w:tab w:val="left" w:pos="426"/>
        </w:tabs>
        <w:spacing w:line="360" w:lineRule="auto"/>
        <w:ind w:left="0" w:firstLine="0"/>
        <w:jc w:val="both"/>
        <w:rPr>
          <w:sz w:val="28"/>
          <w:szCs w:val="28"/>
        </w:rPr>
      </w:pPr>
      <w:r w:rsidRPr="00AD7EBC">
        <w:rPr>
          <w:sz w:val="28"/>
          <w:szCs w:val="28"/>
        </w:rPr>
        <w:t xml:space="preserve">на этапе закрепления (Приложение </w:t>
      </w:r>
      <w:r w:rsidR="00BA5DED">
        <w:rPr>
          <w:sz w:val="28"/>
          <w:szCs w:val="28"/>
        </w:rPr>
        <w:t>4</w:t>
      </w:r>
      <w:r w:rsidRPr="00AD7EBC">
        <w:rPr>
          <w:sz w:val="28"/>
          <w:szCs w:val="28"/>
        </w:rPr>
        <w:t xml:space="preserve">) </w:t>
      </w:r>
    </w:p>
    <w:p w:rsidR="00AD7EBC" w:rsidRPr="00AD7EBC" w:rsidRDefault="00AD7EBC" w:rsidP="00AD7EBC">
      <w:pPr>
        <w:pStyle w:val="a3"/>
        <w:numPr>
          <w:ilvl w:val="0"/>
          <w:numId w:val="17"/>
        </w:numPr>
        <w:tabs>
          <w:tab w:val="left" w:pos="426"/>
        </w:tabs>
        <w:spacing w:line="360" w:lineRule="auto"/>
        <w:ind w:left="0" w:firstLine="0"/>
        <w:jc w:val="both"/>
        <w:rPr>
          <w:sz w:val="28"/>
          <w:szCs w:val="28"/>
        </w:rPr>
      </w:pPr>
      <w:r w:rsidRPr="00AD7EBC">
        <w:rPr>
          <w:sz w:val="28"/>
          <w:szCs w:val="28"/>
        </w:rPr>
        <w:t xml:space="preserve">на этапе повторении, когда надо за короткий промежуток времени  воспроизвести теоретический материал (Приложение </w:t>
      </w:r>
      <w:r w:rsidR="00BA5DED">
        <w:rPr>
          <w:sz w:val="28"/>
          <w:szCs w:val="28"/>
        </w:rPr>
        <w:t>5</w:t>
      </w:r>
      <w:r w:rsidRPr="00AD7EBC">
        <w:rPr>
          <w:sz w:val="28"/>
          <w:szCs w:val="28"/>
        </w:rPr>
        <w:t>)</w:t>
      </w:r>
    </w:p>
    <w:p w:rsidR="00AD7EBC" w:rsidRPr="00AD7EBC" w:rsidRDefault="00AD7EBC" w:rsidP="00AD7EBC">
      <w:pPr>
        <w:pStyle w:val="a3"/>
        <w:numPr>
          <w:ilvl w:val="0"/>
          <w:numId w:val="17"/>
        </w:numPr>
        <w:tabs>
          <w:tab w:val="left" w:pos="426"/>
        </w:tabs>
        <w:spacing w:line="360" w:lineRule="auto"/>
        <w:ind w:left="0" w:firstLine="0"/>
        <w:jc w:val="both"/>
        <w:rPr>
          <w:sz w:val="28"/>
          <w:szCs w:val="28"/>
        </w:rPr>
      </w:pPr>
      <w:r w:rsidRPr="00AD7EBC">
        <w:rPr>
          <w:sz w:val="28"/>
          <w:szCs w:val="28"/>
        </w:rPr>
        <w:t xml:space="preserve">на этапе контроля (Приложение </w:t>
      </w:r>
      <w:r w:rsidR="00BA5DED">
        <w:rPr>
          <w:sz w:val="28"/>
          <w:szCs w:val="28"/>
        </w:rPr>
        <w:t>2</w:t>
      </w:r>
      <w:r w:rsidRPr="00AD7EBC">
        <w:rPr>
          <w:sz w:val="28"/>
          <w:szCs w:val="28"/>
        </w:rPr>
        <w:t>)</w:t>
      </w:r>
    </w:p>
    <w:p w:rsidR="00AD7EBC" w:rsidRPr="00AD7EBC" w:rsidRDefault="00AD7EBC" w:rsidP="00AD7EBC">
      <w:pPr>
        <w:numPr>
          <w:ilvl w:val="0"/>
          <w:numId w:val="15"/>
        </w:numPr>
        <w:tabs>
          <w:tab w:val="num" w:pos="0"/>
        </w:tabs>
        <w:spacing w:after="0" w:line="360" w:lineRule="auto"/>
        <w:ind w:left="0" w:firstLine="0"/>
        <w:jc w:val="both"/>
        <w:rPr>
          <w:rFonts w:ascii="Times New Roman" w:hAnsi="Times New Roman" w:cs="Times New Roman"/>
          <w:sz w:val="28"/>
          <w:szCs w:val="28"/>
        </w:rPr>
      </w:pPr>
      <w:r w:rsidRPr="00AD7EBC">
        <w:rPr>
          <w:rFonts w:ascii="Times New Roman" w:hAnsi="Times New Roman" w:cs="Times New Roman"/>
          <w:b/>
          <w:sz w:val="28"/>
          <w:szCs w:val="28"/>
        </w:rPr>
        <w:t>Тестирующие программы со справочным материалом</w:t>
      </w:r>
      <w:r w:rsidRPr="00AD7EBC">
        <w:rPr>
          <w:rFonts w:ascii="Times New Roman" w:hAnsi="Times New Roman" w:cs="Times New Roman"/>
          <w:sz w:val="28"/>
          <w:szCs w:val="28"/>
        </w:rPr>
        <w:t xml:space="preserve"> не только являются средством проверки знаний, умений и навыков учащихся, но и помогают быстро и эффективно восполнить пробелы в знаниях. Например, компьютерная программа «Фраза» имеет диагностические тесты по всем разделам, а также систему обучающих упражнений, заданий, контрольных диктантов. Обучающие упражнения сопровождаются справ</w:t>
      </w:r>
      <w:r>
        <w:rPr>
          <w:rFonts w:ascii="Times New Roman" w:hAnsi="Times New Roman" w:cs="Times New Roman"/>
          <w:sz w:val="28"/>
          <w:szCs w:val="28"/>
        </w:rPr>
        <w:t xml:space="preserve">очным теоретическим материалом </w:t>
      </w:r>
      <w:r w:rsidRPr="00AD7EBC">
        <w:rPr>
          <w:rFonts w:ascii="Times New Roman" w:hAnsi="Times New Roman" w:cs="Times New Roman"/>
          <w:sz w:val="28"/>
          <w:szCs w:val="28"/>
        </w:rPr>
        <w:t>(Приложение 5).</w:t>
      </w:r>
    </w:p>
    <w:p w:rsidR="00AD7EBC" w:rsidRPr="00AD7EBC" w:rsidRDefault="00AD7EBC" w:rsidP="00AD7EBC">
      <w:pPr>
        <w:numPr>
          <w:ilvl w:val="0"/>
          <w:numId w:val="15"/>
        </w:numPr>
        <w:spacing w:after="0" w:line="360" w:lineRule="auto"/>
        <w:ind w:left="0" w:firstLine="0"/>
        <w:jc w:val="both"/>
        <w:rPr>
          <w:rFonts w:ascii="Times New Roman" w:hAnsi="Times New Roman" w:cs="Times New Roman"/>
          <w:sz w:val="28"/>
          <w:szCs w:val="28"/>
        </w:rPr>
      </w:pPr>
      <w:r w:rsidRPr="00AD7EBC">
        <w:rPr>
          <w:rFonts w:ascii="Times New Roman" w:hAnsi="Times New Roman" w:cs="Times New Roman"/>
          <w:b/>
          <w:sz w:val="28"/>
          <w:szCs w:val="28"/>
        </w:rPr>
        <w:t>Интерактивные таблицы.</w:t>
      </w:r>
    </w:p>
    <w:p w:rsidR="00AD7EBC" w:rsidRPr="00AD7EBC" w:rsidRDefault="00AD7EBC" w:rsidP="00AD7EBC">
      <w:pPr>
        <w:spacing w:after="0" w:line="360" w:lineRule="auto"/>
        <w:ind w:firstLine="709"/>
        <w:jc w:val="both"/>
        <w:rPr>
          <w:rFonts w:ascii="Times New Roman" w:hAnsi="Times New Roman" w:cs="Times New Roman"/>
          <w:sz w:val="28"/>
          <w:szCs w:val="28"/>
        </w:rPr>
      </w:pPr>
      <w:r w:rsidRPr="00AD7EBC">
        <w:rPr>
          <w:rFonts w:ascii="Times New Roman" w:hAnsi="Times New Roman" w:cs="Times New Roman"/>
          <w:sz w:val="28"/>
          <w:szCs w:val="28"/>
        </w:rPr>
        <w:t>Использование интерактивных таблиц позволяет, с одной стороны, реализовать системный подход в обучении русскому языку, а с другой – активизировать внимание и мышление учащихся на уроке. Интерактивная таблица помогает научить ученика самостоятельно описывать наблюдаемые предметы и явления, а значит, избавить учащегося от необходимости заучивать на память все определения, а также запоминать подробные тексты. Если научить учащихся самостоятельно наблюдать явления, распознавать их существенные признаки сходства и отличия, на основании этого формулировать определения и строить рассказы, то этим самым они научатся овладевать описательным материалом на основе его прогнозирования. Им остается сравнивать результаты своего прогностического описания с теми данными, которые изложены в учебниках, и в случае ошибок вносить соответствующие поправки и коррективы.</w:t>
      </w:r>
    </w:p>
    <w:p w:rsidR="00AD7EBC" w:rsidRPr="00AD7EBC" w:rsidRDefault="00AD7EBC" w:rsidP="00AD7EBC">
      <w:pPr>
        <w:numPr>
          <w:ilvl w:val="0"/>
          <w:numId w:val="15"/>
        </w:numPr>
        <w:tabs>
          <w:tab w:val="num" w:pos="0"/>
        </w:tabs>
        <w:spacing w:after="0" w:line="360" w:lineRule="auto"/>
        <w:ind w:left="0" w:firstLine="0"/>
        <w:jc w:val="both"/>
        <w:rPr>
          <w:rFonts w:ascii="Times New Roman" w:hAnsi="Times New Roman" w:cs="Times New Roman"/>
          <w:sz w:val="28"/>
          <w:szCs w:val="28"/>
        </w:rPr>
      </w:pPr>
      <w:r w:rsidRPr="00AD7EBC">
        <w:rPr>
          <w:rFonts w:ascii="Times New Roman" w:hAnsi="Times New Roman" w:cs="Times New Roman"/>
          <w:b/>
          <w:sz w:val="28"/>
          <w:szCs w:val="28"/>
        </w:rPr>
        <w:lastRenderedPageBreak/>
        <w:t xml:space="preserve">Электронные учебники - </w:t>
      </w:r>
      <w:r w:rsidRPr="00AD7EBC">
        <w:rPr>
          <w:rFonts w:ascii="Times New Roman" w:hAnsi="Times New Roman" w:cs="Times New Roman"/>
          <w:sz w:val="28"/>
          <w:szCs w:val="28"/>
        </w:rPr>
        <w:t>это средство обучения на компьютерном диске, хранящем и представляющем аудио-, виде</w:t>
      </w:r>
      <w:proofErr w:type="gramStart"/>
      <w:r w:rsidRPr="00AD7EBC">
        <w:rPr>
          <w:rFonts w:ascii="Times New Roman" w:hAnsi="Times New Roman" w:cs="Times New Roman"/>
          <w:sz w:val="28"/>
          <w:szCs w:val="28"/>
        </w:rPr>
        <w:t>о-</w:t>
      </w:r>
      <w:proofErr w:type="gramEnd"/>
      <w:r w:rsidRPr="00AD7EBC">
        <w:rPr>
          <w:rFonts w:ascii="Times New Roman" w:hAnsi="Times New Roman" w:cs="Times New Roman"/>
          <w:sz w:val="28"/>
          <w:szCs w:val="28"/>
        </w:rPr>
        <w:t>, текстовую и графическую информацию. Он</w:t>
      </w:r>
      <w:r>
        <w:rPr>
          <w:rFonts w:ascii="Times New Roman" w:hAnsi="Times New Roman" w:cs="Times New Roman"/>
          <w:sz w:val="28"/>
          <w:szCs w:val="28"/>
        </w:rPr>
        <w:t>и</w:t>
      </w:r>
      <w:r w:rsidRPr="00AD7EBC">
        <w:rPr>
          <w:rFonts w:ascii="Times New Roman" w:hAnsi="Times New Roman" w:cs="Times New Roman"/>
          <w:sz w:val="28"/>
          <w:szCs w:val="28"/>
        </w:rPr>
        <w:t xml:space="preserve"> рассчитан</w:t>
      </w:r>
      <w:r>
        <w:rPr>
          <w:rFonts w:ascii="Times New Roman" w:hAnsi="Times New Roman" w:cs="Times New Roman"/>
          <w:sz w:val="28"/>
          <w:szCs w:val="28"/>
        </w:rPr>
        <w:t>ы</w:t>
      </w:r>
      <w:r w:rsidRPr="00AD7EBC">
        <w:rPr>
          <w:rFonts w:ascii="Times New Roman" w:hAnsi="Times New Roman" w:cs="Times New Roman"/>
          <w:sz w:val="28"/>
          <w:szCs w:val="28"/>
        </w:rPr>
        <w:t xml:space="preserve"> на самостоятельную работу с компьютером в интерактивном режиме. На компьютер возлагаются функции учителя по управлению, обучению и контролю на всех этапах, т.е. он играет роль, по определению Пашковой Г.И., «электронного учителя». «Электронный учитель» осуществляет индивидуально с учеником актуализацию знаний, формирование новых понятий и способов действий, а также их применения. </w:t>
      </w:r>
      <w:r>
        <w:rPr>
          <w:rFonts w:ascii="Times New Roman" w:hAnsi="Times New Roman" w:cs="Times New Roman"/>
          <w:sz w:val="28"/>
          <w:szCs w:val="28"/>
        </w:rPr>
        <w:t>Преподаватель</w:t>
      </w:r>
      <w:r w:rsidRPr="00AD7EBC">
        <w:rPr>
          <w:rFonts w:ascii="Times New Roman" w:hAnsi="Times New Roman" w:cs="Times New Roman"/>
          <w:sz w:val="28"/>
          <w:szCs w:val="28"/>
        </w:rPr>
        <w:t xml:space="preserve"> выступает в роли консультанта и управляющего. При этом обучающийся сам выбирает способ и темп освоения изучаемого материала. С помощью электронного пособия </w:t>
      </w:r>
      <w:r>
        <w:rPr>
          <w:rFonts w:ascii="Times New Roman" w:hAnsi="Times New Roman" w:cs="Times New Roman"/>
          <w:sz w:val="28"/>
          <w:szCs w:val="28"/>
        </w:rPr>
        <w:t>преподаватель</w:t>
      </w:r>
      <w:r w:rsidRPr="00AD7EBC">
        <w:rPr>
          <w:rFonts w:ascii="Times New Roman" w:hAnsi="Times New Roman" w:cs="Times New Roman"/>
          <w:sz w:val="28"/>
          <w:szCs w:val="28"/>
        </w:rPr>
        <w:t xml:space="preserve"> контролирует каждого обучаемого: следит за степенью выполнения задания, выявляет затруднения, затем консультирует индивидуально каждого учащегося, отвечает на вопросы, диагностирует причины возникающих затруднений, дает рекомендации, помогает определить путь решения проблемы. </w:t>
      </w:r>
    </w:p>
    <w:p w:rsidR="00AD7EBC" w:rsidRPr="00AD7EBC" w:rsidRDefault="00AD7EBC" w:rsidP="00AD7EBC">
      <w:pPr>
        <w:spacing w:after="0" w:line="360" w:lineRule="auto"/>
        <w:ind w:firstLine="540"/>
        <w:jc w:val="both"/>
        <w:rPr>
          <w:rFonts w:ascii="Times New Roman" w:hAnsi="Times New Roman" w:cs="Times New Roman"/>
          <w:sz w:val="28"/>
          <w:szCs w:val="28"/>
        </w:rPr>
      </w:pPr>
      <w:r w:rsidRPr="00AD7EBC">
        <w:rPr>
          <w:rFonts w:ascii="Times New Roman" w:hAnsi="Times New Roman" w:cs="Times New Roman"/>
          <w:sz w:val="28"/>
          <w:szCs w:val="28"/>
        </w:rPr>
        <w:t>Таким образом, компьютер как средство обучения вносит изменения не только в содержание, методы обучения, но и создаёт новые формы учебного процесса.</w:t>
      </w:r>
    </w:p>
    <w:p w:rsidR="00AD7EBC" w:rsidRPr="00EB7F5F" w:rsidRDefault="00AD7EBC" w:rsidP="00EB7F5F">
      <w:pPr>
        <w:spacing w:after="0" w:line="360" w:lineRule="auto"/>
        <w:jc w:val="center"/>
        <w:rPr>
          <w:rFonts w:ascii="Times New Roman" w:hAnsi="Times New Roman" w:cs="Times New Roman"/>
          <w:b/>
          <w:sz w:val="28"/>
          <w:szCs w:val="28"/>
        </w:rPr>
      </w:pPr>
      <w:r w:rsidRPr="00EB7F5F">
        <w:rPr>
          <w:rFonts w:ascii="Times New Roman" w:hAnsi="Times New Roman" w:cs="Times New Roman"/>
          <w:b/>
          <w:sz w:val="28"/>
          <w:szCs w:val="28"/>
        </w:rPr>
        <w:t>Использование ИКТ на уроках литературы</w:t>
      </w:r>
    </w:p>
    <w:p w:rsidR="00AD7EBC" w:rsidRPr="00EB7F5F" w:rsidRDefault="00AD7EBC" w:rsidP="00EB7F5F">
      <w:pPr>
        <w:spacing w:after="0" w:line="360" w:lineRule="auto"/>
        <w:ind w:firstLine="709"/>
        <w:jc w:val="both"/>
        <w:rPr>
          <w:rFonts w:ascii="Times New Roman" w:hAnsi="Times New Roman" w:cs="Times New Roman"/>
          <w:sz w:val="28"/>
          <w:szCs w:val="28"/>
        </w:rPr>
      </w:pPr>
      <w:r w:rsidRPr="00EB7F5F">
        <w:rPr>
          <w:rFonts w:ascii="Times New Roman" w:hAnsi="Times New Roman" w:cs="Times New Roman"/>
          <w:sz w:val="28"/>
          <w:szCs w:val="28"/>
        </w:rPr>
        <w:t>Яркими, интересными, запоминающимися становятся и уроки литературы с применением компьютера.</w:t>
      </w:r>
    </w:p>
    <w:p w:rsidR="00AD7EBC" w:rsidRPr="00AD7EBC" w:rsidRDefault="00AD7EBC" w:rsidP="00EB7F5F">
      <w:pPr>
        <w:spacing w:after="0" w:line="360" w:lineRule="auto"/>
        <w:ind w:firstLine="709"/>
        <w:jc w:val="both"/>
        <w:rPr>
          <w:rFonts w:ascii="Times New Roman" w:hAnsi="Times New Roman" w:cs="Times New Roman"/>
          <w:sz w:val="28"/>
          <w:szCs w:val="28"/>
        </w:rPr>
      </w:pPr>
      <w:r w:rsidRPr="00EB7F5F">
        <w:rPr>
          <w:rFonts w:ascii="Times New Roman" w:hAnsi="Times New Roman" w:cs="Times New Roman"/>
          <w:sz w:val="28"/>
          <w:szCs w:val="28"/>
        </w:rPr>
        <w:t>Важным средством восприятия всегда были иллюстрации. В связи с недостаточным количеством иллюстративного материала к учебникам и низким</w:t>
      </w:r>
      <w:r w:rsidRPr="00AD7EBC">
        <w:rPr>
          <w:rFonts w:ascii="Times New Roman" w:hAnsi="Times New Roman" w:cs="Times New Roman"/>
          <w:sz w:val="28"/>
          <w:szCs w:val="28"/>
        </w:rPr>
        <w:t xml:space="preserve"> его ка</w:t>
      </w:r>
      <w:r w:rsidR="00EB7F5F">
        <w:rPr>
          <w:rFonts w:ascii="Times New Roman" w:hAnsi="Times New Roman" w:cs="Times New Roman"/>
          <w:sz w:val="28"/>
          <w:szCs w:val="28"/>
        </w:rPr>
        <w:t xml:space="preserve">чеством считаю </w:t>
      </w:r>
      <w:r w:rsidRPr="00AD7EBC">
        <w:rPr>
          <w:rFonts w:ascii="Times New Roman" w:hAnsi="Times New Roman" w:cs="Times New Roman"/>
          <w:sz w:val="28"/>
          <w:szCs w:val="28"/>
        </w:rPr>
        <w:t xml:space="preserve">уместным готовить наглядность к уроку в программе </w:t>
      </w:r>
      <w:r w:rsidRPr="00AD7EBC">
        <w:rPr>
          <w:rFonts w:ascii="Times New Roman" w:hAnsi="Times New Roman" w:cs="Times New Roman"/>
          <w:sz w:val="28"/>
          <w:szCs w:val="28"/>
          <w:lang w:val="en-US"/>
        </w:rPr>
        <w:t>Power</w:t>
      </w:r>
      <w:r w:rsidR="00EB7F5F">
        <w:rPr>
          <w:rFonts w:ascii="Times New Roman" w:hAnsi="Times New Roman" w:cs="Times New Roman"/>
          <w:sz w:val="28"/>
          <w:szCs w:val="28"/>
        </w:rPr>
        <w:t xml:space="preserve"> </w:t>
      </w:r>
      <w:r w:rsidRPr="00AD7EBC">
        <w:rPr>
          <w:rFonts w:ascii="Times New Roman" w:hAnsi="Times New Roman" w:cs="Times New Roman"/>
          <w:sz w:val="28"/>
          <w:szCs w:val="28"/>
          <w:lang w:val="en-US"/>
        </w:rPr>
        <w:t>Point</w:t>
      </w:r>
      <w:r w:rsidRPr="00AD7EBC">
        <w:rPr>
          <w:rFonts w:ascii="Times New Roman" w:hAnsi="Times New Roman" w:cs="Times New Roman"/>
          <w:sz w:val="28"/>
          <w:szCs w:val="28"/>
        </w:rPr>
        <w:t>.</w:t>
      </w:r>
    </w:p>
    <w:p w:rsidR="00AD7EBC" w:rsidRPr="00AD7EBC" w:rsidRDefault="00AD7EBC" w:rsidP="00EB7F5F">
      <w:pPr>
        <w:spacing w:after="0" w:line="360" w:lineRule="auto"/>
        <w:ind w:firstLine="709"/>
        <w:jc w:val="both"/>
        <w:rPr>
          <w:rFonts w:ascii="Times New Roman" w:hAnsi="Times New Roman" w:cs="Times New Roman"/>
          <w:sz w:val="28"/>
          <w:szCs w:val="28"/>
        </w:rPr>
      </w:pPr>
      <w:r w:rsidRPr="00AD7EBC">
        <w:rPr>
          <w:rFonts w:ascii="Times New Roman" w:hAnsi="Times New Roman" w:cs="Times New Roman"/>
          <w:sz w:val="28"/>
          <w:szCs w:val="28"/>
        </w:rPr>
        <w:t xml:space="preserve">Презентации применяю при рассказе о биографии писателей (Приложение </w:t>
      </w:r>
      <w:r w:rsidR="00BA5DED">
        <w:rPr>
          <w:rFonts w:ascii="Times New Roman" w:hAnsi="Times New Roman" w:cs="Times New Roman"/>
          <w:sz w:val="28"/>
          <w:szCs w:val="28"/>
        </w:rPr>
        <w:t>1, 4</w:t>
      </w:r>
      <w:r w:rsidRPr="00AD7EBC">
        <w:rPr>
          <w:rFonts w:ascii="Times New Roman" w:hAnsi="Times New Roman" w:cs="Times New Roman"/>
          <w:sz w:val="28"/>
          <w:szCs w:val="28"/>
        </w:rPr>
        <w:t xml:space="preserve">), при виртуальных экскурсиях по литературным местам (Приложение </w:t>
      </w:r>
      <w:r w:rsidR="00BA5DED">
        <w:rPr>
          <w:rFonts w:ascii="Times New Roman" w:hAnsi="Times New Roman" w:cs="Times New Roman"/>
          <w:sz w:val="28"/>
          <w:szCs w:val="28"/>
        </w:rPr>
        <w:t>4</w:t>
      </w:r>
      <w:r w:rsidRPr="00AD7EBC">
        <w:rPr>
          <w:rFonts w:ascii="Times New Roman" w:hAnsi="Times New Roman" w:cs="Times New Roman"/>
          <w:sz w:val="28"/>
          <w:szCs w:val="28"/>
        </w:rPr>
        <w:t xml:space="preserve">), при проведении тестирования на знания текстов литературных произведений (Приложение </w:t>
      </w:r>
      <w:r w:rsidR="00BA5DED">
        <w:rPr>
          <w:rFonts w:ascii="Times New Roman" w:hAnsi="Times New Roman" w:cs="Times New Roman"/>
          <w:sz w:val="28"/>
          <w:szCs w:val="28"/>
        </w:rPr>
        <w:t>5</w:t>
      </w:r>
      <w:r w:rsidRPr="00AD7EBC">
        <w:rPr>
          <w:rFonts w:ascii="Times New Roman" w:hAnsi="Times New Roman" w:cs="Times New Roman"/>
          <w:sz w:val="28"/>
          <w:szCs w:val="28"/>
        </w:rPr>
        <w:t>).</w:t>
      </w:r>
    </w:p>
    <w:p w:rsidR="00AD7EBC" w:rsidRPr="00AD7EBC" w:rsidRDefault="00AD7EBC" w:rsidP="00EB7F5F">
      <w:pPr>
        <w:spacing w:after="0" w:line="360" w:lineRule="auto"/>
        <w:ind w:firstLine="709"/>
        <w:jc w:val="both"/>
        <w:rPr>
          <w:rFonts w:ascii="Times New Roman" w:hAnsi="Times New Roman" w:cs="Times New Roman"/>
          <w:sz w:val="28"/>
          <w:szCs w:val="28"/>
        </w:rPr>
      </w:pPr>
      <w:r w:rsidRPr="00AD7EBC">
        <w:rPr>
          <w:rFonts w:ascii="Times New Roman" w:hAnsi="Times New Roman" w:cs="Times New Roman"/>
          <w:sz w:val="28"/>
          <w:szCs w:val="28"/>
        </w:rPr>
        <w:lastRenderedPageBreak/>
        <w:t>Используя отдельные «изюминки» различного рода электронной продукции,</w:t>
      </w:r>
      <w:r w:rsidR="00EB7F5F">
        <w:rPr>
          <w:rFonts w:ascii="Times New Roman" w:hAnsi="Times New Roman" w:cs="Times New Roman"/>
          <w:sz w:val="28"/>
          <w:szCs w:val="28"/>
        </w:rPr>
        <w:t xml:space="preserve"> демонстрирую учащимся видеоролики</w:t>
      </w:r>
      <w:r w:rsidRPr="00AD7EBC">
        <w:rPr>
          <w:rFonts w:ascii="Times New Roman" w:hAnsi="Times New Roman" w:cs="Times New Roman"/>
          <w:sz w:val="28"/>
          <w:szCs w:val="28"/>
        </w:rPr>
        <w:t xml:space="preserve"> по теме, показываю фрагменты фильмов</w:t>
      </w:r>
      <w:r w:rsidR="00EB7F5F">
        <w:rPr>
          <w:rFonts w:ascii="Times New Roman" w:hAnsi="Times New Roman" w:cs="Times New Roman"/>
          <w:sz w:val="28"/>
          <w:szCs w:val="28"/>
        </w:rPr>
        <w:t xml:space="preserve">. Звуковые файлы помогают </w:t>
      </w:r>
      <w:r w:rsidRPr="00AD7EBC">
        <w:rPr>
          <w:rFonts w:ascii="Times New Roman" w:hAnsi="Times New Roman" w:cs="Times New Roman"/>
          <w:sz w:val="28"/>
          <w:szCs w:val="28"/>
        </w:rPr>
        <w:t>познакомиться с вариантом авторск</w:t>
      </w:r>
      <w:r w:rsidR="00EB7F5F">
        <w:rPr>
          <w:rFonts w:ascii="Times New Roman" w:hAnsi="Times New Roman" w:cs="Times New Roman"/>
          <w:sz w:val="28"/>
          <w:szCs w:val="28"/>
        </w:rPr>
        <w:t>ого прочтения стихотворения или</w:t>
      </w:r>
      <w:r w:rsidRPr="00AD7EBC">
        <w:rPr>
          <w:rFonts w:ascii="Times New Roman" w:hAnsi="Times New Roman" w:cs="Times New Roman"/>
          <w:sz w:val="28"/>
          <w:szCs w:val="28"/>
        </w:rPr>
        <w:t xml:space="preserve"> с декламацией произведения в исполнении известного актёра. Такой иллюстративный компьютерный материал со в</w:t>
      </w:r>
      <w:r w:rsidR="00EB7F5F">
        <w:rPr>
          <w:rFonts w:ascii="Times New Roman" w:hAnsi="Times New Roman" w:cs="Times New Roman"/>
          <w:sz w:val="28"/>
          <w:szCs w:val="28"/>
        </w:rPr>
        <w:t>ременем выстраивается системно,</w:t>
      </w:r>
      <w:r w:rsidRPr="00AD7EBC">
        <w:rPr>
          <w:rFonts w:ascii="Times New Roman" w:hAnsi="Times New Roman" w:cs="Times New Roman"/>
          <w:sz w:val="28"/>
          <w:szCs w:val="28"/>
        </w:rPr>
        <w:t xml:space="preserve"> являясь хорошим подспорьем в дальнейшей работе, как самому педагогу, так и для других коллег – словесников.</w:t>
      </w:r>
    </w:p>
    <w:p w:rsidR="00AD7EBC" w:rsidRPr="00AD7EBC" w:rsidRDefault="00EB7F5F" w:rsidP="00EB7F5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Учащиеся</w:t>
      </w:r>
      <w:r w:rsidR="00AD7EBC" w:rsidRPr="00AD7EBC">
        <w:rPr>
          <w:rFonts w:ascii="Times New Roman" w:hAnsi="Times New Roman" w:cs="Times New Roman"/>
          <w:sz w:val="28"/>
          <w:szCs w:val="28"/>
        </w:rPr>
        <w:t xml:space="preserve"> не только вид</w:t>
      </w:r>
      <w:r>
        <w:rPr>
          <w:rFonts w:ascii="Times New Roman" w:hAnsi="Times New Roman" w:cs="Times New Roman"/>
          <w:sz w:val="28"/>
          <w:szCs w:val="28"/>
        </w:rPr>
        <w:t>ят и воспринимаю</w:t>
      </w:r>
      <w:r w:rsidR="00AD7EBC" w:rsidRPr="00AD7EBC">
        <w:rPr>
          <w:rFonts w:ascii="Times New Roman" w:hAnsi="Times New Roman" w:cs="Times New Roman"/>
          <w:sz w:val="28"/>
          <w:szCs w:val="28"/>
        </w:rPr>
        <w:t>т, он</w:t>
      </w:r>
      <w:r>
        <w:rPr>
          <w:rFonts w:ascii="Times New Roman" w:hAnsi="Times New Roman" w:cs="Times New Roman"/>
          <w:sz w:val="28"/>
          <w:szCs w:val="28"/>
        </w:rPr>
        <w:t>и</w:t>
      </w:r>
      <w:r w:rsidR="00AD7EBC" w:rsidRPr="00AD7EBC">
        <w:rPr>
          <w:rFonts w:ascii="Times New Roman" w:hAnsi="Times New Roman" w:cs="Times New Roman"/>
          <w:sz w:val="28"/>
          <w:szCs w:val="28"/>
        </w:rPr>
        <w:t xml:space="preserve"> пережива</w:t>
      </w:r>
      <w:r>
        <w:rPr>
          <w:rFonts w:ascii="Times New Roman" w:hAnsi="Times New Roman" w:cs="Times New Roman"/>
          <w:sz w:val="28"/>
          <w:szCs w:val="28"/>
        </w:rPr>
        <w:t>ю</w:t>
      </w:r>
      <w:r w:rsidR="00AD7EBC" w:rsidRPr="00AD7EBC">
        <w:rPr>
          <w:rFonts w:ascii="Times New Roman" w:hAnsi="Times New Roman" w:cs="Times New Roman"/>
          <w:sz w:val="28"/>
          <w:szCs w:val="28"/>
        </w:rPr>
        <w:t>т эмоции. Л.С. Выготский, основоположник развивающего обучения, писал: «Именно эмоциональные реакции должны составить основу воспитательного процесса. Прежде чем сообщить то или иное знание, учитель должен вызвать соответствующую эмоцию ученика и позаботиться о том, чтобы эта эмоция связывалась с новым знанием. Только то знание может привиться, которое прошло через чувство ученика». В своей педагогической де</w:t>
      </w:r>
      <w:r>
        <w:rPr>
          <w:rFonts w:ascii="Times New Roman" w:hAnsi="Times New Roman" w:cs="Times New Roman"/>
          <w:sz w:val="28"/>
          <w:szCs w:val="28"/>
        </w:rPr>
        <w:t>ятельности я стараюсь</w:t>
      </w:r>
      <w:r w:rsidR="00AD7EBC" w:rsidRPr="00AD7EBC">
        <w:rPr>
          <w:rFonts w:ascii="Times New Roman" w:hAnsi="Times New Roman" w:cs="Times New Roman"/>
          <w:sz w:val="28"/>
          <w:szCs w:val="28"/>
        </w:rPr>
        <w:t xml:space="preserve"> использовать прием яркого эмоционального начала урока. Такой используемый прием на уроке литературы развивает эмоциональную и интеллектуальную отзывчивость учащихся.</w:t>
      </w:r>
    </w:p>
    <w:p w:rsidR="00EB7F5F" w:rsidRPr="00EB7F5F" w:rsidRDefault="00AD7EBC" w:rsidP="00EB7F5F">
      <w:pPr>
        <w:spacing w:after="0" w:line="360" w:lineRule="auto"/>
        <w:ind w:firstLine="708"/>
        <w:jc w:val="both"/>
        <w:rPr>
          <w:rFonts w:ascii="Times New Roman" w:hAnsi="Times New Roman" w:cs="Times New Roman"/>
          <w:sz w:val="28"/>
          <w:szCs w:val="28"/>
        </w:rPr>
      </w:pPr>
      <w:r w:rsidRPr="00AD7EBC">
        <w:rPr>
          <w:rFonts w:ascii="Times New Roman" w:hAnsi="Times New Roman" w:cs="Times New Roman"/>
          <w:sz w:val="28"/>
          <w:szCs w:val="28"/>
        </w:rPr>
        <w:t>Таким образом, на</w:t>
      </w:r>
      <w:r w:rsidR="00EB7F5F">
        <w:rPr>
          <w:rFonts w:ascii="Times New Roman" w:hAnsi="Times New Roman" w:cs="Times New Roman"/>
          <w:sz w:val="28"/>
          <w:szCs w:val="28"/>
        </w:rPr>
        <w:t xml:space="preserve"> уроке литературы ИКТ позволяют</w:t>
      </w:r>
      <w:r w:rsidRPr="00AD7EBC">
        <w:rPr>
          <w:rFonts w:ascii="Times New Roman" w:hAnsi="Times New Roman" w:cs="Times New Roman"/>
          <w:sz w:val="28"/>
          <w:szCs w:val="28"/>
        </w:rPr>
        <w:t xml:space="preserve"> открыть активный познавательный потенциал учащихся, дают им возможность всесторонней подготовки к непрерывному процессу образования. Привнесение информационных технологий в среду урока обогащает его трофику (звуковую, визуальную, эмоциональную, интеллектуа</w:t>
      </w:r>
      <w:r w:rsidR="00EB7F5F">
        <w:rPr>
          <w:rFonts w:ascii="Times New Roman" w:hAnsi="Times New Roman" w:cs="Times New Roman"/>
          <w:sz w:val="28"/>
          <w:szCs w:val="28"/>
        </w:rPr>
        <w:t xml:space="preserve">льную, духовную). Кроме того, </w:t>
      </w:r>
      <w:r w:rsidRPr="00AD7EBC">
        <w:rPr>
          <w:rFonts w:ascii="Times New Roman" w:hAnsi="Times New Roman" w:cs="Times New Roman"/>
          <w:sz w:val="28"/>
          <w:szCs w:val="28"/>
        </w:rPr>
        <w:t xml:space="preserve">создаёт стихии заинтересованности, поиска, творчества, воспроизводства знаний, а также стихию доброжелательности, в которой </w:t>
      </w:r>
      <w:r w:rsidR="00EB7F5F">
        <w:rPr>
          <w:rFonts w:ascii="Times New Roman" w:hAnsi="Times New Roman" w:cs="Times New Roman"/>
          <w:sz w:val="28"/>
          <w:szCs w:val="28"/>
        </w:rPr>
        <w:t>учащийся и преподаватель</w:t>
      </w:r>
      <w:r w:rsidRPr="00AD7EBC">
        <w:rPr>
          <w:rFonts w:ascii="Times New Roman" w:hAnsi="Times New Roman" w:cs="Times New Roman"/>
          <w:sz w:val="28"/>
          <w:szCs w:val="28"/>
        </w:rPr>
        <w:t xml:space="preserve"> выступают в качестве партнёров.</w:t>
      </w:r>
    </w:p>
    <w:p w:rsidR="00EB7F5F" w:rsidRDefault="00EB7F5F">
      <w:pPr>
        <w:rPr>
          <w:rFonts w:ascii="Times New Roman" w:hAnsi="Times New Roman" w:cs="Times New Roman"/>
          <w:b/>
          <w:sz w:val="28"/>
          <w:szCs w:val="28"/>
        </w:rPr>
      </w:pPr>
      <w:r>
        <w:rPr>
          <w:rFonts w:ascii="Times New Roman" w:hAnsi="Times New Roman" w:cs="Times New Roman"/>
          <w:b/>
          <w:sz w:val="28"/>
          <w:szCs w:val="28"/>
        </w:rPr>
        <w:br w:type="page"/>
      </w:r>
    </w:p>
    <w:p w:rsidR="00EB7F5F" w:rsidRPr="00EB7F5F" w:rsidRDefault="00EB7F5F" w:rsidP="00EB7F5F">
      <w:pPr>
        <w:spacing w:line="360" w:lineRule="auto"/>
        <w:ind w:firstLine="360"/>
        <w:jc w:val="center"/>
        <w:rPr>
          <w:rFonts w:ascii="Times New Roman" w:hAnsi="Times New Roman" w:cs="Times New Roman"/>
          <w:b/>
          <w:sz w:val="28"/>
          <w:szCs w:val="28"/>
        </w:rPr>
      </w:pPr>
      <w:r w:rsidRPr="00EB7F5F">
        <w:rPr>
          <w:rFonts w:ascii="Times New Roman" w:hAnsi="Times New Roman" w:cs="Times New Roman"/>
          <w:b/>
          <w:sz w:val="28"/>
          <w:szCs w:val="28"/>
        </w:rPr>
        <w:lastRenderedPageBreak/>
        <w:t>Использование ИКТ во внеклассной работе</w:t>
      </w:r>
    </w:p>
    <w:p w:rsidR="00AD7EBC" w:rsidRPr="00AD7EBC" w:rsidRDefault="00EB7F5F" w:rsidP="00AD7EBC">
      <w:pPr>
        <w:spacing w:after="0" w:line="360" w:lineRule="auto"/>
        <w:ind w:firstLine="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120130" cy="3528055"/>
            <wp:effectExtent l="19050" t="0" r="0" b="0"/>
            <wp:docPr id="1" name="Рисунок 1" descr="D:\Documents and Settings\Admin\Рабочий стол\Безымян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Admin\Рабочий стол\Безымянный.bmp"/>
                    <pic:cNvPicPr>
                      <a:picLocks noChangeAspect="1" noChangeArrowheads="1"/>
                    </pic:cNvPicPr>
                  </pic:nvPicPr>
                  <pic:blipFill>
                    <a:blip r:embed="rId8"/>
                    <a:srcRect/>
                    <a:stretch>
                      <a:fillRect/>
                    </a:stretch>
                  </pic:blipFill>
                  <pic:spPr bwMode="auto">
                    <a:xfrm>
                      <a:off x="0" y="0"/>
                      <a:ext cx="6120130" cy="3528055"/>
                    </a:xfrm>
                    <a:prstGeom prst="rect">
                      <a:avLst/>
                    </a:prstGeom>
                    <a:noFill/>
                    <a:ln w="9525">
                      <a:noFill/>
                      <a:miter lim="800000"/>
                      <a:headEnd/>
                      <a:tailEnd/>
                    </a:ln>
                  </pic:spPr>
                </pic:pic>
              </a:graphicData>
            </a:graphic>
          </wp:inline>
        </w:drawing>
      </w:r>
    </w:p>
    <w:p w:rsidR="00A2665A" w:rsidRPr="00A2665A" w:rsidRDefault="00A2665A" w:rsidP="00A2665A">
      <w:pPr>
        <w:widowControl w:val="0"/>
        <w:spacing w:after="0" w:line="360" w:lineRule="auto"/>
        <w:ind w:firstLine="709"/>
        <w:jc w:val="both"/>
        <w:rPr>
          <w:rFonts w:ascii="Times New Roman" w:hAnsi="Times New Roman" w:cs="Times New Roman"/>
          <w:sz w:val="28"/>
          <w:szCs w:val="28"/>
        </w:rPr>
      </w:pPr>
      <w:r w:rsidRPr="00A2665A">
        <w:rPr>
          <w:rFonts w:ascii="Times New Roman" w:hAnsi="Times New Roman" w:cs="Times New Roman"/>
          <w:b/>
          <w:sz w:val="28"/>
          <w:szCs w:val="28"/>
        </w:rPr>
        <w:t>Дистанционные олимпиады, викторины и конкурсы</w:t>
      </w:r>
      <w:r w:rsidRPr="00A2665A">
        <w:rPr>
          <w:rFonts w:ascii="Times New Roman" w:hAnsi="Times New Roman" w:cs="Times New Roman"/>
          <w:sz w:val="28"/>
          <w:szCs w:val="28"/>
        </w:rPr>
        <w:t xml:space="preserve"> дают возможность проявить себя каждому </w:t>
      </w:r>
      <w:r>
        <w:rPr>
          <w:rFonts w:ascii="Times New Roman" w:hAnsi="Times New Roman" w:cs="Times New Roman"/>
          <w:sz w:val="28"/>
          <w:szCs w:val="28"/>
        </w:rPr>
        <w:t>обучающемуся</w:t>
      </w:r>
      <w:r w:rsidRPr="00A2665A">
        <w:rPr>
          <w:rFonts w:ascii="Times New Roman" w:hAnsi="Times New Roman" w:cs="Times New Roman"/>
          <w:sz w:val="28"/>
          <w:szCs w:val="28"/>
        </w:rPr>
        <w:t xml:space="preserve">, в отличие от традиционной предметной олимпиады, в которой принимает участие лишь небольшой круг детей, имеющих "отлично" по предмету. Нестандартные творческие задания позволяют ученикам с разным уровнем </w:t>
      </w:r>
      <w:proofErr w:type="spellStart"/>
      <w:r w:rsidRPr="00A2665A">
        <w:rPr>
          <w:rFonts w:ascii="Times New Roman" w:hAnsi="Times New Roman" w:cs="Times New Roman"/>
          <w:sz w:val="28"/>
          <w:szCs w:val="28"/>
        </w:rPr>
        <w:t>обученности</w:t>
      </w:r>
      <w:proofErr w:type="spellEnd"/>
      <w:r w:rsidRPr="00A2665A">
        <w:rPr>
          <w:rFonts w:ascii="Times New Roman" w:hAnsi="Times New Roman" w:cs="Times New Roman"/>
          <w:sz w:val="28"/>
          <w:szCs w:val="28"/>
        </w:rPr>
        <w:t xml:space="preserve"> проявить фантазию, творчество, смекалку. </w:t>
      </w:r>
    </w:p>
    <w:p w:rsidR="00A2665A" w:rsidRPr="00A2665A" w:rsidRDefault="00A2665A" w:rsidP="00A2665A">
      <w:pPr>
        <w:widowControl w:val="0"/>
        <w:spacing w:after="0" w:line="360" w:lineRule="auto"/>
        <w:ind w:firstLine="709"/>
        <w:jc w:val="both"/>
        <w:rPr>
          <w:rFonts w:ascii="Times New Roman" w:hAnsi="Times New Roman" w:cs="Times New Roman"/>
          <w:sz w:val="28"/>
          <w:szCs w:val="28"/>
        </w:rPr>
      </w:pPr>
      <w:r w:rsidRPr="00A2665A">
        <w:rPr>
          <w:rFonts w:ascii="Times New Roman" w:hAnsi="Times New Roman" w:cs="Times New Roman"/>
          <w:sz w:val="28"/>
          <w:szCs w:val="28"/>
        </w:rPr>
        <w:t xml:space="preserve">Уже второй год учащиеся участвуют в </w:t>
      </w:r>
      <w:proofErr w:type="gramStart"/>
      <w:r w:rsidRPr="00A2665A">
        <w:rPr>
          <w:rFonts w:ascii="Times New Roman" w:hAnsi="Times New Roman" w:cs="Times New Roman"/>
          <w:sz w:val="28"/>
          <w:szCs w:val="28"/>
        </w:rPr>
        <w:t>Интернет-олимпиад</w:t>
      </w:r>
      <w:r>
        <w:rPr>
          <w:rFonts w:ascii="Times New Roman" w:hAnsi="Times New Roman" w:cs="Times New Roman"/>
          <w:sz w:val="28"/>
          <w:szCs w:val="28"/>
        </w:rPr>
        <w:t>ах</w:t>
      </w:r>
      <w:proofErr w:type="gramEnd"/>
      <w:r>
        <w:rPr>
          <w:rFonts w:ascii="Times New Roman" w:hAnsi="Times New Roman" w:cs="Times New Roman"/>
          <w:sz w:val="28"/>
          <w:szCs w:val="28"/>
        </w:rPr>
        <w:t xml:space="preserve"> на сайтах</w:t>
      </w:r>
      <w:r w:rsidRPr="00A2665A">
        <w:rPr>
          <w:rFonts w:ascii="Times New Roman" w:hAnsi="Times New Roman" w:cs="Times New Roman"/>
          <w:sz w:val="28"/>
          <w:szCs w:val="28"/>
        </w:rPr>
        <w:t xml:space="preserve"> «</w:t>
      </w:r>
      <w:proofErr w:type="spellStart"/>
      <w:r>
        <w:rPr>
          <w:rFonts w:ascii="Times New Roman" w:hAnsi="Times New Roman" w:cs="Times New Roman"/>
          <w:sz w:val="28"/>
          <w:szCs w:val="28"/>
        </w:rPr>
        <w:t>Инфоурок</w:t>
      </w:r>
      <w:proofErr w:type="spellEnd"/>
      <w:r w:rsidRPr="00A2665A">
        <w:rPr>
          <w:rFonts w:ascii="Times New Roman" w:hAnsi="Times New Roman" w:cs="Times New Roman"/>
          <w:sz w:val="28"/>
          <w:szCs w:val="28"/>
        </w:rPr>
        <w:t>»</w:t>
      </w:r>
      <w:r>
        <w:rPr>
          <w:rFonts w:ascii="Times New Roman" w:hAnsi="Times New Roman" w:cs="Times New Roman"/>
          <w:sz w:val="28"/>
          <w:szCs w:val="28"/>
        </w:rPr>
        <w:t>, «</w:t>
      </w:r>
      <w:proofErr w:type="spellStart"/>
      <w:r>
        <w:rPr>
          <w:rFonts w:ascii="Times New Roman" w:hAnsi="Times New Roman" w:cs="Times New Roman"/>
          <w:sz w:val="28"/>
          <w:szCs w:val="28"/>
        </w:rPr>
        <w:t>Знанио</w:t>
      </w:r>
      <w:proofErr w:type="spellEnd"/>
      <w:r>
        <w:rPr>
          <w:rFonts w:ascii="Times New Roman" w:hAnsi="Times New Roman" w:cs="Times New Roman"/>
          <w:sz w:val="28"/>
          <w:szCs w:val="28"/>
        </w:rPr>
        <w:t>», «Солнечный свет»</w:t>
      </w:r>
      <w:r w:rsidRPr="00A2665A">
        <w:rPr>
          <w:rFonts w:ascii="Times New Roman" w:hAnsi="Times New Roman" w:cs="Times New Roman"/>
          <w:sz w:val="28"/>
          <w:szCs w:val="28"/>
        </w:rPr>
        <w:t xml:space="preserve"> </w:t>
      </w:r>
      <w:r w:rsidR="00493A3E">
        <w:rPr>
          <w:rFonts w:ascii="Times New Roman" w:hAnsi="Times New Roman" w:cs="Times New Roman"/>
          <w:sz w:val="28"/>
          <w:szCs w:val="28"/>
        </w:rPr>
        <w:t xml:space="preserve">и др. </w:t>
      </w:r>
      <w:r w:rsidRPr="00A2665A">
        <w:rPr>
          <w:rFonts w:ascii="Times New Roman" w:hAnsi="Times New Roman" w:cs="Times New Roman"/>
          <w:sz w:val="28"/>
          <w:szCs w:val="28"/>
        </w:rPr>
        <w:t>по русскому языку</w:t>
      </w:r>
      <w:r>
        <w:rPr>
          <w:rFonts w:ascii="Times New Roman" w:hAnsi="Times New Roman" w:cs="Times New Roman"/>
          <w:sz w:val="28"/>
          <w:szCs w:val="28"/>
        </w:rPr>
        <w:t xml:space="preserve"> и литературе</w:t>
      </w:r>
      <w:r w:rsidRPr="00A2665A">
        <w:rPr>
          <w:rFonts w:ascii="Times New Roman" w:hAnsi="Times New Roman" w:cs="Times New Roman"/>
          <w:sz w:val="28"/>
          <w:szCs w:val="28"/>
        </w:rPr>
        <w:t xml:space="preserve">. </w:t>
      </w:r>
    </w:p>
    <w:p w:rsidR="00A2665A" w:rsidRPr="00A2665A" w:rsidRDefault="00A2665A" w:rsidP="00A2665A">
      <w:pPr>
        <w:spacing w:after="0" w:line="360" w:lineRule="auto"/>
        <w:ind w:firstLine="709"/>
        <w:jc w:val="both"/>
        <w:rPr>
          <w:rFonts w:ascii="Times New Roman" w:hAnsi="Times New Roman" w:cs="Times New Roman"/>
          <w:b/>
          <w:sz w:val="28"/>
          <w:szCs w:val="28"/>
        </w:rPr>
      </w:pPr>
      <w:r w:rsidRPr="00A2665A">
        <w:rPr>
          <w:rFonts w:ascii="Times New Roman" w:hAnsi="Times New Roman" w:cs="Times New Roman"/>
          <w:sz w:val="28"/>
          <w:szCs w:val="28"/>
        </w:rPr>
        <w:t xml:space="preserve">Широко используются ИКТ и на различных этапах </w:t>
      </w:r>
      <w:r w:rsidRPr="00A2665A">
        <w:rPr>
          <w:rFonts w:ascii="Times New Roman" w:hAnsi="Times New Roman" w:cs="Times New Roman"/>
          <w:b/>
          <w:sz w:val="28"/>
          <w:szCs w:val="28"/>
        </w:rPr>
        <w:t xml:space="preserve">проектной и научно-исследовательской деятельности учащихся. </w:t>
      </w:r>
    </w:p>
    <w:p w:rsidR="00A2665A" w:rsidRPr="00A2665A" w:rsidRDefault="00A2665A" w:rsidP="00A2665A">
      <w:pPr>
        <w:spacing w:after="0" w:line="360" w:lineRule="auto"/>
        <w:ind w:firstLine="709"/>
        <w:jc w:val="both"/>
        <w:rPr>
          <w:rFonts w:ascii="Times New Roman" w:hAnsi="Times New Roman" w:cs="Times New Roman"/>
          <w:sz w:val="28"/>
          <w:szCs w:val="28"/>
        </w:rPr>
      </w:pPr>
      <w:r w:rsidRPr="00A2665A">
        <w:rPr>
          <w:rFonts w:ascii="Times New Roman" w:hAnsi="Times New Roman" w:cs="Times New Roman"/>
          <w:sz w:val="28"/>
          <w:szCs w:val="28"/>
        </w:rPr>
        <w:t xml:space="preserve">Уже неоднократно доказано, что метод проектов позволяет </w:t>
      </w:r>
      <w:r w:rsidR="00493A3E">
        <w:rPr>
          <w:rFonts w:ascii="Times New Roman" w:hAnsi="Times New Roman" w:cs="Times New Roman"/>
          <w:sz w:val="28"/>
          <w:szCs w:val="28"/>
        </w:rPr>
        <w:t>учащимся</w:t>
      </w:r>
      <w:r w:rsidRPr="00A2665A">
        <w:rPr>
          <w:rFonts w:ascii="Times New Roman" w:hAnsi="Times New Roman" w:cs="Times New Roman"/>
          <w:sz w:val="28"/>
          <w:szCs w:val="28"/>
        </w:rPr>
        <w:t xml:space="preserve"> проявить самостоятельность в выборе темы, источников информации, способе ее изложения и презентации. Проектная методика позволяет вести индивидуальную работу над темой. Школьник сам выбирает объект исследования, сам для себя решает: ограничиться ли учебником (просто выполнив очередное упражнение), или обратиться к дополнительным </w:t>
      </w:r>
      <w:r w:rsidRPr="00A2665A">
        <w:rPr>
          <w:rFonts w:ascii="Times New Roman" w:hAnsi="Times New Roman" w:cs="Times New Roman"/>
          <w:sz w:val="28"/>
          <w:szCs w:val="28"/>
        </w:rPr>
        <w:lastRenderedPageBreak/>
        <w:t xml:space="preserve">источникам информации (к специальной литературе, энциклопедиям, электронным ресурсам). Ребята анализируют, сравнивают, выбирая самое важное и занимательное. </w:t>
      </w:r>
    </w:p>
    <w:p w:rsidR="00A2665A" w:rsidRPr="00A2665A" w:rsidRDefault="00A2665A" w:rsidP="00A2665A">
      <w:pPr>
        <w:spacing w:after="0" w:line="360" w:lineRule="auto"/>
        <w:ind w:firstLine="709"/>
        <w:jc w:val="both"/>
        <w:rPr>
          <w:rFonts w:ascii="Times New Roman" w:hAnsi="Times New Roman" w:cs="Times New Roman"/>
          <w:sz w:val="28"/>
          <w:szCs w:val="28"/>
        </w:rPr>
      </w:pPr>
      <w:r w:rsidRPr="00A2665A">
        <w:rPr>
          <w:rFonts w:ascii="Times New Roman" w:hAnsi="Times New Roman" w:cs="Times New Roman"/>
          <w:sz w:val="28"/>
          <w:szCs w:val="28"/>
        </w:rPr>
        <w:t>Педагогические функции средств ИКТ позволяют сделать предположение, что они могут использоваться в ходе проектной деятельности школьников в качестве:</w:t>
      </w:r>
    </w:p>
    <w:p w:rsidR="00A2665A" w:rsidRPr="00A2665A" w:rsidRDefault="00A2665A" w:rsidP="00493A3E">
      <w:pPr>
        <w:numPr>
          <w:ilvl w:val="0"/>
          <w:numId w:val="19"/>
        </w:numPr>
        <w:tabs>
          <w:tab w:val="clear" w:pos="1287"/>
          <w:tab w:val="num" w:pos="426"/>
          <w:tab w:val="num" w:pos="1100"/>
          <w:tab w:val="num" w:pos="1620"/>
        </w:tabs>
        <w:spacing w:after="0" w:line="360" w:lineRule="auto"/>
        <w:ind w:left="0" w:firstLine="0"/>
        <w:jc w:val="both"/>
        <w:rPr>
          <w:rFonts w:ascii="Times New Roman" w:hAnsi="Times New Roman" w:cs="Times New Roman"/>
          <w:sz w:val="28"/>
          <w:szCs w:val="28"/>
        </w:rPr>
      </w:pPr>
      <w:r w:rsidRPr="00A2665A">
        <w:rPr>
          <w:rFonts w:ascii="Times New Roman" w:hAnsi="Times New Roman" w:cs="Times New Roman"/>
          <w:sz w:val="28"/>
          <w:szCs w:val="28"/>
        </w:rPr>
        <w:t>источника информации;</w:t>
      </w:r>
    </w:p>
    <w:p w:rsidR="00A2665A" w:rsidRPr="00A2665A" w:rsidRDefault="00A2665A" w:rsidP="00493A3E">
      <w:pPr>
        <w:numPr>
          <w:ilvl w:val="0"/>
          <w:numId w:val="19"/>
        </w:numPr>
        <w:tabs>
          <w:tab w:val="clear" w:pos="1287"/>
          <w:tab w:val="num" w:pos="426"/>
          <w:tab w:val="num" w:pos="1100"/>
          <w:tab w:val="num" w:pos="1620"/>
        </w:tabs>
        <w:spacing w:after="0" w:line="360" w:lineRule="auto"/>
        <w:ind w:left="0" w:firstLine="0"/>
        <w:jc w:val="both"/>
        <w:rPr>
          <w:rFonts w:ascii="Times New Roman" w:hAnsi="Times New Roman" w:cs="Times New Roman"/>
          <w:sz w:val="28"/>
          <w:szCs w:val="28"/>
        </w:rPr>
      </w:pPr>
      <w:r w:rsidRPr="00A2665A">
        <w:rPr>
          <w:rFonts w:ascii="Times New Roman" w:hAnsi="Times New Roman" w:cs="Times New Roman"/>
          <w:sz w:val="28"/>
          <w:szCs w:val="28"/>
        </w:rPr>
        <w:t>средства коммуникации;</w:t>
      </w:r>
    </w:p>
    <w:p w:rsidR="00A2665A" w:rsidRPr="00A2665A" w:rsidRDefault="00A2665A" w:rsidP="00493A3E">
      <w:pPr>
        <w:numPr>
          <w:ilvl w:val="0"/>
          <w:numId w:val="19"/>
        </w:numPr>
        <w:tabs>
          <w:tab w:val="clear" w:pos="1287"/>
          <w:tab w:val="num" w:pos="426"/>
          <w:tab w:val="num" w:pos="1100"/>
          <w:tab w:val="num" w:pos="1620"/>
        </w:tabs>
        <w:spacing w:after="0" w:line="360" w:lineRule="auto"/>
        <w:ind w:left="0" w:firstLine="0"/>
        <w:jc w:val="both"/>
        <w:rPr>
          <w:rFonts w:ascii="Times New Roman" w:hAnsi="Times New Roman" w:cs="Times New Roman"/>
          <w:sz w:val="28"/>
          <w:szCs w:val="28"/>
        </w:rPr>
      </w:pPr>
      <w:r w:rsidRPr="00A2665A">
        <w:rPr>
          <w:rFonts w:ascii="Times New Roman" w:hAnsi="Times New Roman" w:cs="Times New Roman"/>
          <w:sz w:val="28"/>
          <w:szCs w:val="28"/>
        </w:rPr>
        <w:t>средства обработки результатов эксперимента;</w:t>
      </w:r>
    </w:p>
    <w:p w:rsidR="00A2665A" w:rsidRPr="00A2665A" w:rsidRDefault="00A2665A" w:rsidP="00493A3E">
      <w:pPr>
        <w:numPr>
          <w:ilvl w:val="0"/>
          <w:numId w:val="19"/>
        </w:numPr>
        <w:tabs>
          <w:tab w:val="clear" w:pos="1287"/>
          <w:tab w:val="num" w:pos="426"/>
          <w:tab w:val="num" w:pos="1100"/>
          <w:tab w:val="num" w:pos="1620"/>
        </w:tabs>
        <w:spacing w:after="0" w:line="360" w:lineRule="auto"/>
        <w:ind w:left="0" w:firstLine="0"/>
        <w:jc w:val="both"/>
        <w:rPr>
          <w:rFonts w:ascii="Times New Roman" w:hAnsi="Times New Roman" w:cs="Times New Roman"/>
          <w:sz w:val="28"/>
          <w:szCs w:val="28"/>
        </w:rPr>
      </w:pPr>
      <w:r w:rsidRPr="00A2665A">
        <w:rPr>
          <w:rFonts w:ascii="Times New Roman" w:hAnsi="Times New Roman" w:cs="Times New Roman"/>
          <w:sz w:val="28"/>
          <w:szCs w:val="28"/>
        </w:rPr>
        <w:t>средства представления результатов исследования.</w:t>
      </w:r>
    </w:p>
    <w:p w:rsidR="00A2665A" w:rsidRPr="00A2665A" w:rsidRDefault="00A2665A" w:rsidP="00A2665A">
      <w:pPr>
        <w:widowControl w:val="0"/>
        <w:spacing w:after="0" w:line="360" w:lineRule="auto"/>
        <w:ind w:firstLine="709"/>
        <w:jc w:val="both"/>
        <w:rPr>
          <w:rFonts w:ascii="Times New Roman" w:hAnsi="Times New Roman" w:cs="Times New Roman"/>
          <w:sz w:val="28"/>
          <w:szCs w:val="28"/>
        </w:rPr>
      </w:pPr>
      <w:r w:rsidRPr="00A2665A">
        <w:rPr>
          <w:rFonts w:ascii="Times New Roman" w:hAnsi="Times New Roman" w:cs="Times New Roman"/>
          <w:sz w:val="28"/>
          <w:szCs w:val="28"/>
        </w:rPr>
        <w:t>Так, информационные технологии открывают широкий доступ к огромным ресурсам электронных библиотек, различных специализированных сайтов и систем мультимедиа.</w:t>
      </w:r>
    </w:p>
    <w:p w:rsidR="00A2665A" w:rsidRPr="00A2665A" w:rsidRDefault="00A2665A" w:rsidP="00A2665A">
      <w:pPr>
        <w:spacing w:after="0" w:line="360" w:lineRule="auto"/>
        <w:ind w:firstLine="708"/>
        <w:jc w:val="both"/>
        <w:rPr>
          <w:rFonts w:ascii="Times New Roman" w:hAnsi="Times New Roman" w:cs="Times New Roman"/>
          <w:sz w:val="28"/>
          <w:szCs w:val="28"/>
        </w:rPr>
      </w:pPr>
      <w:r w:rsidRPr="00A2665A">
        <w:rPr>
          <w:rFonts w:ascii="Times New Roman" w:hAnsi="Times New Roman" w:cs="Times New Roman"/>
          <w:sz w:val="28"/>
          <w:szCs w:val="28"/>
        </w:rPr>
        <w:t xml:space="preserve">Незаменимы стали ИКТ при подготовке </w:t>
      </w:r>
      <w:r w:rsidR="00BA5DED">
        <w:rPr>
          <w:rFonts w:ascii="Times New Roman" w:hAnsi="Times New Roman" w:cs="Times New Roman"/>
          <w:sz w:val="28"/>
          <w:szCs w:val="28"/>
        </w:rPr>
        <w:t>часов свободного общения</w:t>
      </w:r>
      <w:r w:rsidRPr="00A2665A">
        <w:rPr>
          <w:rFonts w:ascii="Times New Roman" w:hAnsi="Times New Roman" w:cs="Times New Roman"/>
          <w:sz w:val="28"/>
          <w:szCs w:val="28"/>
        </w:rPr>
        <w:t xml:space="preserve"> (Приложение </w:t>
      </w:r>
      <w:r w:rsidR="00BA5DED">
        <w:rPr>
          <w:rFonts w:ascii="Times New Roman" w:hAnsi="Times New Roman" w:cs="Times New Roman"/>
          <w:sz w:val="28"/>
          <w:szCs w:val="28"/>
        </w:rPr>
        <w:t>4</w:t>
      </w:r>
      <w:r w:rsidRPr="00A2665A">
        <w:rPr>
          <w:rFonts w:ascii="Times New Roman" w:hAnsi="Times New Roman" w:cs="Times New Roman"/>
          <w:sz w:val="28"/>
          <w:szCs w:val="28"/>
        </w:rPr>
        <w:t>) и внеклассных мероп</w:t>
      </w:r>
      <w:r w:rsidR="00BA5DED">
        <w:rPr>
          <w:rFonts w:ascii="Times New Roman" w:hAnsi="Times New Roman" w:cs="Times New Roman"/>
          <w:sz w:val="28"/>
          <w:szCs w:val="28"/>
        </w:rPr>
        <w:t>риятий по предмету (Приложение 6</w:t>
      </w:r>
      <w:r w:rsidRPr="00A2665A">
        <w:rPr>
          <w:rFonts w:ascii="Times New Roman" w:hAnsi="Times New Roman" w:cs="Times New Roman"/>
          <w:sz w:val="28"/>
          <w:szCs w:val="28"/>
        </w:rPr>
        <w:t>).</w:t>
      </w:r>
    </w:p>
    <w:p w:rsidR="00A2665A" w:rsidRPr="00A2665A" w:rsidRDefault="00A2665A" w:rsidP="00A2665A">
      <w:pPr>
        <w:spacing w:after="0" w:line="360" w:lineRule="auto"/>
        <w:ind w:firstLine="708"/>
        <w:jc w:val="both"/>
        <w:rPr>
          <w:rFonts w:ascii="Times New Roman" w:hAnsi="Times New Roman" w:cs="Times New Roman"/>
          <w:sz w:val="28"/>
          <w:szCs w:val="28"/>
        </w:rPr>
      </w:pPr>
      <w:r w:rsidRPr="00A2665A">
        <w:rPr>
          <w:rFonts w:ascii="Times New Roman" w:hAnsi="Times New Roman" w:cs="Times New Roman"/>
          <w:sz w:val="28"/>
          <w:szCs w:val="28"/>
        </w:rPr>
        <w:t>Отдельно хочется остановиться на такой форме работы, как выпуск газеты</w:t>
      </w:r>
      <w:r w:rsidR="00BA5DED">
        <w:rPr>
          <w:rFonts w:ascii="Times New Roman" w:hAnsi="Times New Roman" w:cs="Times New Roman"/>
          <w:sz w:val="28"/>
          <w:szCs w:val="28"/>
        </w:rPr>
        <w:t xml:space="preserve"> (Приложение 8)</w:t>
      </w:r>
      <w:r w:rsidRPr="00A2665A">
        <w:rPr>
          <w:rFonts w:ascii="Times New Roman" w:hAnsi="Times New Roman" w:cs="Times New Roman"/>
          <w:sz w:val="28"/>
          <w:szCs w:val="28"/>
        </w:rPr>
        <w:t xml:space="preserve">. </w:t>
      </w:r>
    </w:p>
    <w:p w:rsidR="00A2665A" w:rsidRPr="00A2665A" w:rsidRDefault="00A2665A" w:rsidP="00A2665A">
      <w:pPr>
        <w:spacing w:after="0" w:line="360" w:lineRule="auto"/>
        <w:ind w:firstLine="708"/>
        <w:jc w:val="both"/>
        <w:rPr>
          <w:rFonts w:ascii="Times New Roman" w:hAnsi="Times New Roman" w:cs="Times New Roman"/>
          <w:sz w:val="28"/>
          <w:szCs w:val="28"/>
        </w:rPr>
      </w:pPr>
      <w:r w:rsidRPr="00A2665A">
        <w:rPr>
          <w:rFonts w:ascii="Times New Roman" w:hAnsi="Times New Roman" w:cs="Times New Roman"/>
          <w:sz w:val="28"/>
          <w:szCs w:val="28"/>
        </w:rPr>
        <w:t>Так как одним из приоритетных направлений «Стратегии модернизации образования» является воспитание личнос</w:t>
      </w:r>
      <w:r w:rsidR="00493A3E">
        <w:rPr>
          <w:rFonts w:ascii="Times New Roman" w:hAnsi="Times New Roman" w:cs="Times New Roman"/>
          <w:sz w:val="28"/>
          <w:szCs w:val="28"/>
        </w:rPr>
        <w:t xml:space="preserve">ти, стремящейся к максимальной </w:t>
      </w:r>
      <w:r w:rsidRPr="00A2665A">
        <w:rPr>
          <w:rFonts w:ascii="Times New Roman" w:hAnsi="Times New Roman" w:cs="Times New Roman"/>
          <w:sz w:val="28"/>
          <w:szCs w:val="28"/>
        </w:rPr>
        <w:t>реализации своих возможностей, способной принять правильное решение в жизненных ситуациях, готовой к полноценному общению с людьми, различными по социальной группе, образованию, в</w:t>
      </w:r>
      <w:r w:rsidR="00493A3E">
        <w:rPr>
          <w:rFonts w:ascii="Times New Roman" w:hAnsi="Times New Roman" w:cs="Times New Roman"/>
          <w:sz w:val="28"/>
          <w:szCs w:val="28"/>
        </w:rPr>
        <w:t xml:space="preserve">озрасту, то такая форма работы </w:t>
      </w:r>
      <w:r w:rsidRPr="00A2665A">
        <w:rPr>
          <w:rFonts w:ascii="Times New Roman" w:hAnsi="Times New Roman" w:cs="Times New Roman"/>
          <w:sz w:val="28"/>
          <w:szCs w:val="28"/>
        </w:rPr>
        <w:t>крайне необходима.</w:t>
      </w:r>
    </w:p>
    <w:p w:rsidR="00A2665A" w:rsidRPr="00A2665A" w:rsidRDefault="00A2665A" w:rsidP="00493A3E">
      <w:pPr>
        <w:spacing w:after="0" w:line="360" w:lineRule="auto"/>
        <w:ind w:firstLine="851"/>
        <w:jc w:val="both"/>
        <w:rPr>
          <w:rFonts w:ascii="Times New Roman" w:hAnsi="Times New Roman" w:cs="Times New Roman"/>
          <w:sz w:val="28"/>
          <w:szCs w:val="28"/>
        </w:rPr>
      </w:pPr>
      <w:r w:rsidRPr="00A2665A">
        <w:rPr>
          <w:rFonts w:ascii="Times New Roman" w:hAnsi="Times New Roman" w:cs="Times New Roman"/>
          <w:sz w:val="28"/>
          <w:szCs w:val="28"/>
        </w:rPr>
        <w:t xml:space="preserve">Создание газеты помогает научить </w:t>
      </w:r>
      <w:r w:rsidR="00493A3E">
        <w:rPr>
          <w:rFonts w:ascii="Times New Roman" w:hAnsi="Times New Roman" w:cs="Times New Roman"/>
          <w:sz w:val="28"/>
          <w:szCs w:val="28"/>
        </w:rPr>
        <w:t>обучающегося</w:t>
      </w:r>
      <w:r w:rsidRPr="00A2665A">
        <w:rPr>
          <w:rFonts w:ascii="Times New Roman" w:hAnsi="Times New Roman" w:cs="Times New Roman"/>
          <w:sz w:val="28"/>
          <w:szCs w:val="28"/>
        </w:rPr>
        <w:t xml:space="preserve"> решать языковыми средствами те или иные коммуникативные задачи в разных сферах и ситуациях общения, то есть сформировать у него коммуникативную компетенцию, научить владеть всеми видами речевой деятельности, заложить основы культуры устной и письменной речи.</w:t>
      </w:r>
    </w:p>
    <w:p w:rsidR="00A2665A" w:rsidRPr="00A2665A" w:rsidRDefault="00A2665A" w:rsidP="000F33D3">
      <w:pPr>
        <w:spacing w:after="0" w:line="360" w:lineRule="auto"/>
        <w:ind w:firstLine="709"/>
        <w:jc w:val="both"/>
        <w:rPr>
          <w:rFonts w:ascii="Times New Roman" w:hAnsi="Times New Roman" w:cs="Times New Roman"/>
          <w:sz w:val="28"/>
          <w:szCs w:val="28"/>
        </w:rPr>
      </w:pPr>
      <w:r w:rsidRPr="00A2665A">
        <w:rPr>
          <w:rFonts w:ascii="Times New Roman" w:hAnsi="Times New Roman" w:cs="Times New Roman"/>
          <w:sz w:val="28"/>
          <w:szCs w:val="28"/>
        </w:rPr>
        <w:t xml:space="preserve">Понятие коммуникативной компетенции включает в себя не только овладение необходимым набором </w:t>
      </w:r>
      <w:proofErr w:type="spellStart"/>
      <w:r w:rsidRPr="00A2665A">
        <w:rPr>
          <w:rFonts w:ascii="Times New Roman" w:hAnsi="Times New Roman" w:cs="Times New Roman"/>
          <w:sz w:val="28"/>
          <w:szCs w:val="28"/>
        </w:rPr>
        <w:t>речеведческих</w:t>
      </w:r>
      <w:proofErr w:type="spellEnd"/>
      <w:r w:rsidRPr="00A2665A">
        <w:rPr>
          <w:rFonts w:ascii="Times New Roman" w:hAnsi="Times New Roman" w:cs="Times New Roman"/>
          <w:sz w:val="28"/>
          <w:szCs w:val="28"/>
        </w:rPr>
        <w:t xml:space="preserve"> и языковых знаний, но и </w:t>
      </w:r>
      <w:r w:rsidRPr="00A2665A">
        <w:rPr>
          <w:rFonts w:ascii="Times New Roman" w:hAnsi="Times New Roman" w:cs="Times New Roman"/>
          <w:sz w:val="28"/>
          <w:szCs w:val="28"/>
        </w:rPr>
        <w:lastRenderedPageBreak/>
        <w:t>формирование умений в области практического использования языка в процессе речевой деятельности. Это соотносится и с реализацией воспитательных задач по формированию социально активной личности, ори</w:t>
      </w:r>
      <w:r w:rsidR="000F33D3">
        <w:rPr>
          <w:rFonts w:ascii="Times New Roman" w:hAnsi="Times New Roman" w:cs="Times New Roman"/>
          <w:sz w:val="28"/>
          <w:szCs w:val="28"/>
        </w:rPr>
        <w:t>ентирующейся в современном мире</w:t>
      </w:r>
      <w:r w:rsidR="00493A3E">
        <w:rPr>
          <w:rFonts w:ascii="Times New Roman" w:hAnsi="Times New Roman" w:cs="Times New Roman"/>
          <w:sz w:val="28"/>
          <w:szCs w:val="28"/>
        </w:rPr>
        <w:t xml:space="preserve"> </w:t>
      </w:r>
      <w:r w:rsidR="00BA5DED">
        <w:rPr>
          <w:rFonts w:ascii="Times New Roman" w:hAnsi="Times New Roman" w:cs="Times New Roman"/>
          <w:sz w:val="28"/>
          <w:szCs w:val="28"/>
        </w:rPr>
        <w:t>(Приложение 8</w:t>
      </w:r>
      <w:r w:rsidRPr="00A2665A">
        <w:rPr>
          <w:rFonts w:ascii="Times New Roman" w:hAnsi="Times New Roman" w:cs="Times New Roman"/>
          <w:sz w:val="28"/>
          <w:szCs w:val="28"/>
        </w:rPr>
        <w:t>).</w:t>
      </w:r>
    </w:p>
    <w:p w:rsidR="00AD7EBC" w:rsidRPr="00992C63" w:rsidRDefault="00AD7EBC" w:rsidP="001738F7">
      <w:pPr>
        <w:pStyle w:val="a9"/>
        <w:spacing w:before="0" w:beforeAutospacing="0" w:after="0" w:afterAutospacing="0" w:line="360" w:lineRule="auto"/>
        <w:ind w:firstLine="709"/>
        <w:jc w:val="both"/>
        <w:rPr>
          <w:iCs/>
          <w:sz w:val="28"/>
          <w:szCs w:val="28"/>
        </w:rPr>
      </w:pPr>
    </w:p>
    <w:p w:rsidR="00C972EB" w:rsidRDefault="00C972EB" w:rsidP="00BB7E88">
      <w:pPr>
        <w:shd w:val="clear" w:color="auto" w:fill="FFFFFF"/>
        <w:spacing w:after="0" w:line="360" w:lineRule="auto"/>
        <w:ind w:firstLine="709"/>
        <w:jc w:val="center"/>
        <w:rPr>
          <w:rFonts w:ascii="Times New Roman" w:hAnsi="Times New Roman"/>
          <w:b/>
          <w:sz w:val="28"/>
          <w:szCs w:val="28"/>
        </w:rPr>
      </w:pPr>
      <w:r w:rsidRPr="00CD7F5A">
        <w:rPr>
          <w:rFonts w:ascii="Times New Roman" w:hAnsi="Times New Roman"/>
          <w:b/>
          <w:sz w:val="28"/>
          <w:szCs w:val="28"/>
        </w:rPr>
        <w:t>Результативность опыта</w:t>
      </w:r>
    </w:p>
    <w:p w:rsidR="000F33D3" w:rsidRPr="000F33D3" w:rsidRDefault="000F33D3" w:rsidP="000F33D3">
      <w:pPr>
        <w:spacing w:after="0" w:line="360" w:lineRule="auto"/>
        <w:ind w:firstLine="708"/>
        <w:jc w:val="both"/>
        <w:rPr>
          <w:rFonts w:ascii="Times New Roman" w:hAnsi="Times New Roman" w:cs="Times New Roman"/>
          <w:sz w:val="28"/>
          <w:szCs w:val="28"/>
        </w:rPr>
      </w:pPr>
      <w:r w:rsidRPr="000F33D3">
        <w:rPr>
          <w:rFonts w:ascii="Times New Roman" w:hAnsi="Times New Roman" w:cs="Times New Roman"/>
          <w:sz w:val="28"/>
          <w:szCs w:val="28"/>
        </w:rPr>
        <w:t xml:space="preserve">Экспериментальный опыт использования ИКТ на уроках русского языка, литературы и во внеклассной работе свидетельствует об эффективности этой технологии: </w:t>
      </w:r>
    </w:p>
    <w:p w:rsidR="000F33D3" w:rsidRPr="000F33D3" w:rsidRDefault="000F33D3" w:rsidP="000F33D3">
      <w:pPr>
        <w:pStyle w:val="a3"/>
        <w:numPr>
          <w:ilvl w:val="1"/>
          <w:numId w:val="21"/>
        </w:numPr>
        <w:tabs>
          <w:tab w:val="left" w:pos="426"/>
        </w:tabs>
        <w:spacing w:line="360" w:lineRule="auto"/>
        <w:ind w:left="0" w:firstLine="0"/>
        <w:jc w:val="both"/>
        <w:rPr>
          <w:sz w:val="28"/>
          <w:szCs w:val="28"/>
        </w:rPr>
      </w:pPr>
      <w:r w:rsidRPr="000F33D3">
        <w:rPr>
          <w:sz w:val="28"/>
          <w:szCs w:val="28"/>
        </w:rPr>
        <w:t>ученик превращается в активную личность;</w:t>
      </w:r>
    </w:p>
    <w:p w:rsidR="000F33D3" w:rsidRPr="000F33D3" w:rsidRDefault="000F33D3" w:rsidP="000F33D3">
      <w:pPr>
        <w:pStyle w:val="a3"/>
        <w:numPr>
          <w:ilvl w:val="1"/>
          <w:numId w:val="21"/>
        </w:numPr>
        <w:tabs>
          <w:tab w:val="left" w:pos="426"/>
        </w:tabs>
        <w:spacing w:line="360" w:lineRule="auto"/>
        <w:ind w:left="0" w:firstLine="0"/>
        <w:jc w:val="both"/>
        <w:rPr>
          <w:sz w:val="28"/>
          <w:szCs w:val="28"/>
        </w:rPr>
      </w:pPr>
      <w:r w:rsidRPr="000F33D3">
        <w:rPr>
          <w:sz w:val="28"/>
          <w:szCs w:val="28"/>
        </w:rPr>
        <w:t>реализуется целеполагание и мотивация;</w:t>
      </w:r>
    </w:p>
    <w:p w:rsidR="000F33D3" w:rsidRPr="000F33D3" w:rsidRDefault="000F33D3" w:rsidP="000F33D3">
      <w:pPr>
        <w:pStyle w:val="a3"/>
        <w:numPr>
          <w:ilvl w:val="1"/>
          <w:numId w:val="21"/>
        </w:numPr>
        <w:tabs>
          <w:tab w:val="left" w:pos="426"/>
        </w:tabs>
        <w:spacing w:line="360" w:lineRule="auto"/>
        <w:ind w:left="0" w:firstLine="0"/>
        <w:jc w:val="both"/>
        <w:rPr>
          <w:sz w:val="28"/>
          <w:szCs w:val="28"/>
        </w:rPr>
      </w:pPr>
      <w:r w:rsidRPr="000F33D3">
        <w:rPr>
          <w:sz w:val="28"/>
          <w:szCs w:val="28"/>
        </w:rPr>
        <w:t>ученику предоставляется свобода выбора деятельности и темпа работы;</w:t>
      </w:r>
    </w:p>
    <w:p w:rsidR="000F33D3" w:rsidRPr="000F33D3" w:rsidRDefault="000F33D3" w:rsidP="000F33D3">
      <w:pPr>
        <w:pStyle w:val="a3"/>
        <w:numPr>
          <w:ilvl w:val="1"/>
          <w:numId w:val="21"/>
        </w:numPr>
        <w:tabs>
          <w:tab w:val="left" w:pos="426"/>
        </w:tabs>
        <w:spacing w:line="360" w:lineRule="auto"/>
        <w:ind w:left="0" w:firstLine="0"/>
        <w:jc w:val="both"/>
        <w:rPr>
          <w:sz w:val="28"/>
          <w:szCs w:val="28"/>
        </w:rPr>
      </w:pPr>
      <w:r w:rsidRPr="000F33D3">
        <w:rPr>
          <w:sz w:val="28"/>
          <w:szCs w:val="28"/>
        </w:rPr>
        <w:t>изменяется форма контроля;</w:t>
      </w:r>
    </w:p>
    <w:p w:rsidR="000F33D3" w:rsidRPr="000F33D3" w:rsidRDefault="000F33D3" w:rsidP="000F33D3">
      <w:pPr>
        <w:pStyle w:val="a3"/>
        <w:numPr>
          <w:ilvl w:val="1"/>
          <w:numId w:val="21"/>
        </w:numPr>
        <w:tabs>
          <w:tab w:val="left" w:pos="426"/>
        </w:tabs>
        <w:spacing w:line="360" w:lineRule="auto"/>
        <w:ind w:left="0" w:firstLine="0"/>
        <w:jc w:val="both"/>
        <w:rPr>
          <w:sz w:val="28"/>
          <w:szCs w:val="28"/>
        </w:rPr>
      </w:pPr>
      <w:r w:rsidRPr="000F33D3">
        <w:rPr>
          <w:sz w:val="28"/>
          <w:szCs w:val="28"/>
        </w:rPr>
        <w:t>обучение становится индивидуальным и дифференцированным;</w:t>
      </w:r>
    </w:p>
    <w:p w:rsidR="000F33D3" w:rsidRPr="000F33D3" w:rsidRDefault="000F33D3" w:rsidP="000F33D3">
      <w:pPr>
        <w:pStyle w:val="a3"/>
        <w:numPr>
          <w:ilvl w:val="1"/>
          <w:numId w:val="21"/>
        </w:numPr>
        <w:tabs>
          <w:tab w:val="left" w:pos="426"/>
        </w:tabs>
        <w:spacing w:line="360" w:lineRule="auto"/>
        <w:ind w:left="0" w:firstLine="0"/>
        <w:jc w:val="both"/>
        <w:rPr>
          <w:sz w:val="28"/>
          <w:szCs w:val="28"/>
        </w:rPr>
      </w:pPr>
      <w:r w:rsidRPr="000F33D3">
        <w:rPr>
          <w:sz w:val="28"/>
          <w:szCs w:val="28"/>
        </w:rPr>
        <w:t>используются различные формы работы (парные, групповые);</w:t>
      </w:r>
    </w:p>
    <w:p w:rsidR="000F33D3" w:rsidRPr="000F33D3" w:rsidRDefault="000F33D3" w:rsidP="000F33D3">
      <w:pPr>
        <w:pStyle w:val="a3"/>
        <w:numPr>
          <w:ilvl w:val="1"/>
          <w:numId w:val="23"/>
        </w:numPr>
        <w:tabs>
          <w:tab w:val="left" w:pos="426"/>
        </w:tabs>
        <w:spacing w:line="360" w:lineRule="auto"/>
        <w:ind w:left="0" w:firstLine="0"/>
        <w:jc w:val="both"/>
        <w:rPr>
          <w:sz w:val="28"/>
          <w:szCs w:val="28"/>
        </w:rPr>
      </w:pPr>
      <w:r w:rsidRPr="000F33D3">
        <w:rPr>
          <w:sz w:val="28"/>
          <w:szCs w:val="28"/>
        </w:rPr>
        <w:t xml:space="preserve">меняется роль учителя: он становится партнером, «учит учиться». </w:t>
      </w:r>
    </w:p>
    <w:p w:rsidR="000F33D3" w:rsidRPr="000F33D3" w:rsidRDefault="000F33D3" w:rsidP="000F33D3">
      <w:pPr>
        <w:spacing w:after="0" w:line="360" w:lineRule="auto"/>
        <w:ind w:firstLine="708"/>
        <w:jc w:val="both"/>
        <w:rPr>
          <w:rFonts w:ascii="Times New Roman" w:hAnsi="Times New Roman" w:cs="Times New Roman"/>
          <w:sz w:val="28"/>
          <w:szCs w:val="28"/>
        </w:rPr>
      </w:pPr>
      <w:r w:rsidRPr="000F33D3">
        <w:rPr>
          <w:rFonts w:ascii="Times New Roman" w:hAnsi="Times New Roman" w:cs="Times New Roman"/>
          <w:sz w:val="28"/>
          <w:szCs w:val="28"/>
        </w:rPr>
        <w:t xml:space="preserve">Результаты социологического опроса учащихся об уроках, на которых активно применяются информационно-коммуникативные технологии, показывают, что у учащихся вырос интерес к урокам (92%), учащиеся удовлетворены качеством преподаваемого предмета (91%), появилась возможность проявить свою индивидуальность и творческую активность (84%), увеличилась свобода выбора деятельности и темпа работы (85%). </w:t>
      </w:r>
    </w:p>
    <w:p w:rsidR="000F33D3" w:rsidRDefault="000F33D3" w:rsidP="000F33D3">
      <w:pPr>
        <w:spacing w:after="0" w:line="360" w:lineRule="auto"/>
        <w:ind w:firstLine="708"/>
        <w:jc w:val="both"/>
        <w:rPr>
          <w:rFonts w:ascii="Times New Roman" w:hAnsi="Times New Roman" w:cs="Times New Roman"/>
          <w:sz w:val="28"/>
          <w:szCs w:val="28"/>
        </w:rPr>
      </w:pPr>
      <w:r w:rsidRPr="000F33D3">
        <w:rPr>
          <w:rFonts w:ascii="Times New Roman" w:hAnsi="Times New Roman" w:cs="Times New Roman"/>
          <w:sz w:val="28"/>
          <w:szCs w:val="28"/>
        </w:rPr>
        <w:t>Кроме этого, возрастает качество знаний по русскому языку</w:t>
      </w:r>
      <w:r w:rsidR="00EB7D94">
        <w:rPr>
          <w:rFonts w:ascii="Times New Roman" w:hAnsi="Times New Roman" w:cs="Times New Roman"/>
          <w:sz w:val="28"/>
          <w:szCs w:val="28"/>
        </w:rPr>
        <w:t xml:space="preserve"> и литературе</w:t>
      </w:r>
      <w:r w:rsidRPr="000F33D3">
        <w:rPr>
          <w:rFonts w:ascii="Times New Roman" w:hAnsi="Times New Roman" w:cs="Times New Roman"/>
          <w:sz w:val="28"/>
          <w:szCs w:val="28"/>
        </w:rPr>
        <w:t xml:space="preserve">. Это можно увидеть в следующих </w:t>
      </w:r>
      <w:r w:rsidR="008636F9">
        <w:rPr>
          <w:rFonts w:ascii="Times New Roman" w:hAnsi="Times New Roman" w:cs="Times New Roman"/>
          <w:sz w:val="28"/>
          <w:szCs w:val="28"/>
        </w:rPr>
        <w:t>таблицах</w:t>
      </w:r>
      <w:r w:rsidRPr="000F33D3">
        <w:rPr>
          <w:rFonts w:ascii="Times New Roman" w:hAnsi="Times New Roman" w:cs="Times New Roman"/>
          <w:sz w:val="28"/>
          <w:szCs w:val="28"/>
        </w:rPr>
        <w:t>:</w:t>
      </w:r>
    </w:p>
    <w:p w:rsidR="008636F9" w:rsidRDefault="008636F9" w:rsidP="000F33D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Таблица 1. Успеваемость и качество знаний в группах ССЗ.</w:t>
      </w:r>
    </w:p>
    <w:tbl>
      <w:tblPr>
        <w:tblStyle w:val="ad"/>
        <w:tblW w:w="0" w:type="auto"/>
        <w:tblLook w:val="04A0" w:firstRow="1" w:lastRow="0" w:firstColumn="1" w:lastColumn="0" w:noHBand="0" w:noVBand="1"/>
      </w:tblPr>
      <w:tblGrid>
        <w:gridCol w:w="3284"/>
        <w:gridCol w:w="3285"/>
        <w:gridCol w:w="3285"/>
      </w:tblGrid>
      <w:tr w:rsidR="008636F9" w:rsidTr="008636F9">
        <w:tc>
          <w:tcPr>
            <w:tcW w:w="3284" w:type="dxa"/>
            <w:vAlign w:val="center"/>
          </w:tcPr>
          <w:p w:rsidR="008636F9" w:rsidRDefault="008636F9"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год</w:t>
            </w:r>
          </w:p>
        </w:tc>
        <w:tc>
          <w:tcPr>
            <w:tcW w:w="3285" w:type="dxa"/>
            <w:vAlign w:val="center"/>
          </w:tcPr>
          <w:p w:rsidR="008636F9" w:rsidRDefault="00633C4B"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У</w:t>
            </w:r>
            <w:r w:rsidR="008636F9">
              <w:rPr>
                <w:rFonts w:ascii="Times New Roman" w:hAnsi="Times New Roman" w:cs="Times New Roman"/>
                <w:sz w:val="28"/>
                <w:szCs w:val="28"/>
              </w:rPr>
              <w:t>спеваемость</w:t>
            </w:r>
            <w:r>
              <w:rPr>
                <w:rFonts w:ascii="Times New Roman" w:hAnsi="Times New Roman" w:cs="Times New Roman"/>
                <w:sz w:val="28"/>
                <w:szCs w:val="28"/>
              </w:rPr>
              <w:t>, %</w:t>
            </w:r>
          </w:p>
        </w:tc>
        <w:tc>
          <w:tcPr>
            <w:tcW w:w="3285" w:type="dxa"/>
            <w:vAlign w:val="center"/>
          </w:tcPr>
          <w:p w:rsidR="008636F9" w:rsidRDefault="008636F9"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Качество знаний</w:t>
            </w:r>
            <w:r w:rsidR="00633C4B">
              <w:rPr>
                <w:rFonts w:ascii="Times New Roman" w:hAnsi="Times New Roman" w:cs="Times New Roman"/>
                <w:sz w:val="28"/>
                <w:szCs w:val="28"/>
              </w:rPr>
              <w:t>, %</w:t>
            </w:r>
          </w:p>
        </w:tc>
      </w:tr>
      <w:tr w:rsidR="008636F9" w:rsidTr="008636F9">
        <w:tc>
          <w:tcPr>
            <w:tcW w:w="3284" w:type="dxa"/>
            <w:vAlign w:val="center"/>
          </w:tcPr>
          <w:p w:rsidR="008636F9" w:rsidRDefault="008636F9"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2013-2014</w:t>
            </w:r>
          </w:p>
        </w:tc>
        <w:tc>
          <w:tcPr>
            <w:tcW w:w="3285" w:type="dxa"/>
            <w:vAlign w:val="center"/>
          </w:tcPr>
          <w:p w:rsidR="008636F9" w:rsidRDefault="00633C4B"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3285" w:type="dxa"/>
            <w:vAlign w:val="center"/>
          </w:tcPr>
          <w:p w:rsidR="008636F9" w:rsidRDefault="00633C4B"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65</w:t>
            </w:r>
          </w:p>
        </w:tc>
      </w:tr>
      <w:tr w:rsidR="008636F9" w:rsidTr="008636F9">
        <w:tc>
          <w:tcPr>
            <w:tcW w:w="3284" w:type="dxa"/>
            <w:vAlign w:val="center"/>
          </w:tcPr>
          <w:p w:rsidR="008636F9" w:rsidRDefault="008636F9"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2014-2015</w:t>
            </w:r>
          </w:p>
        </w:tc>
        <w:tc>
          <w:tcPr>
            <w:tcW w:w="3285" w:type="dxa"/>
            <w:vAlign w:val="center"/>
          </w:tcPr>
          <w:p w:rsidR="008636F9" w:rsidRDefault="00633C4B"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3285" w:type="dxa"/>
            <w:vAlign w:val="center"/>
          </w:tcPr>
          <w:p w:rsidR="008636F9" w:rsidRDefault="00633C4B"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71</w:t>
            </w:r>
          </w:p>
        </w:tc>
      </w:tr>
      <w:tr w:rsidR="008636F9" w:rsidTr="008636F9">
        <w:tc>
          <w:tcPr>
            <w:tcW w:w="3284" w:type="dxa"/>
            <w:vAlign w:val="center"/>
          </w:tcPr>
          <w:p w:rsidR="008636F9" w:rsidRDefault="008636F9"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2015-2016</w:t>
            </w:r>
          </w:p>
        </w:tc>
        <w:tc>
          <w:tcPr>
            <w:tcW w:w="3285" w:type="dxa"/>
            <w:vAlign w:val="center"/>
          </w:tcPr>
          <w:p w:rsidR="008636F9" w:rsidRDefault="00633C4B"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3285" w:type="dxa"/>
            <w:vAlign w:val="center"/>
          </w:tcPr>
          <w:p w:rsidR="008636F9" w:rsidRDefault="00633C4B" w:rsidP="008636F9">
            <w:pPr>
              <w:spacing w:line="360" w:lineRule="auto"/>
              <w:jc w:val="center"/>
              <w:rPr>
                <w:rFonts w:ascii="Times New Roman" w:hAnsi="Times New Roman" w:cs="Times New Roman"/>
                <w:sz w:val="28"/>
                <w:szCs w:val="28"/>
              </w:rPr>
            </w:pPr>
            <w:r>
              <w:rPr>
                <w:rFonts w:ascii="Times New Roman" w:hAnsi="Times New Roman" w:cs="Times New Roman"/>
                <w:sz w:val="28"/>
                <w:szCs w:val="28"/>
              </w:rPr>
              <w:t>87</w:t>
            </w:r>
          </w:p>
        </w:tc>
      </w:tr>
    </w:tbl>
    <w:p w:rsidR="008636F9" w:rsidRDefault="008636F9" w:rsidP="000F33D3">
      <w:pPr>
        <w:spacing w:after="0" w:line="360" w:lineRule="auto"/>
        <w:ind w:firstLine="708"/>
        <w:jc w:val="both"/>
        <w:rPr>
          <w:rFonts w:ascii="Times New Roman" w:hAnsi="Times New Roman" w:cs="Times New Roman"/>
          <w:sz w:val="28"/>
          <w:szCs w:val="28"/>
        </w:rPr>
      </w:pPr>
    </w:p>
    <w:p w:rsidR="00633C4B" w:rsidRDefault="00633C4B" w:rsidP="00EC775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Таблица 2. Успеваемость и качество знаний в группах КРС.</w:t>
      </w:r>
    </w:p>
    <w:tbl>
      <w:tblPr>
        <w:tblStyle w:val="ad"/>
        <w:tblW w:w="0" w:type="auto"/>
        <w:tblLook w:val="04A0" w:firstRow="1" w:lastRow="0" w:firstColumn="1" w:lastColumn="0" w:noHBand="0" w:noVBand="1"/>
      </w:tblPr>
      <w:tblGrid>
        <w:gridCol w:w="3284"/>
        <w:gridCol w:w="3285"/>
        <w:gridCol w:w="3285"/>
      </w:tblGrid>
      <w:tr w:rsidR="00633C4B" w:rsidTr="00E9197E">
        <w:tc>
          <w:tcPr>
            <w:tcW w:w="3284"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год</w:t>
            </w:r>
          </w:p>
        </w:tc>
        <w:tc>
          <w:tcPr>
            <w:tcW w:w="3285"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Успеваемость, %</w:t>
            </w:r>
          </w:p>
        </w:tc>
        <w:tc>
          <w:tcPr>
            <w:tcW w:w="3285"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Качество знаний, %</w:t>
            </w:r>
          </w:p>
        </w:tc>
      </w:tr>
      <w:tr w:rsidR="00633C4B" w:rsidTr="00E9197E">
        <w:tc>
          <w:tcPr>
            <w:tcW w:w="3284"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2013-2014</w:t>
            </w:r>
          </w:p>
        </w:tc>
        <w:tc>
          <w:tcPr>
            <w:tcW w:w="3285"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3285"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51</w:t>
            </w:r>
          </w:p>
        </w:tc>
      </w:tr>
      <w:tr w:rsidR="00633C4B" w:rsidTr="00E9197E">
        <w:tc>
          <w:tcPr>
            <w:tcW w:w="3284"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2014-2015</w:t>
            </w:r>
          </w:p>
        </w:tc>
        <w:tc>
          <w:tcPr>
            <w:tcW w:w="3285"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3285"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54</w:t>
            </w:r>
          </w:p>
        </w:tc>
      </w:tr>
      <w:tr w:rsidR="00633C4B" w:rsidTr="00E9197E">
        <w:tc>
          <w:tcPr>
            <w:tcW w:w="3284"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2015-2016</w:t>
            </w:r>
          </w:p>
        </w:tc>
        <w:tc>
          <w:tcPr>
            <w:tcW w:w="3285"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3285" w:type="dxa"/>
            <w:vAlign w:val="center"/>
          </w:tcPr>
          <w:p w:rsidR="00633C4B" w:rsidRDefault="00633C4B" w:rsidP="00E9197E">
            <w:pPr>
              <w:spacing w:line="360" w:lineRule="auto"/>
              <w:jc w:val="center"/>
              <w:rPr>
                <w:rFonts w:ascii="Times New Roman" w:hAnsi="Times New Roman" w:cs="Times New Roman"/>
                <w:sz w:val="28"/>
                <w:szCs w:val="28"/>
              </w:rPr>
            </w:pPr>
            <w:r>
              <w:rPr>
                <w:rFonts w:ascii="Times New Roman" w:hAnsi="Times New Roman" w:cs="Times New Roman"/>
                <w:sz w:val="28"/>
                <w:szCs w:val="28"/>
              </w:rPr>
              <w:t>63</w:t>
            </w:r>
          </w:p>
        </w:tc>
      </w:tr>
    </w:tbl>
    <w:p w:rsidR="000F33D3" w:rsidRDefault="000F33D3" w:rsidP="00EC775D">
      <w:pPr>
        <w:widowControl w:val="0"/>
        <w:spacing w:after="0" w:line="360" w:lineRule="auto"/>
        <w:rPr>
          <w:rFonts w:ascii="Times New Roman" w:hAnsi="Times New Roman"/>
          <w:b/>
          <w:sz w:val="28"/>
          <w:szCs w:val="28"/>
        </w:rPr>
      </w:pPr>
    </w:p>
    <w:p w:rsidR="000F33D3" w:rsidRDefault="00EB7D94" w:rsidP="00966050">
      <w:pPr>
        <w:widowControl w:val="0"/>
        <w:spacing w:after="0" w:line="360" w:lineRule="auto"/>
        <w:jc w:val="center"/>
        <w:rPr>
          <w:rFonts w:ascii="Times New Roman" w:hAnsi="Times New Roman"/>
          <w:b/>
          <w:sz w:val="28"/>
          <w:szCs w:val="28"/>
        </w:rPr>
      </w:pPr>
      <w:r>
        <w:rPr>
          <w:rFonts w:ascii="Times New Roman" w:hAnsi="Times New Roman"/>
          <w:b/>
          <w:sz w:val="28"/>
          <w:szCs w:val="28"/>
        </w:rPr>
        <w:t>Достижения во внеурочной деятельности</w:t>
      </w:r>
    </w:p>
    <w:p w:rsidR="000F33D3" w:rsidRPr="006063C9" w:rsidRDefault="006063C9" w:rsidP="006063C9">
      <w:pPr>
        <w:shd w:val="clear" w:color="auto" w:fill="FFFFFF"/>
        <w:spacing w:after="0" w:line="360" w:lineRule="auto"/>
        <w:ind w:firstLine="709"/>
        <w:jc w:val="both"/>
        <w:rPr>
          <w:rFonts w:ascii="Times New Roman" w:eastAsia="Times New Roman" w:hAnsi="Times New Roman" w:cs="Times New Roman"/>
          <w:b/>
          <w:sz w:val="28"/>
          <w:szCs w:val="28"/>
        </w:rPr>
      </w:pPr>
      <w:proofErr w:type="gramStart"/>
      <w:r>
        <w:rPr>
          <w:rFonts w:ascii="Times New Roman" w:hAnsi="Times New Roman" w:cs="Times New Roman"/>
          <w:sz w:val="28"/>
          <w:szCs w:val="28"/>
        </w:rPr>
        <w:t>в 2015 году у</w:t>
      </w:r>
      <w:r w:rsidR="00EB7D94">
        <w:rPr>
          <w:rFonts w:ascii="Times New Roman" w:hAnsi="Times New Roman" w:cs="Times New Roman"/>
          <w:sz w:val="28"/>
          <w:szCs w:val="28"/>
        </w:rPr>
        <w:t>чащи</w:t>
      </w:r>
      <w:r>
        <w:rPr>
          <w:rFonts w:ascii="Times New Roman" w:hAnsi="Times New Roman" w:cs="Times New Roman"/>
          <w:sz w:val="28"/>
          <w:szCs w:val="28"/>
        </w:rPr>
        <w:t>е</w:t>
      </w:r>
      <w:r w:rsidR="00EB7D94">
        <w:rPr>
          <w:rFonts w:ascii="Times New Roman" w:hAnsi="Times New Roman" w:cs="Times New Roman"/>
          <w:sz w:val="28"/>
          <w:szCs w:val="28"/>
        </w:rPr>
        <w:t xml:space="preserve">ся Абрамов Михаил стал победителем </w:t>
      </w:r>
      <w:r>
        <w:rPr>
          <w:rFonts w:ascii="Times New Roman" w:hAnsi="Times New Roman" w:cs="Times New Roman"/>
          <w:sz w:val="28"/>
          <w:szCs w:val="28"/>
        </w:rPr>
        <w:t xml:space="preserve">регионального </w:t>
      </w:r>
      <w:r w:rsidR="00EB7D94">
        <w:rPr>
          <w:rFonts w:ascii="Times New Roman" w:hAnsi="Times New Roman" w:cs="Times New Roman"/>
          <w:sz w:val="28"/>
          <w:szCs w:val="28"/>
        </w:rPr>
        <w:t>открытого художественного конкурса</w:t>
      </w:r>
      <w:r>
        <w:rPr>
          <w:rFonts w:ascii="Times New Roman" w:hAnsi="Times New Roman" w:cs="Times New Roman"/>
          <w:sz w:val="28"/>
          <w:szCs w:val="28"/>
        </w:rPr>
        <w:t xml:space="preserve"> «Культурное достояние России – юным белгородцам», посвящённого Году литературы в номинации «письменная работа», </w:t>
      </w:r>
      <w:proofErr w:type="spellStart"/>
      <w:r>
        <w:rPr>
          <w:rFonts w:ascii="Times New Roman" w:hAnsi="Times New Roman" w:cs="Times New Roman"/>
          <w:sz w:val="28"/>
          <w:szCs w:val="28"/>
        </w:rPr>
        <w:t>Бородатов</w:t>
      </w:r>
      <w:proofErr w:type="spellEnd"/>
      <w:r>
        <w:rPr>
          <w:rFonts w:ascii="Times New Roman" w:hAnsi="Times New Roman" w:cs="Times New Roman"/>
          <w:sz w:val="28"/>
          <w:szCs w:val="28"/>
        </w:rPr>
        <w:t xml:space="preserve"> Владислав занял третье место во Всероссийской олимпиаде, посвящённой Году литературы в России, Шпак Дмитрий занял третье место в областном конкурсе сочинений на тему «Молодёжь и выборы»</w:t>
      </w:r>
      <w:r w:rsidR="00BA5DED">
        <w:rPr>
          <w:rFonts w:ascii="Times New Roman" w:hAnsi="Times New Roman" w:cs="Times New Roman"/>
          <w:sz w:val="28"/>
          <w:szCs w:val="28"/>
        </w:rPr>
        <w:t xml:space="preserve"> (Приложение 7)</w:t>
      </w:r>
      <w:r>
        <w:rPr>
          <w:rFonts w:ascii="Times New Roman" w:hAnsi="Times New Roman" w:cs="Times New Roman"/>
          <w:sz w:val="28"/>
          <w:szCs w:val="28"/>
        </w:rPr>
        <w:t>.</w:t>
      </w:r>
      <w:proofErr w:type="gramEnd"/>
    </w:p>
    <w:p w:rsidR="000F33D3" w:rsidRPr="000F33D3" w:rsidRDefault="000F33D3" w:rsidP="000F33D3">
      <w:pPr>
        <w:pStyle w:val="a9"/>
        <w:spacing w:before="0" w:beforeAutospacing="0" w:after="0" w:afterAutospacing="0" w:line="360" w:lineRule="auto"/>
        <w:ind w:firstLine="708"/>
        <w:jc w:val="center"/>
        <w:rPr>
          <w:b/>
          <w:iCs/>
          <w:sz w:val="28"/>
          <w:szCs w:val="28"/>
        </w:rPr>
      </w:pPr>
      <w:r w:rsidRPr="000F33D3">
        <w:rPr>
          <w:b/>
          <w:iCs/>
          <w:sz w:val="28"/>
          <w:szCs w:val="28"/>
        </w:rPr>
        <w:t>Заключение</w:t>
      </w:r>
    </w:p>
    <w:p w:rsidR="000F33D3" w:rsidRDefault="000F33D3" w:rsidP="000F33D3">
      <w:pPr>
        <w:pStyle w:val="a9"/>
        <w:spacing w:before="0" w:beforeAutospacing="0" w:after="0" w:afterAutospacing="0" w:line="360" w:lineRule="auto"/>
        <w:ind w:firstLine="708"/>
        <w:jc w:val="both"/>
        <w:rPr>
          <w:rStyle w:val="aa"/>
          <w:b w:val="0"/>
          <w:bCs w:val="0"/>
          <w:iCs/>
          <w:sz w:val="28"/>
          <w:szCs w:val="28"/>
        </w:rPr>
      </w:pPr>
      <w:r>
        <w:rPr>
          <w:iCs/>
          <w:sz w:val="28"/>
          <w:szCs w:val="28"/>
        </w:rPr>
        <w:t>Таким образом, можно сделать вывод, что</w:t>
      </w:r>
      <w:r w:rsidRPr="00C23DE2">
        <w:rPr>
          <w:iCs/>
          <w:sz w:val="28"/>
          <w:szCs w:val="28"/>
        </w:rPr>
        <w:t xml:space="preserve"> использование мультимедийных средств помогает реализовать личностно-ориентированный подход в обучении, обеспечивает индивидуализацию и дифференциацию с учётом особенностей детей, их уровн</w:t>
      </w:r>
      <w:r>
        <w:rPr>
          <w:iCs/>
          <w:sz w:val="28"/>
          <w:szCs w:val="28"/>
        </w:rPr>
        <w:t xml:space="preserve">я </w:t>
      </w:r>
      <w:proofErr w:type="spellStart"/>
      <w:r>
        <w:rPr>
          <w:iCs/>
          <w:sz w:val="28"/>
          <w:szCs w:val="28"/>
        </w:rPr>
        <w:t>обученности</w:t>
      </w:r>
      <w:proofErr w:type="spellEnd"/>
      <w:r>
        <w:rPr>
          <w:iCs/>
          <w:sz w:val="28"/>
          <w:szCs w:val="28"/>
        </w:rPr>
        <w:t xml:space="preserve">, использование ИКТ на </w:t>
      </w:r>
      <w:r w:rsidRPr="00C23DE2">
        <w:rPr>
          <w:iCs/>
          <w:sz w:val="28"/>
          <w:szCs w:val="28"/>
        </w:rPr>
        <w:t>уроках</w:t>
      </w:r>
      <w:r>
        <w:rPr>
          <w:iCs/>
          <w:sz w:val="28"/>
          <w:szCs w:val="28"/>
        </w:rPr>
        <w:t xml:space="preserve"> и во внеклассной работе</w:t>
      </w:r>
      <w:r w:rsidRPr="00C23DE2">
        <w:rPr>
          <w:iCs/>
          <w:sz w:val="28"/>
          <w:szCs w:val="28"/>
        </w:rPr>
        <w:t xml:space="preserve"> дает высокие </w:t>
      </w:r>
      <w:r w:rsidRPr="00C23DE2">
        <w:rPr>
          <w:rStyle w:val="aa"/>
          <w:b w:val="0"/>
          <w:iCs/>
          <w:sz w:val="28"/>
          <w:szCs w:val="28"/>
        </w:rPr>
        <w:t>результаты:</w:t>
      </w:r>
    </w:p>
    <w:p w:rsidR="000F33D3" w:rsidRDefault="000F33D3" w:rsidP="000F33D3">
      <w:pPr>
        <w:pStyle w:val="a9"/>
        <w:numPr>
          <w:ilvl w:val="0"/>
          <w:numId w:val="25"/>
        </w:numPr>
        <w:tabs>
          <w:tab w:val="clear" w:pos="1428"/>
          <w:tab w:val="num" w:pos="426"/>
        </w:tabs>
        <w:spacing w:before="0" w:beforeAutospacing="0" w:after="0" w:afterAutospacing="0" w:line="360" w:lineRule="auto"/>
        <w:ind w:left="0" w:firstLine="0"/>
        <w:jc w:val="both"/>
        <w:rPr>
          <w:iCs/>
          <w:sz w:val="28"/>
          <w:szCs w:val="28"/>
        </w:rPr>
      </w:pPr>
      <w:r w:rsidRPr="00C23DE2">
        <w:rPr>
          <w:iCs/>
          <w:sz w:val="28"/>
          <w:szCs w:val="28"/>
        </w:rPr>
        <w:t>развивает творческие, исследовательские способно</w:t>
      </w:r>
      <w:r>
        <w:rPr>
          <w:iCs/>
          <w:sz w:val="28"/>
          <w:szCs w:val="28"/>
        </w:rPr>
        <w:t xml:space="preserve">сти учащихся, повышает их </w:t>
      </w:r>
      <w:r w:rsidRPr="00C23DE2">
        <w:rPr>
          <w:iCs/>
          <w:sz w:val="28"/>
          <w:szCs w:val="28"/>
        </w:rPr>
        <w:t xml:space="preserve">активность; </w:t>
      </w:r>
    </w:p>
    <w:p w:rsidR="000F33D3" w:rsidRDefault="000F33D3" w:rsidP="000F33D3">
      <w:pPr>
        <w:pStyle w:val="a9"/>
        <w:numPr>
          <w:ilvl w:val="0"/>
          <w:numId w:val="25"/>
        </w:numPr>
        <w:tabs>
          <w:tab w:val="clear" w:pos="1428"/>
          <w:tab w:val="num" w:pos="426"/>
        </w:tabs>
        <w:spacing w:before="0" w:beforeAutospacing="0" w:after="0" w:afterAutospacing="0" w:line="360" w:lineRule="auto"/>
        <w:ind w:left="0" w:firstLine="0"/>
        <w:jc w:val="both"/>
        <w:rPr>
          <w:iCs/>
          <w:sz w:val="28"/>
          <w:szCs w:val="28"/>
        </w:rPr>
      </w:pPr>
      <w:proofErr w:type="gramStart"/>
      <w:r w:rsidRPr="00C23DE2">
        <w:rPr>
          <w:iCs/>
          <w:sz w:val="28"/>
          <w:szCs w:val="28"/>
        </w:rPr>
        <w:t>способствует интенсификации учебно-воспитательного процесса, более осмысленному изучению материала, приобретению навыков самоорганизации, превр</w:t>
      </w:r>
      <w:r>
        <w:rPr>
          <w:iCs/>
          <w:sz w:val="28"/>
          <w:szCs w:val="28"/>
        </w:rPr>
        <w:t xml:space="preserve">ащению систематических знаний в </w:t>
      </w:r>
      <w:r w:rsidRPr="00C23DE2">
        <w:rPr>
          <w:iCs/>
          <w:sz w:val="28"/>
          <w:szCs w:val="28"/>
        </w:rPr>
        <w:t>системные; помогает развитию познавательно</w:t>
      </w:r>
      <w:r>
        <w:rPr>
          <w:iCs/>
          <w:sz w:val="28"/>
          <w:szCs w:val="28"/>
        </w:rPr>
        <w:t xml:space="preserve">й деятельности учащихся и интереса к </w:t>
      </w:r>
      <w:r w:rsidRPr="00C23DE2">
        <w:rPr>
          <w:iCs/>
          <w:sz w:val="28"/>
          <w:szCs w:val="28"/>
        </w:rPr>
        <w:t xml:space="preserve">предмету; </w:t>
      </w:r>
      <w:proofErr w:type="gramEnd"/>
    </w:p>
    <w:p w:rsidR="000F33D3" w:rsidRDefault="000F33D3" w:rsidP="000F33D3">
      <w:pPr>
        <w:pStyle w:val="a9"/>
        <w:numPr>
          <w:ilvl w:val="0"/>
          <w:numId w:val="25"/>
        </w:numPr>
        <w:tabs>
          <w:tab w:val="clear" w:pos="1428"/>
          <w:tab w:val="num" w:pos="426"/>
        </w:tabs>
        <w:spacing w:before="0" w:beforeAutospacing="0" w:after="0" w:afterAutospacing="0" w:line="360" w:lineRule="auto"/>
        <w:ind w:left="0" w:firstLine="0"/>
        <w:jc w:val="both"/>
        <w:rPr>
          <w:iCs/>
          <w:sz w:val="28"/>
          <w:szCs w:val="28"/>
        </w:rPr>
      </w:pPr>
      <w:r>
        <w:rPr>
          <w:iCs/>
          <w:sz w:val="28"/>
          <w:szCs w:val="28"/>
        </w:rPr>
        <w:t xml:space="preserve">развивает у </w:t>
      </w:r>
      <w:r w:rsidRPr="00C23DE2">
        <w:rPr>
          <w:iCs/>
          <w:sz w:val="28"/>
          <w:szCs w:val="28"/>
        </w:rPr>
        <w:t xml:space="preserve">учащихся логическое мышление, значительно повышает </w:t>
      </w:r>
      <w:r>
        <w:rPr>
          <w:iCs/>
          <w:sz w:val="28"/>
          <w:szCs w:val="28"/>
        </w:rPr>
        <w:t>уровень рефлексивных действий с</w:t>
      </w:r>
      <w:r w:rsidRPr="00C23DE2">
        <w:rPr>
          <w:iCs/>
          <w:sz w:val="28"/>
          <w:szCs w:val="28"/>
        </w:rPr>
        <w:t xml:space="preserve"> изучаемым материалом. </w:t>
      </w:r>
    </w:p>
    <w:p w:rsidR="000F33D3" w:rsidRPr="00C23DE2" w:rsidRDefault="000F33D3" w:rsidP="000F33D3">
      <w:pPr>
        <w:pStyle w:val="a9"/>
        <w:spacing w:before="0" w:beforeAutospacing="0" w:after="0" w:afterAutospacing="0" w:line="360" w:lineRule="auto"/>
        <w:ind w:firstLine="708"/>
        <w:jc w:val="both"/>
        <w:rPr>
          <w:sz w:val="28"/>
          <w:szCs w:val="28"/>
        </w:rPr>
      </w:pPr>
      <w:r w:rsidRPr="00C23DE2">
        <w:rPr>
          <w:iCs/>
          <w:sz w:val="28"/>
          <w:szCs w:val="28"/>
        </w:rPr>
        <w:t>Применение компьютерной техники позволяет осуществить обоснованный выбор наилучшего варианта обучения.</w:t>
      </w:r>
      <w:r w:rsidRPr="00C23DE2">
        <w:rPr>
          <w:sz w:val="28"/>
          <w:szCs w:val="28"/>
        </w:rPr>
        <w:t xml:space="preserve"> </w:t>
      </w:r>
    </w:p>
    <w:p w:rsidR="006063C9" w:rsidRDefault="006063C9">
      <w:pPr>
        <w:rPr>
          <w:rFonts w:ascii="Times New Roman" w:hAnsi="Times New Roman"/>
          <w:b/>
          <w:sz w:val="28"/>
          <w:szCs w:val="28"/>
        </w:rPr>
      </w:pPr>
    </w:p>
    <w:p w:rsidR="00C972EB" w:rsidRPr="00A30728" w:rsidRDefault="00C972EB" w:rsidP="00C972EB">
      <w:pPr>
        <w:widowControl w:val="0"/>
        <w:spacing w:after="0" w:line="240" w:lineRule="auto"/>
        <w:ind w:left="567" w:right="141"/>
        <w:jc w:val="center"/>
        <w:rPr>
          <w:rFonts w:ascii="Times New Roman" w:hAnsi="Times New Roman"/>
          <w:b/>
          <w:sz w:val="28"/>
          <w:szCs w:val="28"/>
        </w:rPr>
      </w:pPr>
      <w:r w:rsidRPr="00A30728">
        <w:rPr>
          <w:rFonts w:ascii="Times New Roman" w:hAnsi="Times New Roman"/>
          <w:b/>
          <w:sz w:val="28"/>
          <w:szCs w:val="28"/>
        </w:rPr>
        <w:lastRenderedPageBreak/>
        <w:t>Библиографический список</w:t>
      </w:r>
    </w:p>
    <w:p w:rsidR="00C972EB" w:rsidRPr="00297C18" w:rsidRDefault="00C972EB" w:rsidP="00C972EB">
      <w:pPr>
        <w:widowControl w:val="0"/>
        <w:spacing w:after="0" w:line="240" w:lineRule="auto"/>
        <w:ind w:left="567" w:right="141"/>
        <w:jc w:val="center"/>
        <w:rPr>
          <w:rFonts w:ascii="Times New Roman" w:hAnsi="Times New Roman"/>
          <w:b/>
          <w:sz w:val="24"/>
          <w:szCs w:val="24"/>
        </w:rPr>
      </w:pPr>
    </w:p>
    <w:p w:rsidR="000F33D3" w:rsidRPr="000F33D3" w:rsidRDefault="00C96FC9" w:rsidP="000F33D3">
      <w:pPr>
        <w:pStyle w:val="1"/>
        <w:spacing w:before="0" w:line="360" w:lineRule="auto"/>
        <w:jc w:val="both"/>
        <w:rPr>
          <w:rFonts w:ascii="Times New Roman" w:hAnsi="Times New Roman" w:cs="Times New Roman"/>
          <w:b w:val="0"/>
          <w:bCs w:val="0"/>
          <w:color w:val="auto"/>
        </w:rPr>
      </w:pPr>
      <w:r>
        <w:rPr>
          <w:rFonts w:ascii="Times New Roman" w:hAnsi="Times New Roman" w:cs="Times New Roman"/>
          <w:b w:val="0"/>
          <w:bCs w:val="0"/>
          <w:color w:val="auto"/>
        </w:rPr>
        <w:t>1</w:t>
      </w:r>
      <w:r w:rsidR="000F33D3" w:rsidRPr="000F33D3">
        <w:rPr>
          <w:rFonts w:ascii="Times New Roman" w:hAnsi="Times New Roman" w:cs="Times New Roman"/>
          <w:b w:val="0"/>
          <w:bCs w:val="0"/>
          <w:color w:val="auto"/>
        </w:rPr>
        <w:t>.</w:t>
      </w:r>
      <w:r>
        <w:rPr>
          <w:rFonts w:ascii="Times New Roman" w:hAnsi="Times New Roman" w:cs="Times New Roman"/>
          <w:b w:val="0"/>
          <w:bCs w:val="0"/>
          <w:color w:val="auto"/>
        </w:rPr>
        <w:t xml:space="preserve"> </w:t>
      </w:r>
      <w:r w:rsidR="000F33D3" w:rsidRPr="000F33D3">
        <w:rPr>
          <w:rFonts w:ascii="Times New Roman" w:hAnsi="Times New Roman" w:cs="Times New Roman"/>
          <w:b w:val="0"/>
          <w:bCs w:val="0"/>
          <w:color w:val="auto"/>
        </w:rPr>
        <w:t xml:space="preserve">Гусева А.И. Методика </w:t>
      </w:r>
      <w:proofErr w:type="gramStart"/>
      <w:r w:rsidR="000F33D3" w:rsidRPr="000F33D3">
        <w:rPr>
          <w:rFonts w:ascii="Times New Roman" w:hAnsi="Times New Roman" w:cs="Times New Roman"/>
          <w:b w:val="0"/>
          <w:bCs w:val="0"/>
          <w:color w:val="auto"/>
        </w:rPr>
        <w:t>педагогических</w:t>
      </w:r>
      <w:proofErr w:type="gramEnd"/>
      <w:r w:rsidR="000F33D3" w:rsidRPr="000F33D3">
        <w:rPr>
          <w:rFonts w:ascii="Times New Roman" w:hAnsi="Times New Roman" w:cs="Times New Roman"/>
          <w:b w:val="0"/>
          <w:bCs w:val="0"/>
          <w:color w:val="auto"/>
        </w:rPr>
        <w:t xml:space="preserve"> осознанного применения ИКТ в учебном процессе. Учебное пособие - М. 2006</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2</w:t>
      </w:r>
      <w:r w:rsidR="000F33D3" w:rsidRPr="000F33D3">
        <w:rPr>
          <w:color w:val="000000"/>
          <w:sz w:val="28"/>
          <w:szCs w:val="28"/>
        </w:rPr>
        <w:t>.</w:t>
      </w:r>
      <w:r>
        <w:rPr>
          <w:color w:val="000000"/>
          <w:sz w:val="28"/>
          <w:szCs w:val="28"/>
        </w:rPr>
        <w:t xml:space="preserve"> </w:t>
      </w:r>
      <w:proofErr w:type="spellStart"/>
      <w:r w:rsidR="000F33D3" w:rsidRPr="000F33D3">
        <w:rPr>
          <w:color w:val="000000"/>
          <w:sz w:val="28"/>
          <w:szCs w:val="28"/>
        </w:rPr>
        <w:t>Крук</w:t>
      </w:r>
      <w:proofErr w:type="spellEnd"/>
      <w:r w:rsidR="000F33D3" w:rsidRPr="000F33D3">
        <w:rPr>
          <w:color w:val="000000"/>
          <w:sz w:val="28"/>
          <w:szCs w:val="28"/>
        </w:rPr>
        <w:t xml:space="preserve"> Л. В. Использование информационно-коммуникационных технологий в образовательном процессе</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3</w:t>
      </w:r>
      <w:r w:rsidR="000F33D3" w:rsidRPr="000F33D3">
        <w:rPr>
          <w:color w:val="000000"/>
          <w:sz w:val="28"/>
          <w:szCs w:val="28"/>
        </w:rPr>
        <w:t>.</w:t>
      </w:r>
      <w:r>
        <w:rPr>
          <w:color w:val="000000"/>
          <w:sz w:val="28"/>
          <w:szCs w:val="28"/>
        </w:rPr>
        <w:t xml:space="preserve"> </w:t>
      </w:r>
      <w:r w:rsidR="000F33D3" w:rsidRPr="000F33D3">
        <w:rPr>
          <w:color w:val="000000"/>
          <w:sz w:val="28"/>
          <w:szCs w:val="28"/>
        </w:rPr>
        <w:t>Информатизация общего среднего образования: Научно-методическое пособие / под ред. Д. Ш. Матроса. - М.: Педагогическое общество России, 2004.</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4</w:t>
      </w:r>
      <w:r w:rsidR="000F33D3" w:rsidRPr="000F33D3">
        <w:rPr>
          <w:color w:val="000000"/>
          <w:sz w:val="28"/>
          <w:szCs w:val="28"/>
        </w:rPr>
        <w:t>.</w:t>
      </w:r>
      <w:r>
        <w:rPr>
          <w:color w:val="000000"/>
          <w:sz w:val="28"/>
          <w:szCs w:val="28"/>
        </w:rPr>
        <w:t xml:space="preserve"> </w:t>
      </w:r>
      <w:proofErr w:type="spellStart"/>
      <w:r w:rsidR="000F33D3" w:rsidRPr="000F33D3">
        <w:rPr>
          <w:color w:val="000000"/>
          <w:sz w:val="28"/>
          <w:szCs w:val="28"/>
        </w:rPr>
        <w:t>Intel</w:t>
      </w:r>
      <w:proofErr w:type="spellEnd"/>
      <w:r w:rsidR="000F33D3" w:rsidRPr="000F33D3">
        <w:rPr>
          <w:color w:val="000000"/>
          <w:sz w:val="28"/>
          <w:szCs w:val="28"/>
        </w:rPr>
        <w:t xml:space="preserve"> “Обучение для будущего” (при поддержке </w:t>
      </w:r>
      <w:proofErr w:type="spellStart"/>
      <w:r w:rsidR="000F33D3" w:rsidRPr="000F33D3">
        <w:rPr>
          <w:color w:val="000000"/>
          <w:sz w:val="28"/>
          <w:szCs w:val="28"/>
        </w:rPr>
        <w:t>Microsoft</w:t>
      </w:r>
      <w:proofErr w:type="spellEnd"/>
      <w:r w:rsidR="000F33D3" w:rsidRPr="000F33D3">
        <w:rPr>
          <w:color w:val="000000"/>
          <w:sz w:val="28"/>
          <w:szCs w:val="28"/>
        </w:rPr>
        <w:t>): Учеб</w:t>
      </w:r>
      <w:proofErr w:type="gramStart"/>
      <w:r w:rsidR="000F33D3" w:rsidRPr="000F33D3">
        <w:rPr>
          <w:color w:val="000000"/>
          <w:sz w:val="28"/>
          <w:szCs w:val="28"/>
        </w:rPr>
        <w:t>.</w:t>
      </w:r>
      <w:proofErr w:type="gramEnd"/>
      <w:r w:rsidR="000F33D3" w:rsidRPr="000F33D3">
        <w:rPr>
          <w:color w:val="000000"/>
          <w:sz w:val="28"/>
          <w:szCs w:val="28"/>
        </w:rPr>
        <w:t xml:space="preserve"> </w:t>
      </w:r>
      <w:proofErr w:type="gramStart"/>
      <w:r w:rsidR="000F33D3" w:rsidRPr="000F33D3">
        <w:rPr>
          <w:color w:val="000000"/>
          <w:sz w:val="28"/>
          <w:szCs w:val="28"/>
        </w:rPr>
        <w:t>п</w:t>
      </w:r>
      <w:proofErr w:type="gramEnd"/>
      <w:r w:rsidR="000F33D3" w:rsidRPr="000F33D3">
        <w:rPr>
          <w:color w:val="000000"/>
          <w:sz w:val="28"/>
          <w:szCs w:val="28"/>
        </w:rPr>
        <w:t xml:space="preserve">особие. - 3-е изд. </w:t>
      </w:r>
      <w:proofErr w:type="spellStart"/>
      <w:r w:rsidR="000F33D3" w:rsidRPr="000F33D3">
        <w:rPr>
          <w:color w:val="000000"/>
          <w:sz w:val="28"/>
          <w:szCs w:val="28"/>
        </w:rPr>
        <w:t>испр</w:t>
      </w:r>
      <w:proofErr w:type="spellEnd"/>
      <w:r w:rsidR="000F33D3" w:rsidRPr="000F33D3">
        <w:rPr>
          <w:color w:val="000000"/>
          <w:sz w:val="28"/>
          <w:szCs w:val="28"/>
        </w:rPr>
        <w:t>. - М.</w:t>
      </w:r>
      <w:proofErr w:type="gramStart"/>
      <w:r w:rsidR="000F33D3" w:rsidRPr="000F33D3">
        <w:rPr>
          <w:color w:val="000000"/>
          <w:sz w:val="28"/>
          <w:szCs w:val="28"/>
        </w:rPr>
        <w:t xml:space="preserve"> :</w:t>
      </w:r>
      <w:proofErr w:type="gramEnd"/>
      <w:r w:rsidR="000F33D3" w:rsidRPr="000F33D3">
        <w:rPr>
          <w:color w:val="000000"/>
          <w:sz w:val="28"/>
          <w:szCs w:val="28"/>
        </w:rPr>
        <w:t xml:space="preserve"> Издательско-торговый дом “Русская Редакция”, 2004.</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5</w:t>
      </w:r>
      <w:r w:rsidR="000F33D3" w:rsidRPr="000F33D3">
        <w:rPr>
          <w:color w:val="000000"/>
          <w:sz w:val="28"/>
          <w:szCs w:val="28"/>
        </w:rPr>
        <w:t>.</w:t>
      </w:r>
      <w:r>
        <w:rPr>
          <w:color w:val="000000"/>
          <w:sz w:val="28"/>
          <w:szCs w:val="28"/>
        </w:rPr>
        <w:t xml:space="preserve"> </w:t>
      </w:r>
      <w:r w:rsidR="000F33D3" w:rsidRPr="000F33D3">
        <w:rPr>
          <w:color w:val="000000"/>
          <w:sz w:val="28"/>
          <w:szCs w:val="28"/>
        </w:rPr>
        <w:t xml:space="preserve">Новые педагогические и информационные технологии в системе образования [Текст]: </w:t>
      </w:r>
      <w:proofErr w:type="spellStart"/>
      <w:r w:rsidR="000F33D3" w:rsidRPr="000F33D3">
        <w:rPr>
          <w:color w:val="000000"/>
          <w:sz w:val="28"/>
          <w:szCs w:val="28"/>
        </w:rPr>
        <w:t>Учеб</w:t>
      </w:r>
      <w:proofErr w:type="gramStart"/>
      <w:r w:rsidR="000F33D3" w:rsidRPr="000F33D3">
        <w:rPr>
          <w:color w:val="000000"/>
          <w:sz w:val="28"/>
          <w:szCs w:val="28"/>
        </w:rPr>
        <w:t>.п</w:t>
      </w:r>
      <w:proofErr w:type="gramEnd"/>
      <w:r w:rsidR="000F33D3" w:rsidRPr="000F33D3">
        <w:rPr>
          <w:color w:val="000000"/>
          <w:sz w:val="28"/>
          <w:szCs w:val="28"/>
        </w:rPr>
        <w:t>особие</w:t>
      </w:r>
      <w:proofErr w:type="spellEnd"/>
      <w:r w:rsidR="000F33D3" w:rsidRPr="000F33D3">
        <w:rPr>
          <w:color w:val="000000"/>
          <w:sz w:val="28"/>
          <w:szCs w:val="28"/>
        </w:rPr>
        <w:t xml:space="preserve"> для студ. </w:t>
      </w:r>
      <w:proofErr w:type="spellStart"/>
      <w:r w:rsidR="000F33D3" w:rsidRPr="000F33D3">
        <w:rPr>
          <w:color w:val="000000"/>
          <w:sz w:val="28"/>
          <w:szCs w:val="28"/>
        </w:rPr>
        <w:t>пед</w:t>
      </w:r>
      <w:proofErr w:type="spellEnd"/>
      <w:r w:rsidR="000F33D3" w:rsidRPr="000F33D3">
        <w:rPr>
          <w:color w:val="000000"/>
          <w:sz w:val="28"/>
          <w:szCs w:val="28"/>
        </w:rPr>
        <w:t xml:space="preserve">. вузов и систем </w:t>
      </w:r>
      <w:proofErr w:type="spellStart"/>
      <w:r w:rsidR="000F33D3" w:rsidRPr="000F33D3">
        <w:rPr>
          <w:color w:val="000000"/>
          <w:sz w:val="28"/>
          <w:szCs w:val="28"/>
        </w:rPr>
        <w:t>повыш</w:t>
      </w:r>
      <w:proofErr w:type="spellEnd"/>
      <w:r w:rsidR="000F33D3" w:rsidRPr="000F33D3">
        <w:rPr>
          <w:color w:val="000000"/>
          <w:sz w:val="28"/>
          <w:szCs w:val="28"/>
        </w:rPr>
        <w:t xml:space="preserve">. </w:t>
      </w:r>
      <w:proofErr w:type="spellStart"/>
      <w:r w:rsidR="000F33D3" w:rsidRPr="000F33D3">
        <w:rPr>
          <w:color w:val="000000"/>
          <w:sz w:val="28"/>
          <w:szCs w:val="28"/>
        </w:rPr>
        <w:t>квалиф</w:t>
      </w:r>
      <w:proofErr w:type="spellEnd"/>
      <w:r w:rsidR="000F33D3" w:rsidRPr="000F33D3">
        <w:rPr>
          <w:color w:val="000000"/>
          <w:sz w:val="28"/>
          <w:szCs w:val="28"/>
        </w:rPr>
        <w:t xml:space="preserve">. </w:t>
      </w:r>
      <w:proofErr w:type="spellStart"/>
      <w:r w:rsidR="000F33D3" w:rsidRPr="000F33D3">
        <w:rPr>
          <w:color w:val="000000"/>
          <w:sz w:val="28"/>
          <w:szCs w:val="28"/>
        </w:rPr>
        <w:t>пед</w:t>
      </w:r>
      <w:proofErr w:type="spellEnd"/>
      <w:r w:rsidR="000F33D3" w:rsidRPr="000F33D3">
        <w:rPr>
          <w:color w:val="000000"/>
          <w:sz w:val="28"/>
          <w:szCs w:val="28"/>
        </w:rPr>
        <w:t xml:space="preserve">. кадров / </w:t>
      </w:r>
      <w:proofErr w:type="spellStart"/>
      <w:r w:rsidR="000F33D3" w:rsidRPr="000F33D3">
        <w:rPr>
          <w:color w:val="000000"/>
          <w:sz w:val="28"/>
          <w:szCs w:val="28"/>
        </w:rPr>
        <w:t>Е.С.Полат</w:t>
      </w:r>
      <w:proofErr w:type="spellEnd"/>
      <w:r w:rsidR="000F33D3" w:rsidRPr="000F33D3">
        <w:rPr>
          <w:color w:val="000000"/>
          <w:sz w:val="28"/>
          <w:szCs w:val="28"/>
        </w:rPr>
        <w:t xml:space="preserve">, </w:t>
      </w:r>
      <w:proofErr w:type="spellStart"/>
      <w:r w:rsidR="000F33D3" w:rsidRPr="000F33D3">
        <w:rPr>
          <w:color w:val="000000"/>
          <w:sz w:val="28"/>
          <w:szCs w:val="28"/>
        </w:rPr>
        <w:t>М.Ю.Бухаркина</w:t>
      </w:r>
      <w:proofErr w:type="spellEnd"/>
      <w:r w:rsidR="000F33D3" w:rsidRPr="000F33D3">
        <w:rPr>
          <w:color w:val="000000"/>
          <w:sz w:val="28"/>
          <w:szCs w:val="28"/>
        </w:rPr>
        <w:t xml:space="preserve">, </w:t>
      </w:r>
      <w:proofErr w:type="spellStart"/>
      <w:r w:rsidR="000F33D3" w:rsidRPr="000F33D3">
        <w:rPr>
          <w:color w:val="000000"/>
          <w:sz w:val="28"/>
          <w:szCs w:val="28"/>
        </w:rPr>
        <w:t>М.В.Моисеева</w:t>
      </w:r>
      <w:proofErr w:type="spellEnd"/>
      <w:r w:rsidR="000F33D3" w:rsidRPr="000F33D3">
        <w:rPr>
          <w:color w:val="000000"/>
          <w:sz w:val="28"/>
          <w:szCs w:val="28"/>
        </w:rPr>
        <w:t xml:space="preserve">, </w:t>
      </w:r>
      <w:proofErr w:type="spellStart"/>
      <w:r w:rsidR="000F33D3" w:rsidRPr="000F33D3">
        <w:rPr>
          <w:color w:val="000000"/>
          <w:sz w:val="28"/>
          <w:szCs w:val="28"/>
        </w:rPr>
        <w:t>А.Е.Петров</w:t>
      </w:r>
      <w:proofErr w:type="spellEnd"/>
      <w:r w:rsidR="000F33D3" w:rsidRPr="000F33D3">
        <w:rPr>
          <w:color w:val="000000"/>
          <w:sz w:val="28"/>
          <w:szCs w:val="28"/>
        </w:rPr>
        <w:t xml:space="preserve">; Под ред. </w:t>
      </w:r>
      <w:proofErr w:type="spellStart"/>
      <w:r w:rsidR="000F33D3" w:rsidRPr="000F33D3">
        <w:rPr>
          <w:color w:val="000000"/>
          <w:sz w:val="28"/>
          <w:szCs w:val="28"/>
        </w:rPr>
        <w:t>Е.С.Полат</w:t>
      </w:r>
      <w:proofErr w:type="spellEnd"/>
      <w:r w:rsidR="000F33D3" w:rsidRPr="000F33D3">
        <w:rPr>
          <w:color w:val="000000"/>
          <w:sz w:val="28"/>
          <w:szCs w:val="28"/>
        </w:rPr>
        <w:t>. - М.: Издательский центр "</w:t>
      </w:r>
      <w:proofErr w:type="spellStart"/>
      <w:proofErr w:type="gramStart"/>
      <w:r w:rsidR="000F33D3" w:rsidRPr="000F33D3">
        <w:rPr>
          <w:color w:val="000000"/>
          <w:sz w:val="28"/>
          <w:szCs w:val="28"/>
        </w:rPr>
        <w:t>Акаде-мия</w:t>
      </w:r>
      <w:proofErr w:type="spellEnd"/>
      <w:proofErr w:type="gramEnd"/>
      <w:r w:rsidR="000F33D3" w:rsidRPr="000F33D3">
        <w:rPr>
          <w:color w:val="000000"/>
          <w:sz w:val="28"/>
          <w:szCs w:val="28"/>
        </w:rPr>
        <w:t>", 2001. - 272 с.</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6</w:t>
      </w:r>
      <w:r w:rsidR="000F33D3" w:rsidRPr="000F33D3">
        <w:rPr>
          <w:color w:val="000000"/>
          <w:sz w:val="28"/>
          <w:szCs w:val="28"/>
        </w:rPr>
        <w:t>.</w:t>
      </w:r>
      <w:r>
        <w:rPr>
          <w:color w:val="000000"/>
          <w:sz w:val="28"/>
          <w:szCs w:val="28"/>
        </w:rPr>
        <w:t xml:space="preserve"> </w:t>
      </w:r>
      <w:proofErr w:type="spellStart"/>
      <w:r w:rsidR="000F33D3" w:rsidRPr="000F33D3">
        <w:rPr>
          <w:color w:val="000000"/>
          <w:sz w:val="28"/>
          <w:szCs w:val="28"/>
        </w:rPr>
        <w:t>Атапина</w:t>
      </w:r>
      <w:proofErr w:type="spellEnd"/>
      <w:r w:rsidR="000F33D3" w:rsidRPr="000F33D3">
        <w:rPr>
          <w:color w:val="000000"/>
          <w:sz w:val="28"/>
          <w:szCs w:val="28"/>
        </w:rPr>
        <w:t xml:space="preserve"> Т. В. . Мультимедийные дидактические средства на уроках русского языка. «Начальная школа» №4 2009г</w:t>
      </w:r>
    </w:p>
    <w:p w:rsidR="000F33D3" w:rsidRPr="000F33D3" w:rsidRDefault="000F33D3" w:rsidP="000F33D3">
      <w:pPr>
        <w:pStyle w:val="a9"/>
        <w:spacing w:before="0" w:beforeAutospacing="0" w:after="0" w:afterAutospacing="0" w:line="360" w:lineRule="auto"/>
        <w:jc w:val="both"/>
        <w:rPr>
          <w:color w:val="000000"/>
          <w:sz w:val="28"/>
          <w:szCs w:val="28"/>
        </w:rPr>
      </w:pPr>
      <w:r w:rsidRPr="000F33D3">
        <w:rPr>
          <w:color w:val="000000"/>
          <w:sz w:val="28"/>
          <w:szCs w:val="28"/>
        </w:rPr>
        <w:t>7.</w:t>
      </w:r>
      <w:r w:rsidR="00C96FC9">
        <w:rPr>
          <w:color w:val="000000"/>
          <w:sz w:val="28"/>
          <w:szCs w:val="28"/>
        </w:rPr>
        <w:t xml:space="preserve"> </w:t>
      </w:r>
      <w:r w:rsidRPr="000F33D3">
        <w:rPr>
          <w:color w:val="000000"/>
          <w:sz w:val="28"/>
          <w:szCs w:val="28"/>
        </w:rPr>
        <w:t xml:space="preserve">Женина Л. В., </w:t>
      </w:r>
      <w:proofErr w:type="spellStart"/>
      <w:r w:rsidRPr="000F33D3">
        <w:rPr>
          <w:color w:val="000000"/>
          <w:sz w:val="28"/>
          <w:szCs w:val="28"/>
        </w:rPr>
        <w:t>Маткин</w:t>
      </w:r>
      <w:proofErr w:type="spellEnd"/>
      <w:r w:rsidRPr="000F33D3">
        <w:rPr>
          <w:color w:val="000000"/>
          <w:sz w:val="28"/>
          <w:szCs w:val="28"/>
        </w:rPr>
        <w:t xml:space="preserve"> А. А. История // Методические рекомендации по использованию информационно-коммуникационных технологий в цикле социально-экономических дисциплин в общеобразовательной школе / под ред. И. Г. Семакина. - Пермь: издательство ПРИПИТ, 2004.</w:t>
      </w:r>
    </w:p>
    <w:p w:rsidR="000F33D3" w:rsidRPr="000F33D3" w:rsidRDefault="000F33D3" w:rsidP="000F33D3">
      <w:pPr>
        <w:pStyle w:val="a9"/>
        <w:spacing w:before="0" w:beforeAutospacing="0" w:after="0" w:afterAutospacing="0" w:line="360" w:lineRule="auto"/>
        <w:jc w:val="both"/>
        <w:rPr>
          <w:color w:val="000000"/>
          <w:sz w:val="28"/>
          <w:szCs w:val="28"/>
        </w:rPr>
      </w:pPr>
      <w:r w:rsidRPr="000F33D3">
        <w:rPr>
          <w:color w:val="000000"/>
          <w:sz w:val="28"/>
          <w:szCs w:val="28"/>
        </w:rPr>
        <w:t>8.</w:t>
      </w:r>
      <w:r w:rsidR="00C96FC9">
        <w:rPr>
          <w:color w:val="000000"/>
          <w:sz w:val="28"/>
          <w:szCs w:val="28"/>
        </w:rPr>
        <w:t xml:space="preserve"> </w:t>
      </w:r>
      <w:r w:rsidRPr="000F33D3">
        <w:rPr>
          <w:color w:val="000000"/>
          <w:sz w:val="28"/>
          <w:szCs w:val="28"/>
        </w:rPr>
        <w:t>Ковалёва А. Г. Использование информационно-компьютерных технологий. 2006</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9</w:t>
      </w:r>
      <w:r w:rsidR="000F33D3" w:rsidRPr="000F33D3">
        <w:rPr>
          <w:color w:val="000000"/>
          <w:sz w:val="28"/>
          <w:szCs w:val="28"/>
        </w:rPr>
        <w:t>.</w:t>
      </w:r>
      <w:r>
        <w:rPr>
          <w:color w:val="000000"/>
          <w:sz w:val="28"/>
          <w:szCs w:val="28"/>
        </w:rPr>
        <w:t xml:space="preserve"> </w:t>
      </w:r>
      <w:r w:rsidR="000F33D3" w:rsidRPr="000F33D3">
        <w:rPr>
          <w:color w:val="000000"/>
          <w:sz w:val="28"/>
          <w:szCs w:val="28"/>
        </w:rPr>
        <w:t>«Новые информационные технологии для образования». Институт ЮНЕСКО по информационным технологиям в образовании. Москва. 2000.</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10</w:t>
      </w:r>
      <w:r w:rsidR="000F33D3" w:rsidRPr="000F33D3">
        <w:rPr>
          <w:color w:val="000000"/>
          <w:sz w:val="28"/>
          <w:szCs w:val="28"/>
        </w:rPr>
        <w:t>.</w:t>
      </w:r>
      <w:r>
        <w:rPr>
          <w:color w:val="000000"/>
          <w:sz w:val="28"/>
          <w:szCs w:val="28"/>
        </w:rPr>
        <w:t xml:space="preserve"> Зайцева</w:t>
      </w:r>
      <w:r w:rsidR="000F33D3" w:rsidRPr="000F33D3">
        <w:rPr>
          <w:color w:val="000000"/>
          <w:sz w:val="28"/>
          <w:szCs w:val="28"/>
        </w:rPr>
        <w:t xml:space="preserve"> С.А Современные информационные технологии в образовании//</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11</w:t>
      </w:r>
      <w:r w:rsidR="000F33D3" w:rsidRPr="000F33D3">
        <w:rPr>
          <w:color w:val="000000"/>
          <w:sz w:val="28"/>
          <w:szCs w:val="28"/>
        </w:rPr>
        <w:t>.</w:t>
      </w:r>
      <w:r>
        <w:rPr>
          <w:color w:val="000000"/>
          <w:sz w:val="28"/>
          <w:szCs w:val="28"/>
        </w:rPr>
        <w:t xml:space="preserve"> </w:t>
      </w:r>
      <w:r w:rsidR="000F33D3" w:rsidRPr="000F33D3">
        <w:rPr>
          <w:color w:val="000000"/>
          <w:sz w:val="28"/>
          <w:szCs w:val="28"/>
        </w:rPr>
        <w:t xml:space="preserve">Рудакова Д.Т., </w:t>
      </w:r>
      <w:proofErr w:type="spellStart"/>
      <w:r w:rsidR="000F33D3" w:rsidRPr="000F33D3">
        <w:rPr>
          <w:color w:val="000000"/>
          <w:sz w:val="28"/>
          <w:szCs w:val="28"/>
        </w:rPr>
        <w:t>н.с</w:t>
      </w:r>
      <w:proofErr w:type="gramStart"/>
      <w:r w:rsidR="000F33D3" w:rsidRPr="000F33D3">
        <w:rPr>
          <w:color w:val="000000"/>
          <w:sz w:val="28"/>
          <w:szCs w:val="28"/>
        </w:rPr>
        <w:t>.Ц</w:t>
      </w:r>
      <w:proofErr w:type="gramEnd"/>
      <w:r w:rsidR="000F33D3" w:rsidRPr="000F33D3">
        <w:rPr>
          <w:color w:val="000000"/>
          <w:sz w:val="28"/>
          <w:szCs w:val="28"/>
        </w:rPr>
        <w:t>НИТ</w:t>
      </w:r>
      <w:proofErr w:type="spellEnd"/>
      <w:r w:rsidR="000F33D3" w:rsidRPr="000F33D3">
        <w:rPr>
          <w:color w:val="000000"/>
          <w:sz w:val="28"/>
          <w:szCs w:val="28"/>
        </w:rPr>
        <w:t xml:space="preserve"> ИОСО РАО. </w:t>
      </w:r>
      <w:proofErr w:type="gramStart"/>
      <w:r w:rsidR="000F33D3" w:rsidRPr="000F33D3">
        <w:rPr>
          <w:color w:val="000000"/>
          <w:sz w:val="28"/>
          <w:szCs w:val="28"/>
        </w:rPr>
        <w:t>Интернет-технологии</w:t>
      </w:r>
      <w:proofErr w:type="gramEnd"/>
      <w:r w:rsidR="000F33D3" w:rsidRPr="000F33D3">
        <w:rPr>
          <w:color w:val="000000"/>
          <w:sz w:val="28"/>
          <w:szCs w:val="28"/>
        </w:rPr>
        <w:t xml:space="preserve"> в деятельности учителя. Материалы Научно-практической конференции "</w:t>
      </w:r>
      <w:proofErr w:type="gramStart"/>
      <w:r w:rsidR="000F33D3" w:rsidRPr="000F33D3">
        <w:rPr>
          <w:color w:val="000000"/>
          <w:sz w:val="28"/>
          <w:szCs w:val="28"/>
        </w:rPr>
        <w:t>Интернет-технологии</w:t>
      </w:r>
      <w:proofErr w:type="gramEnd"/>
      <w:r w:rsidR="000F33D3" w:rsidRPr="000F33D3">
        <w:rPr>
          <w:color w:val="000000"/>
          <w:sz w:val="28"/>
          <w:szCs w:val="28"/>
        </w:rPr>
        <w:t xml:space="preserve"> в современном школьном образовании" [Электронный ресурс]:</w:t>
      </w:r>
    </w:p>
    <w:p w:rsidR="000F33D3" w:rsidRPr="000F33D3" w:rsidRDefault="00C96FC9" w:rsidP="000F33D3">
      <w:pPr>
        <w:pStyle w:val="a9"/>
        <w:spacing w:before="0" w:beforeAutospacing="0" w:after="0" w:afterAutospacing="0" w:line="360" w:lineRule="auto"/>
        <w:jc w:val="both"/>
        <w:rPr>
          <w:color w:val="000000"/>
          <w:sz w:val="28"/>
          <w:szCs w:val="28"/>
        </w:rPr>
      </w:pPr>
      <w:r>
        <w:rPr>
          <w:color w:val="000000"/>
          <w:sz w:val="28"/>
          <w:szCs w:val="28"/>
        </w:rPr>
        <w:t>12</w:t>
      </w:r>
      <w:r w:rsidR="000F33D3" w:rsidRPr="000F33D3">
        <w:rPr>
          <w:color w:val="000000"/>
          <w:sz w:val="28"/>
          <w:szCs w:val="28"/>
        </w:rPr>
        <w:t>.</w:t>
      </w:r>
      <w:r>
        <w:rPr>
          <w:color w:val="000000"/>
          <w:sz w:val="28"/>
          <w:szCs w:val="28"/>
        </w:rPr>
        <w:t xml:space="preserve"> </w:t>
      </w:r>
      <w:r w:rsidR="000F33D3" w:rsidRPr="000F33D3">
        <w:rPr>
          <w:color w:val="000000"/>
          <w:sz w:val="28"/>
          <w:szCs w:val="28"/>
        </w:rPr>
        <w:t>Сайт "Конгресс конференций "Информационные технологии в образовании" [Электронный ресурс]:</w:t>
      </w:r>
    </w:p>
    <w:p w:rsidR="002E2243" w:rsidRPr="0001399C" w:rsidRDefault="00C96FC9" w:rsidP="0001399C">
      <w:pPr>
        <w:pStyle w:val="a9"/>
        <w:spacing w:before="0" w:beforeAutospacing="0" w:after="0" w:afterAutospacing="0" w:line="360" w:lineRule="auto"/>
        <w:jc w:val="both"/>
        <w:rPr>
          <w:color w:val="000000"/>
          <w:sz w:val="28"/>
          <w:szCs w:val="28"/>
        </w:rPr>
      </w:pPr>
      <w:r>
        <w:rPr>
          <w:color w:val="000000"/>
          <w:sz w:val="28"/>
          <w:szCs w:val="28"/>
        </w:rPr>
        <w:t>13</w:t>
      </w:r>
      <w:r w:rsidR="000F33D3" w:rsidRPr="000F33D3">
        <w:rPr>
          <w:color w:val="000000"/>
          <w:sz w:val="28"/>
          <w:szCs w:val="28"/>
        </w:rPr>
        <w:t>.</w:t>
      </w:r>
      <w:r>
        <w:rPr>
          <w:color w:val="000000"/>
          <w:sz w:val="28"/>
          <w:szCs w:val="28"/>
        </w:rPr>
        <w:t xml:space="preserve"> </w:t>
      </w:r>
      <w:r w:rsidR="000F33D3" w:rsidRPr="000F33D3">
        <w:rPr>
          <w:color w:val="000000"/>
          <w:sz w:val="28"/>
          <w:szCs w:val="28"/>
        </w:rPr>
        <w:t>Сайт "Фестиваль педагогических идей" [Электронный ресурс]:</w:t>
      </w:r>
      <w:bookmarkStart w:id="0" w:name="_GoBack"/>
      <w:bookmarkEnd w:id="0"/>
    </w:p>
    <w:sectPr w:rsidR="002E2243" w:rsidRPr="0001399C" w:rsidSect="0058442F">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1A9" w:rsidRDefault="000021A9" w:rsidP="00306A41">
      <w:pPr>
        <w:spacing w:after="0" w:line="240" w:lineRule="auto"/>
      </w:pPr>
      <w:r>
        <w:separator/>
      </w:r>
    </w:p>
  </w:endnote>
  <w:endnote w:type="continuationSeparator" w:id="0">
    <w:p w:rsidR="000021A9" w:rsidRDefault="000021A9" w:rsidP="00306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1A9" w:rsidRDefault="000021A9" w:rsidP="00306A41">
      <w:pPr>
        <w:spacing w:after="0" w:line="240" w:lineRule="auto"/>
      </w:pPr>
      <w:r>
        <w:separator/>
      </w:r>
    </w:p>
  </w:footnote>
  <w:footnote w:type="continuationSeparator" w:id="0">
    <w:p w:rsidR="000021A9" w:rsidRDefault="000021A9" w:rsidP="00306A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7253"/>
    <w:multiLevelType w:val="hybridMultilevel"/>
    <w:tmpl w:val="3E6E5A58"/>
    <w:lvl w:ilvl="0" w:tplc="00E6CB68">
      <w:numFmt w:val="bullet"/>
      <w:lvlText w:val="-"/>
      <w:lvlJc w:val="left"/>
      <w:pPr>
        <w:ind w:left="1428" w:hanging="360"/>
      </w:pPr>
      <w:rPr>
        <w:rFonts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5815B99"/>
    <w:multiLevelType w:val="multilevel"/>
    <w:tmpl w:val="7244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D63243"/>
    <w:multiLevelType w:val="hybridMultilevel"/>
    <w:tmpl w:val="C866886C"/>
    <w:lvl w:ilvl="0" w:tplc="92E61D66">
      <w:start w:val="1"/>
      <w:numFmt w:val="bullet"/>
      <w:lvlText w:val=""/>
      <w:lvlJc w:val="left"/>
      <w:pPr>
        <w:tabs>
          <w:tab w:val="num" w:pos="1260"/>
        </w:tabs>
        <w:ind w:left="1260" w:hanging="360"/>
      </w:pPr>
      <w:rPr>
        <w:rFonts w:ascii="Symbol" w:hAnsi="Symbol"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451C80"/>
    <w:multiLevelType w:val="hybridMultilevel"/>
    <w:tmpl w:val="314EDD72"/>
    <w:lvl w:ilvl="0" w:tplc="00E6CB6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BB5B51"/>
    <w:multiLevelType w:val="hybridMultilevel"/>
    <w:tmpl w:val="3272C51E"/>
    <w:lvl w:ilvl="0" w:tplc="9FA8770A">
      <w:start w:val="1"/>
      <w:numFmt w:val="decimal"/>
      <w:lvlText w:val="%1."/>
      <w:lvlJc w:val="left"/>
      <w:pPr>
        <w:tabs>
          <w:tab w:val="num" w:pos="360"/>
        </w:tabs>
        <w:ind w:left="360" w:hanging="360"/>
      </w:pPr>
      <w:rPr>
        <w:rFonts w:hint="default"/>
        <w:b/>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E504139"/>
    <w:multiLevelType w:val="hybridMultilevel"/>
    <w:tmpl w:val="F70419AA"/>
    <w:lvl w:ilvl="0" w:tplc="00E6CB6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D712B7"/>
    <w:multiLevelType w:val="multilevel"/>
    <w:tmpl w:val="7000407E"/>
    <w:lvl w:ilvl="0">
      <w:numFmt w:val="bullet"/>
      <w:lvlText w:val="-"/>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D7614A"/>
    <w:multiLevelType w:val="hybridMultilevel"/>
    <w:tmpl w:val="4BDA531A"/>
    <w:lvl w:ilvl="0" w:tplc="3B603F5A">
      <w:start w:val="1"/>
      <w:numFmt w:val="decimal"/>
      <w:lvlText w:val="%1."/>
      <w:lvlJc w:val="left"/>
      <w:pPr>
        <w:tabs>
          <w:tab w:val="num" w:pos="644"/>
        </w:tabs>
        <w:ind w:left="644" w:hanging="360"/>
      </w:pPr>
      <w:rPr>
        <w:rFonts w:ascii="Times New Roman" w:hAnsi="Times New Roman" w:cs="Times New Roman" w:hint="default"/>
        <w:b w:val="0"/>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B622594"/>
    <w:multiLevelType w:val="multilevel"/>
    <w:tmpl w:val="CCEE5DA2"/>
    <w:lvl w:ilvl="0">
      <w:numFmt w:val="bullet"/>
      <w:lvlText w:val="-"/>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FE26CE"/>
    <w:multiLevelType w:val="hybridMultilevel"/>
    <w:tmpl w:val="B4F81F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B9F0828"/>
    <w:multiLevelType w:val="hybridMultilevel"/>
    <w:tmpl w:val="3ED86F6C"/>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nsid w:val="3DBE5548"/>
    <w:multiLevelType w:val="multilevel"/>
    <w:tmpl w:val="F5C4F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A850B6"/>
    <w:multiLevelType w:val="hybridMultilevel"/>
    <w:tmpl w:val="564E7428"/>
    <w:lvl w:ilvl="0" w:tplc="00E6CB6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5CB06E5"/>
    <w:multiLevelType w:val="hybridMultilevel"/>
    <w:tmpl w:val="1E086EF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BE075A6"/>
    <w:multiLevelType w:val="hybridMultilevel"/>
    <w:tmpl w:val="67742C66"/>
    <w:lvl w:ilvl="0" w:tplc="00E6CB68">
      <w:numFmt w:val="bullet"/>
      <w:lvlText w:val="-"/>
      <w:lvlJc w:val="left"/>
      <w:pPr>
        <w:tabs>
          <w:tab w:val="num" w:pos="1428"/>
        </w:tabs>
        <w:ind w:left="1428" w:hanging="360"/>
      </w:pPr>
      <w:rPr>
        <w:rFont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5">
    <w:nsid w:val="5F4F16FF"/>
    <w:multiLevelType w:val="hybridMultilevel"/>
    <w:tmpl w:val="CC32510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
    <w:nsid w:val="630C0F66"/>
    <w:multiLevelType w:val="multilevel"/>
    <w:tmpl w:val="E69A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4A1CD5"/>
    <w:multiLevelType w:val="hybridMultilevel"/>
    <w:tmpl w:val="A3767B6E"/>
    <w:lvl w:ilvl="0" w:tplc="00E6CB68">
      <w:numFmt w:val="bullet"/>
      <w:lvlText w:val="-"/>
      <w:lvlJc w:val="left"/>
      <w:pPr>
        <w:ind w:left="1428" w:hanging="360"/>
      </w:pPr>
      <w:rPr>
        <w:rFonts w:hint="default"/>
      </w:rPr>
    </w:lvl>
    <w:lvl w:ilvl="1" w:tplc="00E6CB68">
      <w:numFmt w:val="bullet"/>
      <w:lvlText w:val="-"/>
      <w:lvlJc w:val="left"/>
      <w:pPr>
        <w:ind w:left="2148" w:hanging="360"/>
      </w:pPr>
      <w:rPr>
        <w:rFonts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70B803E6"/>
    <w:multiLevelType w:val="hybridMultilevel"/>
    <w:tmpl w:val="1A6027F8"/>
    <w:lvl w:ilvl="0" w:tplc="AFA61C6A">
      <w:start w:val="1"/>
      <w:numFmt w:val="bullet"/>
      <w:lvlText w:val=""/>
      <w:lvlJc w:val="left"/>
      <w:pPr>
        <w:tabs>
          <w:tab w:val="num" w:pos="720"/>
        </w:tabs>
        <w:ind w:left="720" w:hanging="360"/>
      </w:pPr>
      <w:rPr>
        <w:rFonts w:ascii="Wingdings" w:hAnsi="Wingdings" w:hint="default"/>
        <w:b/>
      </w:rPr>
    </w:lvl>
    <w:lvl w:ilvl="1" w:tplc="28F0DC0C" w:tentative="1">
      <w:start w:val="1"/>
      <w:numFmt w:val="bullet"/>
      <w:lvlText w:val=""/>
      <w:lvlJc w:val="left"/>
      <w:pPr>
        <w:tabs>
          <w:tab w:val="num" w:pos="1440"/>
        </w:tabs>
        <w:ind w:left="1440" w:hanging="360"/>
      </w:pPr>
      <w:rPr>
        <w:rFonts w:ascii="Wingdings" w:hAnsi="Wingdings" w:hint="default"/>
      </w:rPr>
    </w:lvl>
    <w:lvl w:ilvl="2" w:tplc="337EF6E0" w:tentative="1">
      <w:start w:val="1"/>
      <w:numFmt w:val="bullet"/>
      <w:lvlText w:val=""/>
      <w:lvlJc w:val="left"/>
      <w:pPr>
        <w:tabs>
          <w:tab w:val="num" w:pos="2160"/>
        </w:tabs>
        <w:ind w:left="2160" w:hanging="360"/>
      </w:pPr>
      <w:rPr>
        <w:rFonts w:ascii="Wingdings" w:hAnsi="Wingdings" w:hint="default"/>
      </w:rPr>
    </w:lvl>
    <w:lvl w:ilvl="3" w:tplc="7AE878DC" w:tentative="1">
      <w:start w:val="1"/>
      <w:numFmt w:val="bullet"/>
      <w:lvlText w:val=""/>
      <w:lvlJc w:val="left"/>
      <w:pPr>
        <w:tabs>
          <w:tab w:val="num" w:pos="2880"/>
        </w:tabs>
        <w:ind w:left="2880" w:hanging="360"/>
      </w:pPr>
      <w:rPr>
        <w:rFonts w:ascii="Wingdings" w:hAnsi="Wingdings" w:hint="default"/>
      </w:rPr>
    </w:lvl>
    <w:lvl w:ilvl="4" w:tplc="1122BB44" w:tentative="1">
      <w:start w:val="1"/>
      <w:numFmt w:val="bullet"/>
      <w:lvlText w:val=""/>
      <w:lvlJc w:val="left"/>
      <w:pPr>
        <w:tabs>
          <w:tab w:val="num" w:pos="3600"/>
        </w:tabs>
        <w:ind w:left="3600" w:hanging="360"/>
      </w:pPr>
      <w:rPr>
        <w:rFonts w:ascii="Wingdings" w:hAnsi="Wingdings" w:hint="default"/>
      </w:rPr>
    </w:lvl>
    <w:lvl w:ilvl="5" w:tplc="A8E87A56" w:tentative="1">
      <w:start w:val="1"/>
      <w:numFmt w:val="bullet"/>
      <w:lvlText w:val=""/>
      <w:lvlJc w:val="left"/>
      <w:pPr>
        <w:tabs>
          <w:tab w:val="num" w:pos="4320"/>
        </w:tabs>
        <w:ind w:left="4320" w:hanging="360"/>
      </w:pPr>
      <w:rPr>
        <w:rFonts w:ascii="Wingdings" w:hAnsi="Wingdings" w:hint="default"/>
      </w:rPr>
    </w:lvl>
    <w:lvl w:ilvl="6" w:tplc="AEA232D6" w:tentative="1">
      <w:start w:val="1"/>
      <w:numFmt w:val="bullet"/>
      <w:lvlText w:val=""/>
      <w:lvlJc w:val="left"/>
      <w:pPr>
        <w:tabs>
          <w:tab w:val="num" w:pos="5040"/>
        </w:tabs>
        <w:ind w:left="5040" w:hanging="360"/>
      </w:pPr>
      <w:rPr>
        <w:rFonts w:ascii="Wingdings" w:hAnsi="Wingdings" w:hint="default"/>
      </w:rPr>
    </w:lvl>
    <w:lvl w:ilvl="7" w:tplc="B412C3FA" w:tentative="1">
      <w:start w:val="1"/>
      <w:numFmt w:val="bullet"/>
      <w:lvlText w:val=""/>
      <w:lvlJc w:val="left"/>
      <w:pPr>
        <w:tabs>
          <w:tab w:val="num" w:pos="5760"/>
        </w:tabs>
        <w:ind w:left="5760" w:hanging="360"/>
      </w:pPr>
      <w:rPr>
        <w:rFonts w:ascii="Wingdings" w:hAnsi="Wingdings" w:hint="default"/>
      </w:rPr>
    </w:lvl>
    <w:lvl w:ilvl="8" w:tplc="FA2289F2" w:tentative="1">
      <w:start w:val="1"/>
      <w:numFmt w:val="bullet"/>
      <w:lvlText w:val=""/>
      <w:lvlJc w:val="left"/>
      <w:pPr>
        <w:tabs>
          <w:tab w:val="num" w:pos="6480"/>
        </w:tabs>
        <w:ind w:left="6480" w:hanging="360"/>
      </w:pPr>
      <w:rPr>
        <w:rFonts w:ascii="Wingdings" w:hAnsi="Wingdings" w:hint="default"/>
      </w:rPr>
    </w:lvl>
  </w:abstractNum>
  <w:abstractNum w:abstractNumId="19">
    <w:nsid w:val="71021E3F"/>
    <w:multiLevelType w:val="hybridMultilevel"/>
    <w:tmpl w:val="396062F4"/>
    <w:lvl w:ilvl="0" w:tplc="00E6CB68">
      <w:numFmt w:val="bullet"/>
      <w:lvlText w:val="-"/>
      <w:lvlJc w:val="left"/>
      <w:pPr>
        <w:tabs>
          <w:tab w:val="num" w:pos="720"/>
        </w:tabs>
        <w:ind w:left="720" w:hanging="360"/>
      </w:pPr>
      <w:rPr>
        <w:rFonts w:hint="default"/>
        <w:b/>
      </w:rPr>
    </w:lvl>
    <w:lvl w:ilvl="1" w:tplc="28F0DC0C" w:tentative="1">
      <w:start w:val="1"/>
      <w:numFmt w:val="bullet"/>
      <w:lvlText w:val=""/>
      <w:lvlJc w:val="left"/>
      <w:pPr>
        <w:tabs>
          <w:tab w:val="num" w:pos="1440"/>
        </w:tabs>
        <w:ind w:left="1440" w:hanging="360"/>
      </w:pPr>
      <w:rPr>
        <w:rFonts w:ascii="Wingdings" w:hAnsi="Wingdings" w:hint="default"/>
      </w:rPr>
    </w:lvl>
    <w:lvl w:ilvl="2" w:tplc="337EF6E0" w:tentative="1">
      <w:start w:val="1"/>
      <w:numFmt w:val="bullet"/>
      <w:lvlText w:val=""/>
      <w:lvlJc w:val="left"/>
      <w:pPr>
        <w:tabs>
          <w:tab w:val="num" w:pos="2160"/>
        </w:tabs>
        <w:ind w:left="2160" w:hanging="360"/>
      </w:pPr>
      <w:rPr>
        <w:rFonts w:ascii="Wingdings" w:hAnsi="Wingdings" w:hint="default"/>
      </w:rPr>
    </w:lvl>
    <w:lvl w:ilvl="3" w:tplc="7AE878DC" w:tentative="1">
      <w:start w:val="1"/>
      <w:numFmt w:val="bullet"/>
      <w:lvlText w:val=""/>
      <w:lvlJc w:val="left"/>
      <w:pPr>
        <w:tabs>
          <w:tab w:val="num" w:pos="2880"/>
        </w:tabs>
        <w:ind w:left="2880" w:hanging="360"/>
      </w:pPr>
      <w:rPr>
        <w:rFonts w:ascii="Wingdings" w:hAnsi="Wingdings" w:hint="default"/>
      </w:rPr>
    </w:lvl>
    <w:lvl w:ilvl="4" w:tplc="1122BB44" w:tentative="1">
      <w:start w:val="1"/>
      <w:numFmt w:val="bullet"/>
      <w:lvlText w:val=""/>
      <w:lvlJc w:val="left"/>
      <w:pPr>
        <w:tabs>
          <w:tab w:val="num" w:pos="3600"/>
        </w:tabs>
        <w:ind w:left="3600" w:hanging="360"/>
      </w:pPr>
      <w:rPr>
        <w:rFonts w:ascii="Wingdings" w:hAnsi="Wingdings" w:hint="default"/>
      </w:rPr>
    </w:lvl>
    <w:lvl w:ilvl="5" w:tplc="A8E87A56" w:tentative="1">
      <w:start w:val="1"/>
      <w:numFmt w:val="bullet"/>
      <w:lvlText w:val=""/>
      <w:lvlJc w:val="left"/>
      <w:pPr>
        <w:tabs>
          <w:tab w:val="num" w:pos="4320"/>
        </w:tabs>
        <w:ind w:left="4320" w:hanging="360"/>
      </w:pPr>
      <w:rPr>
        <w:rFonts w:ascii="Wingdings" w:hAnsi="Wingdings" w:hint="default"/>
      </w:rPr>
    </w:lvl>
    <w:lvl w:ilvl="6" w:tplc="AEA232D6" w:tentative="1">
      <w:start w:val="1"/>
      <w:numFmt w:val="bullet"/>
      <w:lvlText w:val=""/>
      <w:lvlJc w:val="left"/>
      <w:pPr>
        <w:tabs>
          <w:tab w:val="num" w:pos="5040"/>
        </w:tabs>
        <w:ind w:left="5040" w:hanging="360"/>
      </w:pPr>
      <w:rPr>
        <w:rFonts w:ascii="Wingdings" w:hAnsi="Wingdings" w:hint="default"/>
      </w:rPr>
    </w:lvl>
    <w:lvl w:ilvl="7" w:tplc="B412C3FA" w:tentative="1">
      <w:start w:val="1"/>
      <w:numFmt w:val="bullet"/>
      <w:lvlText w:val=""/>
      <w:lvlJc w:val="left"/>
      <w:pPr>
        <w:tabs>
          <w:tab w:val="num" w:pos="5760"/>
        </w:tabs>
        <w:ind w:left="5760" w:hanging="360"/>
      </w:pPr>
      <w:rPr>
        <w:rFonts w:ascii="Wingdings" w:hAnsi="Wingdings" w:hint="default"/>
      </w:rPr>
    </w:lvl>
    <w:lvl w:ilvl="8" w:tplc="FA2289F2" w:tentative="1">
      <w:start w:val="1"/>
      <w:numFmt w:val="bullet"/>
      <w:lvlText w:val=""/>
      <w:lvlJc w:val="left"/>
      <w:pPr>
        <w:tabs>
          <w:tab w:val="num" w:pos="6480"/>
        </w:tabs>
        <w:ind w:left="6480" w:hanging="360"/>
      </w:pPr>
      <w:rPr>
        <w:rFonts w:ascii="Wingdings" w:hAnsi="Wingdings" w:hint="default"/>
      </w:rPr>
    </w:lvl>
  </w:abstractNum>
  <w:abstractNum w:abstractNumId="20">
    <w:nsid w:val="72556A10"/>
    <w:multiLevelType w:val="hybridMultilevel"/>
    <w:tmpl w:val="6390F176"/>
    <w:lvl w:ilvl="0" w:tplc="00E6CB68">
      <w:numFmt w:val="bullet"/>
      <w:lvlText w:val="-"/>
      <w:lvlJc w:val="left"/>
      <w:pPr>
        <w:tabs>
          <w:tab w:val="num" w:pos="720"/>
        </w:tabs>
        <w:ind w:left="720" w:hanging="360"/>
      </w:pPr>
      <w:rPr>
        <w:rFonts w:hint="default"/>
        <w:b/>
      </w:rPr>
    </w:lvl>
    <w:lvl w:ilvl="1" w:tplc="28F0DC0C" w:tentative="1">
      <w:start w:val="1"/>
      <w:numFmt w:val="bullet"/>
      <w:lvlText w:val=""/>
      <w:lvlJc w:val="left"/>
      <w:pPr>
        <w:tabs>
          <w:tab w:val="num" w:pos="1440"/>
        </w:tabs>
        <w:ind w:left="1440" w:hanging="360"/>
      </w:pPr>
      <w:rPr>
        <w:rFonts w:ascii="Wingdings" w:hAnsi="Wingdings" w:hint="default"/>
      </w:rPr>
    </w:lvl>
    <w:lvl w:ilvl="2" w:tplc="337EF6E0" w:tentative="1">
      <w:start w:val="1"/>
      <w:numFmt w:val="bullet"/>
      <w:lvlText w:val=""/>
      <w:lvlJc w:val="left"/>
      <w:pPr>
        <w:tabs>
          <w:tab w:val="num" w:pos="2160"/>
        </w:tabs>
        <w:ind w:left="2160" w:hanging="360"/>
      </w:pPr>
      <w:rPr>
        <w:rFonts w:ascii="Wingdings" w:hAnsi="Wingdings" w:hint="default"/>
      </w:rPr>
    </w:lvl>
    <w:lvl w:ilvl="3" w:tplc="7AE878DC" w:tentative="1">
      <w:start w:val="1"/>
      <w:numFmt w:val="bullet"/>
      <w:lvlText w:val=""/>
      <w:lvlJc w:val="left"/>
      <w:pPr>
        <w:tabs>
          <w:tab w:val="num" w:pos="2880"/>
        </w:tabs>
        <w:ind w:left="2880" w:hanging="360"/>
      </w:pPr>
      <w:rPr>
        <w:rFonts w:ascii="Wingdings" w:hAnsi="Wingdings" w:hint="default"/>
      </w:rPr>
    </w:lvl>
    <w:lvl w:ilvl="4" w:tplc="1122BB44" w:tentative="1">
      <w:start w:val="1"/>
      <w:numFmt w:val="bullet"/>
      <w:lvlText w:val=""/>
      <w:lvlJc w:val="left"/>
      <w:pPr>
        <w:tabs>
          <w:tab w:val="num" w:pos="3600"/>
        </w:tabs>
        <w:ind w:left="3600" w:hanging="360"/>
      </w:pPr>
      <w:rPr>
        <w:rFonts w:ascii="Wingdings" w:hAnsi="Wingdings" w:hint="default"/>
      </w:rPr>
    </w:lvl>
    <w:lvl w:ilvl="5" w:tplc="A8E87A56" w:tentative="1">
      <w:start w:val="1"/>
      <w:numFmt w:val="bullet"/>
      <w:lvlText w:val=""/>
      <w:lvlJc w:val="left"/>
      <w:pPr>
        <w:tabs>
          <w:tab w:val="num" w:pos="4320"/>
        </w:tabs>
        <w:ind w:left="4320" w:hanging="360"/>
      </w:pPr>
      <w:rPr>
        <w:rFonts w:ascii="Wingdings" w:hAnsi="Wingdings" w:hint="default"/>
      </w:rPr>
    </w:lvl>
    <w:lvl w:ilvl="6" w:tplc="AEA232D6" w:tentative="1">
      <w:start w:val="1"/>
      <w:numFmt w:val="bullet"/>
      <w:lvlText w:val=""/>
      <w:lvlJc w:val="left"/>
      <w:pPr>
        <w:tabs>
          <w:tab w:val="num" w:pos="5040"/>
        </w:tabs>
        <w:ind w:left="5040" w:hanging="360"/>
      </w:pPr>
      <w:rPr>
        <w:rFonts w:ascii="Wingdings" w:hAnsi="Wingdings" w:hint="default"/>
      </w:rPr>
    </w:lvl>
    <w:lvl w:ilvl="7" w:tplc="B412C3FA" w:tentative="1">
      <w:start w:val="1"/>
      <w:numFmt w:val="bullet"/>
      <w:lvlText w:val=""/>
      <w:lvlJc w:val="left"/>
      <w:pPr>
        <w:tabs>
          <w:tab w:val="num" w:pos="5760"/>
        </w:tabs>
        <w:ind w:left="5760" w:hanging="360"/>
      </w:pPr>
      <w:rPr>
        <w:rFonts w:ascii="Wingdings" w:hAnsi="Wingdings" w:hint="default"/>
      </w:rPr>
    </w:lvl>
    <w:lvl w:ilvl="8" w:tplc="FA2289F2" w:tentative="1">
      <w:start w:val="1"/>
      <w:numFmt w:val="bullet"/>
      <w:lvlText w:val=""/>
      <w:lvlJc w:val="left"/>
      <w:pPr>
        <w:tabs>
          <w:tab w:val="num" w:pos="6480"/>
        </w:tabs>
        <w:ind w:left="6480" w:hanging="360"/>
      </w:pPr>
      <w:rPr>
        <w:rFonts w:ascii="Wingdings" w:hAnsi="Wingdings" w:hint="default"/>
      </w:rPr>
    </w:lvl>
  </w:abstractNum>
  <w:abstractNum w:abstractNumId="21">
    <w:nsid w:val="75AC2BCD"/>
    <w:multiLevelType w:val="hybridMultilevel"/>
    <w:tmpl w:val="457056E0"/>
    <w:lvl w:ilvl="0" w:tplc="00E6CB68">
      <w:numFmt w:val="bullet"/>
      <w:lvlText w:val="-"/>
      <w:lvlJc w:val="left"/>
      <w:pPr>
        <w:ind w:left="1428" w:hanging="360"/>
      </w:pPr>
      <w:rPr>
        <w:rFonts w:hint="default"/>
      </w:rPr>
    </w:lvl>
    <w:lvl w:ilvl="1" w:tplc="00E6CB68">
      <w:numFmt w:val="bullet"/>
      <w:lvlText w:val="-"/>
      <w:lvlJc w:val="left"/>
      <w:pPr>
        <w:ind w:left="2148" w:hanging="360"/>
      </w:pPr>
      <w:rPr>
        <w:rFonts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76723706"/>
    <w:multiLevelType w:val="hybridMultilevel"/>
    <w:tmpl w:val="58C0349A"/>
    <w:lvl w:ilvl="0" w:tplc="00E6CB68">
      <w:numFmt w:val="bullet"/>
      <w:lvlText w:val="-"/>
      <w:lvlJc w:val="left"/>
      <w:pPr>
        <w:tabs>
          <w:tab w:val="num" w:pos="1287"/>
        </w:tabs>
        <w:ind w:left="1287" w:hanging="360"/>
      </w:pPr>
      <w:rPr>
        <w:rFont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787B61FD"/>
    <w:multiLevelType w:val="hybridMultilevel"/>
    <w:tmpl w:val="0310BB0C"/>
    <w:lvl w:ilvl="0" w:tplc="00E6CB68">
      <w:numFmt w:val="bullet"/>
      <w:lvlText w:val="-"/>
      <w:lvlJc w:val="left"/>
      <w:pPr>
        <w:ind w:left="1428" w:hanging="360"/>
      </w:pPr>
      <w:rPr>
        <w:rFonts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CC90DAA"/>
    <w:multiLevelType w:val="hybridMultilevel"/>
    <w:tmpl w:val="6F4C11C8"/>
    <w:lvl w:ilvl="0" w:tplc="00E6CB68">
      <w:numFmt w:val="bullet"/>
      <w:lvlText w:val="-"/>
      <w:lvlJc w:val="left"/>
      <w:pPr>
        <w:ind w:left="720" w:hanging="360"/>
      </w:pPr>
      <w:rPr>
        <w:rFonts w:hint="default"/>
      </w:rPr>
    </w:lvl>
    <w:lvl w:ilvl="1" w:tplc="6882B130">
      <w:numFmt w:val="bullet"/>
      <w:lvlText w:val="•"/>
      <w:lvlJc w:val="left"/>
      <w:pPr>
        <w:ind w:left="1440" w:hanging="360"/>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7"/>
  </w:num>
  <w:num w:numId="4">
    <w:abstractNumId w:val="13"/>
  </w:num>
  <w:num w:numId="5">
    <w:abstractNumId w:val="18"/>
  </w:num>
  <w:num w:numId="6">
    <w:abstractNumId w:val="20"/>
  </w:num>
  <w:num w:numId="7">
    <w:abstractNumId w:val="1"/>
  </w:num>
  <w:num w:numId="8">
    <w:abstractNumId w:val="8"/>
  </w:num>
  <w:num w:numId="9">
    <w:abstractNumId w:val="19"/>
  </w:num>
  <w:num w:numId="10">
    <w:abstractNumId w:val="5"/>
  </w:num>
  <w:num w:numId="11">
    <w:abstractNumId w:val="12"/>
  </w:num>
  <w:num w:numId="12">
    <w:abstractNumId w:val="11"/>
  </w:num>
  <w:num w:numId="13">
    <w:abstractNumId w:val="6"/>
  </w:num>
  <w:num w:numId="14">
    <w:abstractNumId w:val="3"/>
  </w:num>
  <w:num w:numId="15">
    <w:abstractNumId w:val="4"/>
  </w:num>
  <w:num w:numId="16">
    <w:abstractNumId w:val="9"/>
  </w:num>
  <w:num w:numId="17">
    <w:abstractNumId w:val="24"/>
  </w:num>
  <w:num w:numId="18">
    <w:abstractNumId w:val="15"/>
  </w:num>
  <w:num w:numId="19">
    <w:abstractNumId w:val="22"/>
  </w:num>
  <w:num w:numId="20">
    <w:abstractNumId w:val="0"/>
  </w:num>
  <w:num w:numId="21">
    <w:abstractNumId w:val="17"/>
  </w:num>
  <w:num w:numId="22">
    <w:abstractNumId w:val="23"/>
  </w:num>
  <w:num w:numId="23">
    <w:abstractNumId w:val="21"/>
  </w:num>
  <w:num w:numId="24">
    <w:abstractNumId w:val="10"/>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8442F"/>
    <w:rsid w:val="000021A9"/>
    <w:rsid w:val="00003F3F"/>
    <w:rsid w:val="0001399C"/>
    <w:rsid w:val="00035BF0"/>
    <w:rsid w:val="000C3117"/>
    <w:rsid w:val="000E1FD1"/>
    <w:rsid w:val="000E352C"/>
    <w:rsid w:val="000E3A23"/>
    <w:rsid w:val="000F33D3"/>
    <w:rsid w:val="00106746"/>
    <w:rsid w:val="001738F7"/>
    <w:rsid w:val="001F6A5C"/>
    <w:rsid w:val="002175A3"/>
    <w:rsid w:val="00291C5C"/>
    <w:rsid w:val="002C1D05"/>
    <w:rsid w:val="002E2243"/>
    <w:rsid w:val="00305F96"/>
    <w:rsid w:val="00306A41"/>
    <w:rsid w:val="003606FA"/>
    <w:rsid w:val="00395EFC"/>
    <w:rsid w:val="003A67C8"/>
    <w:rsid w:val="0043109D"/>
    <w:rsid w:val="004312BE"/>
    <w:rsid w:val="004416BC"/>
    <w:rsid w:val="0046144C"/>
    <w:rsid w:val="004628D0"/>
    <w:rsid w:val="0046357C"/>
    <w:rsid w:val="004753C6"/>
    <w:rsid w:val="00493A3E"/>
    <w:rsid w:val="004E23F1"/>
    <w:rsid w:val="004F7A34"/>
    <w:rsid w:val="00514369"/>
    <w:rsid w:val="00531787"/>
    <w:rsid w:val="0055739E"/>
    <w:rsid w:val="0058442F"/>
    <w:rsid w:val="005B1F97"/>
    <w:rsid w:val="006063C9"/>
    <w:rsid w:val="00633C4B"/>
    <w:rsid w:val="00652D68"/>
    <w:rsid w:val="00661CCA"/>
    <w:rsid w:val="006658F2"/>
    <w:rsid w:val="006A7B20"/>
    <w:rsid w:val="00733538"/>
    <w:rsid w:val="007950E9"/>
    <w:rsid w:val="008636F9"/>
    <w:rsid w:val="008752A6"/>
    <w:rsid w:val="00891FBD"/>
    <w:rsid w:val="008E0E34"/>
    <w:rsid w:val="008E78D6"/>
    <w:rsid w:val="008F6260"/>
    <w:rsid w:val="008F64F1"/>
    <w:rsid w:val="00966050"/>
    <w:rsid w:val="0098513A"/>
    <w:rsid w:val="00992C63"/>
    <w:rsid w:val="009D2E36"/>
    <w:rsid w:val="009E61D0"/>
    <w:rsid w:val="009E6BC0"/>
    <w:rsid w:val="00A14B13"/>
    <w:rsid w:val="00A2665A"/>
    <w:rsid w:val="00A30728"/>
    <w:rsid w:val="00AC6973"/>
    <w:rsid w:val="00AD7EBC"/>
    <w:rsid w:val="00B52A1E"/>
    <w:rsid w:val="00B55F2D"/>
    <w:rsid w:val="00B65806"/>
    <w:rsid w:val="00BA2CCD"/>
    <w:rsid w:val="00BA4BAC"/>
    <w:rsid w:val="00BA5DED"/>
    <w:rsid w:val="00BB61B3"/>
    <w:rsid w:val="00BB7E88"/>
    <w:rsid w:val="00C15FE6"/>
    <w:rsid w:val="00C5388F"/>
    <w:rsid w:val="00C90B09"/>
    <w:rsid w:val="00C96FC9"/>
    <w:rsid w:val="00C972EB"/>
    <w:rsid w:val="00CD7F5A"/>
    <w:rsid w:val="00CF1462"/>
    <w:rsid w:val="00D046FB"/>
    <w:rsid w:val="00D34157"/>
    <w:rsid w:val="00D5751A"/>
    <w:rsid w:val="00D816CC"/>
    <w:rsid w:val="00E90041"/>
    <w:rsid w:val="00EA5277"/>
    <w:rsid w:val="00EB7497"/>
    <w:rsid w:val="00EB7D94"/>
    <w:rsid w:val="00EB7F5F"/>
    <w:rsid w:val="00EC775D"/>
    <w:rsid w:val="00ED23EF"/>
    <w:rsid w:val="00FC0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E36"/>
  </w:style>
  <w:style w:type="paragraph" w:styleId="1">
    <w:name w:val="heading 1"/>
    <w:basedOn w:val="a"/>
    <w:next w:val="a"/>
    <w:link w:val="10"/>
    <w:uiPriority w:val="9"/>
    <w:qFormat/>
    <w:rsid w:val="000F33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52D6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442F"/>
    <w:pPr>
      <w:spacing w:after="0" w:line="240" w:lineRule="auto"/>
      <w:ind w:left="720"/>
      <w:contextualSpacing/>
    </w:pPr>
    <w:rPr>
      <w:rFonts w:ascii="Times New Roman" w:eastAsia="Times New Roman" w:hAnsi="Times New Roman" w:cs="Times New Roman"/>
      <w:sz w:val="24"/>
      <w:szCs w:val="24"/>
    </w:rPr>
  </w:style>
  <w:style w:type="paragraph" w:customStyle="1" w:styleId="p4">
    <w:name w:val="p4"/>
    <w:basedOn w:val="a"/>
    <w:rsid w:val="00306A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306A41"/>
  </w:style>
  <w:style w:type="paragraph" w:styleId="a4">
    <w:name w:val="header"/>
    <w:basedOn w:val="a"/>
    <w:link w:val="a5"/>
    <w:uiPriority w:val="99"/>
    <w:semiHidden/>
    <w:unhideWhenUsed/>
    <w:rsid w:val="00306A4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306A41"/>
  </w:style>
  <w:style w:type="paragraph" w:styleId="a6">
    <w:name w:val="footer"/>
    <w:basedOn w:val="a"/>
    <w:link w:val="a7"/>
    <w:uiPriority w:val="99"/>
    <w:semiHidden/>
    <w:unhideWhenUsed/>
    <w:rsid w:val="00306A4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306A41"/>
  </w:style>
  <w:style w:type="paragraph" w:customStyle="1" w:styleId="p6">
    <w:name w:val="p6"/>
    <w:basedOn w:val="a"/>
    <w:rsid w:val="005143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514369"/>
  </w:style>
  <w:style w:type="character" w:customStyle="1" w:styleId="apple-converted-space">
    <w:name w:val="apple-converted-space"/>
    <w:basedOn w:val="a0"/>
    <w:rsid w:val="00514369"/>
  </w:style>
  <w:style w:type="paragraph" w:customStyle="1" w:styleId="p8">
    <w:name w:val="p8"/>
    <w:basedOn w:val="a"/>
    <w:rsid w:val="005143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514369"/>
  </w:style>
  <w:style w:type="paragraph" w:customStyle="1" w:styleId="p3">
    <w:name w:val="p3"/>
    <w:basedOn w:val="a"/>
    <w:rsid w:val="005143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a0"/>
    <w:rsid w:val="00514369"/>
  </w:style>
  <w:style w:type="character" w:customStyle="1" w:styleId="s7">
    <w:name w:val="s7"/>
    <w:basedOn w:val="a0"/>
    <w:rsid w:val="00891FBD"/>
  </w:style>
  <w:style w:type="character" w:customStyle="1" w:styleId="c1">
    <w:name w:val="c1"/>
    <w:basedOn w:val="a0"/>
    <w:rsid w:val="007950E9"/>
    <w:rPr>
      <w:rFonts w:cs="Times New Roman"/>
    </w:rPr>
  </w:style>
  <w:style w:type="paragraph" w:customStyle="1" w:styleId="Default">
    <w:name w:val="Default"/>
    <w:uiPriority w:val="99"/>
    <w:rsid w:val="00D34157"/>
    <w:pPr>
      <w:autoSpaceDE w:val="0"/>
      <w:autoSpaceDN w:val="0"/>
      <w:adjustRightInd w:val="0"/>
      <w:spacing w:after="0" w:line="240" w:lineRule="auto"/>
    </w:pPr>
    <w:rPr>
      <w:rFonts w:ascii="Times New Roman" w:eastAsia="MS Mincho" w:hAnsi="Times New Roman" w:cs="Times New Roman"/>
      <w:color w:val="000000"/>
      <w:sz w:val="24"/>
      <w:szCs w:val="24"/>
      <w:lang w:eastAsia="ja-JP"/>
    </w:rPr>
  </w:style>
  <w:style w:type="paragraph" w:styleId="a8">
    <w:name w:val="No Spacing"/>
    <w:uiPriority w:val="1"/>
    <w:rsid w:val="00ED23EF"/>
    <w:pPr>
      <w:spacing w:after="0" w:line="240" w:lineRule="auto"/>
    </w:pPr>
    <w:rPr>
      <w:rFonts w:ascii="Times New Roman" w:eastAsia="Times New Roman" w:hAnsi="Times New Roman" w:cs="Times New Roman"/>
      <w:sz w:val="24"/>
      <w:szCs w:val="24"/>
    </w:rPr>
  </w:style>
  <w:style w:type="character" w:customStyle="1" w:styleId="FontStyle16">
    <w:name w:val="Font Style16"/>
    <w:rsid w:val="00BA2CCD"/>
    <w:rPr>
      <w:rFonts w:ascii="Times New Roman" w:hAnsi="Times New Roman"/>
      <w:sz w:val="26"/>
    </w:rPr>
  </w:style>
  <w:style w:type="paragraph" w:customStyle="1" w:styleId="Style5">
    <w:name w:val="Style5"/>
    <w:basedOn w:val="a"/>
    <w:rsid w:val="00BA2CC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paragraph" w:customStyle="1" w:styleId="c5">
    <w:name w:val="c5"/>
    <w:basedOn w:val="a"/>
    <w:rsid w:val="00305F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305F96"/>
  </w:style>
  <w:style w:type="character" w:customStyle="1" w:styleId="20">
    <w:name w:val="Заголовок 2 Знак"/>
    <w:basedOn w:val="a0"/>
    <w:link w:val="2"/>
    <w:uiPriority w:val="9"/>
    <w:rsid w:val="00652D68"/>
    <w:rPr>
      <w:rFonts w:ascii="Times New Roman" w:eastAsia="Times New Roman" w:hAnsi="Times New Roman" w:cs="Times New Roman"/>
      <w:b/>
      <w:bCs/>
      <w:sz w:val="36"/>
      <w:szCs w:val="36"/>
    </w:rPr>
  </w:style>
  <w:style w:type="character" w:customStyle="1" w:styleId="c2">
    <w:name w:val="c2"/>
    <w:basedOn w:val="a0"/>
    <w:rsid w:val="00652D68"/>
  </w:style>
  <w:style w:type="character" w:customStyle="1" w:styleId="c11">
    <w:name w:val="c11"/>
    <w:basedOn w:val="a0"/>
    <w:rsid w:val="00652D68"/>
  </w:style>
  <w:style w:type="character" w:customStyle="1" w:styleId="c16">
    <w:name w:val="c16"/>
    <w:basedOn w:val="a0"/>
    <w:rsid w:val="00652D68"/>
  </w:style>
  <w:style w:type="paragraph" w:styleId="a9">
    <w:name w:val="Normal (Web)"/>
    <w:basedOn w:val="a"/>
    <w:uiPriority w:val="99"/>
    <w:unhideWhenUsed/>
    <w:rsid w:val="009E61D0"/>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qFormat/>
    <w:rsid w:val="00733538"/>
    <w:rPr>
      <w:rFonts w:cs="Times New Roman"/>
      <w:b/>
      <w:bCs/>
    </w:rPr>
  </w:style>
  <w:style w:type="paragraph" w:styleId="ab">
    <w:name w:val="Balloon Text"/>
    <w:basedOn w:val="a"/>
    <w:link w:val="ac"/>
    <w:uiPriority w:val="99"/>
    <w:semiHidden/>
    <w:unhideWhenUsed/>
    <w:rsid w:val="00EB7F5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B7F5F"/>
    <w:rPr>
      <w:rFonts w:ascii="Tahoma" w:hAnsi="Tahoma" w:cs="Tahoma"/>
      <w:sz w:val="16"/>
      <w:szCs w:val="16"/>
    </w:rPr>
  </w:style>
  <w:style w:type="character" w:customStyle="1" w:styleId="10">
    <w:name w:val="Заголовок 1 Знак"/>
    <w:basedOn w:val="a0"/>
    <w:link w:val="1"/>
    <w:uiPriority w:val="9"/>
    <w:rsid w:val="000F33D3"/>
    <w:rPr>
      <w:rFonts w:asciiTheme="majorHAnsi" w:eastAsiaTheme="majorEastAsia" w:hAnsiTheme="majorHAnsi" w:cstheme="majorBidi"/>
      <w:b/>
      <w:bCs/>
      <w:color w:val="365F91" w:themeColor="accent1" w:themeShade="BF"/>
      <w:sz w:val="28"/>
      <w:szCs w:val="28"/>
    </w:rPr>
  </w:style>
  <w:style w:type="table" w:styleId="ad">
    <w:name w:val="Table Grid"/>
    <w:basedOn w:val="a1"/>
    <w:uiPriority w:val="59"/>
    <w:rsid w:val="004416B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276315">
      <w:bodyDiv w:val="1"/>
      <w:marLeft w:val="0"/>
      <w:marRight w:val="0"/>
      <w:marTop w:val="0"/>
      <w:marBottom w:val="0"/>
      <w:divBdr>
        <w:top w:val="none" w:sz="0" w:space="0" w:color="auto"/>
        <w:left w:val="none" w:sz="0" w:space="0" w:color="auto"/>
        <w:bottom w:val="none" w:sz="0" w:space="0" w:color="auto"/>
        <w:right w:val="none" w:sz="0" w:space="0" w:color="auto"/>
      </w:divBdr>
    </w:div>
    <w:div w:id="461117246">
      <w:bodyDiv w:val="1"/>
      <w:marLeft w:val="0"/>
      <w:marRight w:val="0"/>
      <w:marTop w:val="0"/>
      <w:marBottom w:val="0"/>
      <w:divBdr>
        <w:top w:val="none" w:sz="0" w:space="0" w:color="auto"/>
        <w:left w:val="none" w:sz="0" w:space="0" w:color="auto"/>
        <w:bottom w:val="none" w:sz="0" w:space="0" w:color="auto"/>
        <w:right w:val="none" w:sz="0" w:space="0" w:color="auto"/>
      </w:divBdr>
    </w:div>
    <w:div w:id="1202985111">
      <w:bodyDiv w:val="1"/>
      <w:marLeft w:val="0"/>
      <w:marRight w:val="0"/>
      <w:marTop w:val="0"/>
      <w:marBottom w:val="0"/>
      <w:divBdr>
        <w:top w:val="none" w:sz="0" w:space="0" w:color="auto"/>
        <w:left w:val="none" w:sz="0" w:space="0" w:color="auto"/>
        <w:bottom w:val="none" w:sz="0" w:space="0" w:color="auto"/>
        <w:right w:val="none" w:sz="0" w:space="0" w:color="auto"/>
      </w:divBdr>
    </w:div>
    <w:div w:id="1343705453">
      <w:bodyDiv w:val="1"/>
      <w:marLeft w:val="0"/>
      <w:marRight w:val="0"/>
      <w:marTop w:val="0"/>
      <w:marBottom w:val="0"/>
      <w:divBdr>
        <w:top w:val="none" w:sz="0" w:space="0" w:color="auto"/>
        <w:left w:val="none" w:sz="0" w:space="0" w:color="auto"/>
        <w:bottom w:val="none" w:sz="0" w:space="0" w:color="auto"/>
        <w:right w:val="none" w:sz="0" w:space="0" w:color="auto"/>
      </w:divBdr>
    </w:div>
    <w:div w:id="1358703556">
      <w:bodyDiv w:val="1"/>
      <w:marLeft w:val="0"/>
      <w:marRight w:val="0"/>
      <w:marTop w:val="0"/>
      <w:marBottom w:val="0"/>
      <w:divBdr>
        <w:top w:val="none" w:sz="0" w:space="0" w:color="auto"/>
        <w:left w:val="none" w:sz="0" w:space="0" w:color="auto"/>
        <w:bottom w:val="none" w:sz="0" w:space="0" w:color="auto"/>
        <w:right w:val="none" w:sz="0" w:space="0" w:color="auto"/>
      </w:divBdr>
    </w:div>
    <w:div w:id="1464277517">
      <w:bodyDiv w:val="1"/>
      <w:marLeft w:val="0"/>
      <w:marRight w:val="0"/>
      <w:marTop w:val="0"/>
      <w:marBottom w:val="0"/>
      <w:divBdr>
        <w:top w:val="none" w:sz="0" w:space="0" w:color="auto"/>
        <w:left w:val="none" w:sz="0" w:space="0" w:color="auto"/>
        <w:bottom w:val="none" w:sz="0" w:space="0" w:color="auto"/>
        <w:right w:val="none" w:sz="0" w:space="0" w:color="auto"/>
      </w:divBdr>
    </w:div>
    <w:div w:id="189465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594</TotalTime>
  <Pages>23</Pages>
  <Words>5635</Words>
  <Characters>32125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17</cp:revision>
  <cp:lastPrinted>2016-10-21T07:47:00Z</cp:lastPrinted>
  <dcterms:created xsi:type="dcterms:W3CDTF">2016-10-20T14:14:00Z</dcterms:created>
  <dcterms:modified xsi:type="dcterms:W3CDTF">2018-12-30T13:07:00Z</dcterms:modified>
</cp:coreProperties>
</file>